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CA5" w:rsidRPr="00E01CE0" w:rsidRDefault="00C52CA5" w:rsidP="00C52CA5">
      <w:pPr>
        <w:jc w:val="center"/>
        <w:rPr>
          <w:rFonts w:asciiTheme="majorEastAsia" w:eastAsiaTheme="majorEastAsia" w:hAnsiTheme="majorEastAsia"/>
          <w:snapToGrid w:val="0"/>
          <w:kern w:val="0"/>
          <w:szCs w:val="21"/>
        </w:rPr>
      </w:pPr>
      <w:r w:rsidRPr="00E01CE0">
        <w:rPr>
          <w:rFonts w:asciiTheme="majorEastAsia" w:eastAsiaTheme="majorEastAsia" w:hAnsiTheme="majorEastAsia" w:hint="eastAsia"/>
          <w:snapToGrid w:val="0"/>
          <w:kern w:val="0"/>
          <w:szCs w:val="21"/>
        </w:rPr>
        <w:t>虐待ケースの支援について</w:t>
      </w:r>
    </w:p>
    <w:p w:rsidR="00C52CA5" w:rsidRPr="00E01CE0" w:rsidRDefault="00C52CA5" w:rsidP="00C52CA5">
      <w:pPr>
        <w:jc w:val="center"/>
        <w:rPr>
          <w:rFonts w:asciiTheme="minorEastAsia" w:eastAsiaTheme="minorEastAsia" w:hAnsiTheme="minorEastAsia"/>
          <w:snapToGrid w:val="0"/>
          <w:kern w:val="0"/>
          <w:szCs w:val="21"/>
        </w:rPr>
      </w:pPr>
      <w:r w:rsidRPr="00E01CE0">
        <w:rPr>
          <w:rFonts w:asciiTheme="minorEastAsia" w:eastAsiaTheme="minorEastAsia" w:hAnsiTheme="minorEastAsia" w:hint="eastAsia"/>
          <w:snapToGrid w:val="0"/>
          <w:kern w:val="0"/>
          <w:szCs w:val="21"/>
        </w:rPr>
        <w:t>～慌てず，見逃さず，待てとは言わず，どう対応できるのか～</w:t>
      </w:r>
    </w:p>
    <w:p w:rsidR="00C52CA5" w:rsidRDefault="00C52CA5" w:rsidP="00C52CA5">
      <w:pPr>
        <w:jc w:val="center"/>
        <w:rPr>
          <w:rFonts w:ascii="ＭＳ ゴシック" w:eastAsia="ＭＳ ゴシック" w:hAnsi="ＭＳ ゴシック"/>
          <w:snapToGrid w:val="0"/>
          <w:kern w:val="0"/>
          <w:szCs w:val="21"/>
        </w:rPr>
      </w:pPr>
    </w:p>
    <w:p w:rsidR="00E01CE0" w:rsidRPr="00E01CE0" w:rsidRDefault="00E01CE0" w:rsidP="00C52CA5">
      <w:pPr>
        <w:jc w:val="center"/>
        <w:rPr>
          <w:rFonts w:ascii="ＭＳ ゴシック" w:eastAsia="ＭＳ ゴシック" w:hAnsi="ＭＳ ゴシック"/>
          <w:snapToGrid w:val="0"/>
          <w:kern w:val="0"/>
          <w:szCs w:val="21"/>
        </w:rPr>
      </w:pPr>
      <w:bookmarkStart w:id="0" w:name="_GoBack"/>
      <w:bookmarkEnd w:id="0"/>
    </w:p>
    <w:p w:rsidR="00C52CA5" w:rsidRPr="00E01CE0" w:rsidRDefault="006151B4" w:rsidP="006151B4">
      <w:pPr>
        <w:jc w:val="left"/>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 xml:space="preserve">　　　　　　　　　　　　　　　　　　　　　　　</w:t>
      </w:r>
      <w:r w:rsidR="00C52CA5" w:rsidRPr="00E01CE0">
        <w:rPr>
          <w:rFonts w:asciiTheme="minorEastAsia" w:eastAsiaTheme="minorEastAsia" w:hAnsiTheme="minorEastAsia" w:hint="eastAsia"/>
          <w:snapToGrid w:val="0"/>
          <w:kern w:val="0"/>
          <w:szCs w:val="21"/>
        </w:rPr>
        <w:t>宮城福祉オンブズネット「エール」</w:t>
      </w:r>
    </w:p>
    <w:p w:rsidR="00C52CA5" w:rsidRPr="00E01CE0" w:rsidRDefault="006151B4" w:rsidP="006151B4">
      <w:pPr>
        <w:jc w:val="left"/>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 xml:space="preserve">　　　　　　　　　　　　　　　　　　　　　　　　</w:t>
      </w:r>
      <w:r w:rsidR="00C52CA5" w:rsidRPr="00E01CE0">
        <w:rPr>
          <w:rFonts w:asciiTheme="minorEastAsia" w:eastAsiaTheme="minorEastAsia" w:hAnsiTheme="minorEastAsia" w:hint="eastAsia"/>
          <w:snapToGrid w:val="0"/>
          <w:kern w:val="0"/>
          <w:szCs w:val="21"/>
        </w:rPr>
        <w:t>副理事長，スーパーバイザー</w:t>
      </w:r>
    </w:p>
    <w:p w:rsidR="00C52CA5" w:rsidRPr="00E01CE0" w:rsidRDefault="006151B4" w:rsidP="006151B4">
      <w:pPr>
        <w:jc w:val="left"/>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 xml:space="preserve">　　　　　　　　　　　　　　　　　　　　　　　　</w:t>
      </w:r>
      <w:r w:rsidR="00C52CA5" w:rsidRPr="00E01CE0">
        <w:rPr>
          <w:rFonts w:asciiTheme="minorEastAsia" w:eastAsiaTheme="minorEastAsia" w:hAnsiTheme="minorEastAsia" w:hint="eastAsia"/>
          <w:snapToGrid w:val="0"/>
          <w:kern w:val="0"/>
          <w:szCs w:val="21"/>
        </w:rPr>
        <w:t>小 湊 純 一 (社会福祉士)</w:t>
      </w:r>
    </w:p>
    <w:p w:rsidR="00C52CA5" w:rsidRPr="00E01CE0" w:rsidRDefault="00C52CA5" w:rsidP="00E01CE0">
      <w:pPr>
        <w:rPr>
          <w:rFonts w:ascii="ＭＳ ゴシック" w:eastAsia="ＭＳ ゴシック" w:hAnsi="ＭＳ ゴシック"/>
          <w:snapToGrid w:val="0"/>
          <w:kern w:val="0"/>
          <w:szCs w:val="21"/>
        </w:rPr>
      </w:pPr>
    </w:p>
    <w:p w:rsidR="00E01CE0" w:rsidRPr="00E01CE0" w:rsidRDefault="00E01CE0" w:rsidP="00E01CE0">
      <w:pPr>
        <w:jc w:val="center"/>
        <w:rPr>
          <w:rFonts w:ascii="ＭＳ Ｐゴシック" w:eastAsia="ＭＳ Ｐゴシック" w:hAnsi="ＭＳ Ｐゴシック"/>
          <w:snapToGrid w:val="0"/>
          <w:kern w:val="0"/>
          <w:szCs w:val="21"/>
        </w:rPr>
      </w:pPr>
      <w:r w:rsidRPr="00E01CE0">
        <w:rPr>
          <w:rFonts w:ascii="ＭＳ Ｐゴシック" w:eastAsia="ＭＳ Ｐゴシック" w:hAnsi="ＭＳ Ｐゴシック" w:hint="eastAsia"/>
          <w:snapToGrid w:val="0"/>
          <w:kern w:val="0"/>
          <w:szCs w:val="21"/>
        </w:rPr>
        <w:t>地域包括支援センター３職種の責務</w:t>
      </w:r>
    </w:p>
    <w:p w:rsidR="00E01CE0" w:rsidRPr="00E01CE0" w:rsidRDefault="00E01CE0" w:rsidP="00E01CE0">
      <w:pPr>
        <w:rPr>
          <w:rFonts w:ascii="ＭＳ 明朝" w:hAnsi="ＭＳ 明朝"/>
          <w:snapToGrid w:val="0"/>
          <w:kern w:val="0"/>
          <w:szCs w:val="21"/>
        </w:rPr>
      </w:pPr>
    </w:p>
    <w:p w:rsidR="00E01CE0" w:rsidRPr="00E01CE0" w:rsidRDefault="00E01CE0" w:rsidP="00E01CE0">
      <w:pPr>
        <w:rPr>
          <w:rFonts w:ascii="ＭＳ 明朝" w:hAnsi="ＭＳ 明朝"/>
          <w:snapToGrid w:val="0"/>
          <w:kern w:val="0"/>
          <w:szCs w:val="21"/>
        </w:rPr>
      </w:pPr>
      <w:r w:rsidRPr="00E01CE0">
        <w:rPr>
          <w:rFonts w:ascii="ＭＳ ゴシック" w:eastAsia="ＭＳ ゴシック" w:hAnsi="ＭＳ ゴシック" w:hint="eastAsia"/>
          <w:snapToGrid w:val="0"/>
          <w:kern w:val="0"/>
          <w:szCs w:val="21"/>
        </w:rPr>
        <w:t xml:space="preserve">１　保健師　</w:t>
      </w:r>
      <w:r w:rsidRPr="00E01CE0">
        <w:rPr>
          <w:rFonts w:ascii="ＭＳ 明朝" w:hAnsi="ＭＳ 明朝" w:hint="eastAsia"/>
          <w:snapToGrid w:val="0"/>
          <w:kern w:val="0"/>
          <w:szCs w:val="21"/>
        </w:rPr>
        <w:t>『介護予防ケアマネジメント』</w:t>
      </w:r>
    </w:p>
    <w:p w:rsidR="00E01CE0" w:rsidRPr="00E01CE0" w:rsidRDefault="00E01CE0" w:rsidP="00E01CE0">
      <w:pPr>
        <w:rPr>
          <w:rFonts w:ascii="ＭＳ 明朝" w:hAnsi="ＭＳ 明朝"/>
          <w:snapToGrid w:val="0"/>
          <w:kern w:val="0"/>
          <w:szCs w:val="21"/>
        </w:rPr>
      </w:pPr>
    </w:p>
    <w:p w:rsidR="00E01CE0" w:rsidRPr="00E01CE0" w:rsidRDefault="00E01CE0" w:rsidP="00E01CE0">
      <w:pPr>
        <w:rPr>
          <w:rFonts w:ascii="ＭＳ 明朝" w:hAnsi="ＭＳ 明朝"/>
          <w:snapToGrid w:val="0"/>
          <w:kern w:val="0"/>
          <w:szCs w:val="21"/>
        </w:rPr>
      </w:pPr>
      <w:r w:rsidRPr="00E01CE0">
        <w:rPr>
          <w:rFonts w:ascii="ＭＳ 明朝" w:hAnsi="ＭＳ 明朝" w:hint="eastAsia"/>
          <w:snapToGrid w:val="0"/>
          <w:kern w:val="0"/>
          <w:szCs w:val="21"/>
        </w:rPr>
        <w:t>（１）予防ケアマネジメントの実施</w:t>
      </w:r>
    </w:p>
    <w:p w:rsidR="00536732" w:rsidRDefault="00E01CE0" w:rsidP="00E01CE0">
      <w:pPr>
        <w:rPr>
          <w:szCs w:val="21"/>
        </w:rPr>
      </w:pPr>
      <w:r w:rsidRPr="00E01CE0">
        <w:rPr>
          <w:rFonts w:ascii="ＭＳ 明朝" w:hAnsi="ＭＳ 明朝" w:hint="eastAsia"/>
          <w:snapToGrid w:val="0"/>
          <w:kern w:val="0"/>
          <w:szCs w:val="21"/>
        </w:rPr>
        <w:t xml:space="preserve">　　　</w:t>
      </w:r>
      <w:r w:rsidRPr="00E01CE0">
        <w:rPr>
          <w:rFonts w:hint="eastAsia"/>
          <w:szCs w:val="21"/>
        </w:rPr>
        <w:t>二次予防事業の対象者（主として要介護状態等となるおそれの高い状態にあると認</w:t>
      </w:r>
    </w:p>
    <w:p w:rsidR="00536732" w:rsidRDefault="00536732" w:rsidP="00536732">
      <w:pPr>
        <w:rPr>
          <w:szCs w:val="21"/>
        </w:rPr>
      </w:pPr>
      <w:r>
        <w:rPr>
          <w:rFonts w:hint="eastAsia"/>
          <w:szCs w:val="21"/>
        </w:rPr>
        <w:t xml:space="preserve">　　</w:t>
      </w:r>
      <w:r w:rsidR="00E01CE0" w:rsidRPr="00E01CE0">
        <w:rPr>
          <w:rFonts w:hint="eastAsia"/>
          <w:szCs w:val="21"/>
        </w:rPr>
        <w:t>められる</w:t>
      </w:r>
      <w:r w:rsidR="00E01CE0" w:rsidRPr="00E01CE0">
        <w:rPr>
          <w:szCs w:val="21"/>
        </w:rPr>
        <w:t xml:space="preserve">65 </w:t>
      </w:r>
      <w:r w:rsidR="00E01CE0" w:rsidRPr="00E01CE0">
        <w:rPr>
          <w:rFonts w:hint="eastAsia"/>
          <w:szCs w:val="21"/>
        </w:rPr>
        <w:t>歳以上の者）が要介護状態等になることを予防するため、その心身の状況</w:t>
      </w:r>
    </w:p>
    <w:p w:rsidR="00536732" w:rsidRDefault="00536732" w:rsidP="00536732">
      <w:pPr>
        <w:rPr>
          <w:szCs w:val="21"/>
        </w:rPr>
      </w:pPr>
      <w:r>
        <w:rPr>
          <w:rFonts w:hint="eastAsia"/>
          <w:szCs w:val="21"/>
        </w:rPr>
        <w:t xml:space="preserve">　　</w:t>
      </w:r>
      <w:r w:rsidR="00E01CE0" w:rsidRPr="00E01CE0">
        <w:rPr>
          <w:rFonts w:hint="eastAsia"/>
          <w:szCs w:val="21"/>
        </w:rPr>
        <w:t>等に応じて、対象者自らの選択に基づき、介護予防事業その他の適切な事業が包括的か</w:t>
      </w:r>
    </w:p>
    <w:p w:rsidR="00E01CE0" w:rsidRPr="00E01CE0" w:rsidRDefault="00536732" w:rsidP="00536732">
      <w:pPr>
        <w:rPr>
          <w:szCs w:val="21"/>
        </w:rPr>
      </w:pPr>
      <w:r>
        <w:rPr>
          <w:rFonts w:hint="eastAsia"/>
          <w:szCs w:val="21"/>
        </w:rPr>
        <w:t xml:space="preserve">　　</w:t>
      </w:r>
      <w:r w:rsidR="00E01CE0" w:rsidRPr="00E01CE0">
        <w:rPr>
          <w:rFonts w:hint="eastAsia"/>
          <w:szCs w:val="21"/>
        </w:rPr>
        <w:t>つ効率的に実施されるよう必要な援助を行う。</w:t>
      </w:r>
    </w:p>
    <w:p w:rsidR="00E01CE0" w:rsidRPr="00E01CE0" w:rsidRDefault="00E01CE0" w:rsidP="00E01CE0">
      <w:pPr>
        <w:rPr>
          <w:rFonts w:ascii="ＭＳ 明朝" w:hAnsi="ＭＳ 明朝"/>
          <w:snapToGrid w:val="0"/>
          <w:kern w:val="0"/>
          <w:szCs w:val="21"/>
        </w:rPr>
      </w:pPr>
    </w:p>
    <w:p w:rsidR="00E01CE0" w:rsidRPr="00E01CE0" w:rsidRDefault="00E01CE0" w:rsidP="00E01CE0">
      <w:pPr>
        <w:rPr>
          <w:rFonts w:ascii="ＭＳ 明朝" w:hAnsi="ＭＳ 明朝"/>
          <w:snapToGrid w:val="0"/>
          <w:kern w:val="0"/>
          <w:szCs w:val="21"/>
        </w:rPr>
      </w:pPr>
      <w:r w:rsidRPr="00E01CE0">
        <w:rPr>
          <w:rFonts w:ascii="ＭＳ ゴシック" w:eastAsia="ＭＳ ゴシック" w:hAnsi="ＭＳ ゴシック" w:hint="eastAsia"/>
          <w:snapToGrid w:val="0"/>
          <w:kern w:val="0"/>
          <w:szCs w:val="21"/>
        </w:rPr>
        <w:t xml:space="preserve">２　主任ケアマネジャー　</w:t>
      </w:r>
      <w:r w:rsidRPr="00E01CE0">
        <w:rPr>
          <w:rFonts w:ascii="ＭＳ 明朝" w:hAnsi="ＭＳ 明朝" w:hint="eastAsia"/>
          <w:snapToGrid w:val="0"/>
          <w:kern w:val="0"/>
          <w:szCs w:val="21"/>
        </w:rPr>
        <w:t>『ケアマネジメント支援』</w:t>
      </w:r>
    </w:p>
    <w:p w:rsidR="00E01CE0" w:rsidRPr="00E01CE0" w:rsidRDefault="00E01CE0" w:rsidP="00E01CE0">
      <w:pPr>
        <w:rPr>
          <w:rFonts w:ascii="ＭＳ 明朝" w:hAnsi="ＭＳ 明朝"/>
          <w:snapToGrid w:val="0"/>
          <w:kern w:val="0"/>
          <w:szCs w:val="21"/>
        </w:rPr>
      </w:pPr>
      <w:r w:rsidRPr="00E01CE0">
        <w:rPr>
          <w:rFonts w:ascii="ＭＳ 明朝" w:hAnsi="ＭＳ 明朝" w:hint="eastAsia"/>
          <w:snapToGrid w:val="0"/>
          <w:kern w:val="0"/>
          <w:szCs w:val="21"/>
        </w:rPr>
        <w:t>（１）ケアマネジャーの相談窓口設置</w:t>
      </w:r>
    </w:p>
    <w:p w:rsidR="00E01CE0" w:rsidRPr="00E01CE0" w:rsidRDefault="00E01CE0" w:rsidP="00E01CE0">
      <w:pPr>
        <w:rPr>
          <w:rFonts w:ascii="ＭＳ 明朝" w:hAnsi="ＭＳ 明朝"/>
          <w:snapToGrid w:val="0"/>
          <w:kern w:val="0"/>
          <w:szCs w:val="21"/>
        </w:rPr>
      </w:pPr>
      <w:r w:rsidRPr="00E01CE0">
        <w:rPr>
          <w:rFonts w:ascii="ＭＳ 明朝" w:hAnsi="ＭＳ 明朝" w:hint="eastAsia"/>
          <w:snapToGrid w:val="0"/>
          <w:kern w:val="0"/>
          <w:szCs w:val="21"/>
        </w:rPr>
        <w:t xml:space="preserve">　　①　ケアプラン作成技術指導の相談・助言</w:t>
      </w:r>
    </w:p>
    <w:p w:rsidR="00E01CE0" w:rsidRPr="00E01CE0" w:rsidRDefault="00E01CE0" w:rsidP="00E01CE0">
      <w:pPr>
        <w:snapToGrid w:val="0"/>
        <w:ind w:firstLineChars="200" w:firstLine="420"/>
        <w:rPr>
          <w:rFonts w:ascii="ＭＳ 明朝" w:hAnsi="ＭＳ 明朝"/>
          <w:snapToGrid w:val="0"/>
          <w:kern w:val="0"/>
          <w:szCs w:val="21"/>
        </w:rPr>
      </w:pPr>
      <w:r w:rsidRPr="00E01CE0">
        <w:rPr>
          <w:rFonts w:ascii="ＭＳ 明朝" w:hAnsi="ＭＳ 明朝" w:hint="eastAsia"/>
          <w:snapToGrid w:val="0"/>
          <w:kern w:val="0"/>
          <w:szCs w:val="21"/>
        </w:rPr>
        <w:t>②　支援困難事例等への指導・助言</w:t>
      </w:r>
    </w:p>
    <w:p w:rsidR="00E01CE0" w:rsidRPr="00E01CE0" w:rsidRDefault="00E01CE0" w:rsidP="00E01CE0">
      <w:pPr>
        <w:rPr>
          <w:rFonts w:ascii="ＭＳ 明朝" w:hAnsi="ＭＳ 明朝"/>
          <w:snapToGrid w:val="0"/>
          <w:kern w:val="0"/>
          <w:szCs w:val="21"/>
        </w:rPr>
      </w:pPr>
      <w:r w:rsidRPr="00E01CE0">
        <w:rPr>
          <w:rFonts w:ascii="ＭＳ 明朝" w:hAnsi="ＭＳ 明朝" w:hint="eastAsia"/>
          <w:snapToGrid w:val="0"/>
          <w:kern w:val="0"/>
          <w:szCs w:val="21"/>
        </w:rPr>
        <w:t>（２）ケアマネジメントのネットワークづくり</w:t>
      </w:r>
    </w:p>
    <w:p w:rsidR="00E01CE0" w:rsidRPr="00E01CE0" w:rsidRDefault="00E01CE0" w:rsidP="00E01CE0">
      <w:pPr>
        <w:rPr>
          <w:rFonts w:ascii="ＭＳ 明朝" w:hAnsi="ＭＳ 明朝"/>
          <w:snapToGrid w:val="0"/>
          <w:kern w:val="0"/>
          <w:szCs w:val="21"/>
        </w:rPr>
      </w:pPr>
      <w:r w:rsidRPr="00E01CE0">
        <w:rPr>
          <w:rFonts w:ascii="ＭＳ 明朝" w:hAnsi="ＭＳ 明朝" w:hint="eastAsia"/>
          <w:snapToGrid w:val="0"/>
          <w:kern w:val="0"/>
          <w:szCs w:val="21"/>
        </w:rPr>
        <w:t xml:space="preserve">　　①　ケアマネジャーのネットワーク化実践及び指導・助言</w:t>
      </w:r>
    </w:p>
    <w:p w:rsidR="00E01CE0" w:rsidRPr="00E01CE0" w:rsidRDefault="00E01CE0" w:rsidP="00E01CE0">
      <w:pPr>
        <w:rPr>
          <w:rFonts w:ascii="ＭＳ 明朝" w:hAnsi="ＭＳ 明朝"/>
          <w:snapToGrid w:val="0"/>
          <w:kern w:val="0"/>
          <w:szCs w:val="21"/>
        </w:rPr>
      </w:pPr>
      <w:r w:rsidRPr="00E01CE0">
        <w:rPr>
          <w:rFonts w:ascii="ＭＳ 明朝" w:hAnsi="ＭＳ 明朝" w:hint="eastAsia"/>
          <w:snapToGrid w:val="0"/>
          <w:kern w:val="0"/>
          <w:szCs w:val="21"/>
        </w:rPr>
        <w:t xml:space="preserve">　　②　医療との連携実践</w:t>
      </w:r>
    </w:p>
    <w:p w:rsidR="00E01CE0" w:rsidRPr="00E01CE0" w:rsidRDefault="00E01CE0" w:rsidP="00E01CE0">
      <w:pPr>
        <w:rPr>
          <w:rFonts w:ascii="ＭＳ 明朝" w:hAnsi="ＭＳ 明朝"/>
          <w:snapToGrid w:val="0"/>
          <w:kern w:val="0"/>
          <w:szCs w:val="21"/>
        </w:rPr>
      </w:pPr>
      <w:r w:rsidRPr="00E01CE0">
        <w:rPr>
          <w:rFonts w:ascii="ＭＳ 明朝" w:hAnsi="ＭＳ 明朝" w:hint="eastAsia"/>
          <w:snapToGrid w:val="0"/>
          <w:kern w:val="0"/>
          <w:szCs w:val="21"/>
        </w:rPr>
        <w:t xml:space="preserve">　　③　専門職との連携実践</w:t>
      </w:r>
    </w:p>
    <w:p w:rsidR="00E01CE0" w:rsidRPr="00E01CE0" w:rsidRDefault="00E01CE0" w:rsidP="00E01CE0">
      <w:pPr>
        <w:rPr>
          <w:rFonts w:ascii="ＭＳ 明朝" w:hAnsi="ＭＳ 明朝"/>
          <w:snapToGrid w:val="0"/>
          <w:kern w:val="0"/>
          <w:szCs w:val="21"/>
        </w:rPr>
      </w:pPr>
      <w:r w:rsidRPr="00E01CE0">
        <w:rPr>
          <w:rFonts w:ascii="ＭＳ 明朝" w:hAnsi="ＭＳ 明朝" w:hint="eastAsia"/>
          <w:snapToGrid w:val="0"/>
          <w:kern w:val="0"/>
          <w:szCs w:val="21"/>
        </w:rPr>
        <w:t xml:space="preserve">　　④　サービス事業所との連携実践</w:t>
      </w:r>
    </w:p>
    <w:p w:rsidR="00E01CE0" w:rsidRPr="00E01CE0" w:rsidRDefault="00E01CE0" w:rsidP="00E01CE0">
      <w:pPr>
        <w:rPr>
          <w:rFonts w:ascii="ＭＳ 明朝" w:hAnsi="ＭＳ 明朝"/>
          <w:snapToGrid w:val="0"/>
          <w:kern w:val="0"/>
          <w:szCs w:val="21"/>
        </w:rPr>
      </w:pPr>
      <w:r w:rsidRPr="00E01CE0">
        <w:rPr>
          <w:rFonts w:ascii="ＭＳ 明朝" w:hAnsi="ＭＳ 明朝" w:hint="eastAsia"/>
          <w:snapToGrid w:val="0"/>
          <w:kern w:val="0"/>
          <w:szCs w:val="21"/>
        </w:rPr>
        <w:t xml:space="preserve">　　⑤　ボランティア等との連携実践</w:t>
      </w:r>
    </w:p>
    <w:p w:rsidR="00E01CE0" w:rsidRPr="00E01CE0" w:rsidRDefault="00E01CE0" w:rsidP="00E01CE0">
      <w:pPr>
        <w:rPr>
          <w:rFonts w:ascii="ＭＳ 明朝" w:hAnsi="ＭＳ 明朝"/>
          <w:snapToGrid w:val="0"/>
          <w:kern w:val="0"/>
          <w:szCs w:val="21"/>
        </w:rPr>
      </w:pPr>
      <w:r w:rsidRPr="00E01CE0">
        <w:rPr>
          <w:rFonts w:ascii="ＭＳ 明朝" w:hAnsi="ＭＳ 明朝" w:hint="eastAsia"/>
          <w:snapToGrid w:val="0"/>
          <w:kern w:val="0"/>
          <w:szCs w:val="21"/>
        </w:rPr>
        <w:t xml:space="preserve">　　⑥　その他関係機関との連携実践</w:t>
      </w:r>
    </w:p>
    <w:p w:rsidR="00E01CE0" w:rsidRPr="00E01CE0" w:rsidRDefault="00E01CE0" w:rsidP="00E01CE0">
      <w:pPr>
        <w:rPr>
          <w:rFonts w:ascii="ＭＳ 明朝" w:hAnsi="ＭＳ 明朝"/>
          <w:snapToGrid w:val="0"/>
          <w:kern w:val="0"/>
          <w:szCs w:val="21"/>
        </w:rPr>
      </w:pPr>
      <w:r w:rsidRPr="00E01CE0">
        <w:rPr>
          <w:rFonts w:ascii="ＭＳ 明朝" w:hAnsi="ＭＳ 明朝" w:hint="eastAsia"/>
          <w:snapToGrid w:val="0"/>
          <w:kern w:val="0"/>
          <w:szCs w:val="21"/>
        </w:rPr>
        <w:t xml:space="preserve">　　⑦　総合的な連携実践</w:t>
      </w:r>
    </w:p>
    <w:p w:rsidR="00E01CE0" w:rsidRPr="00E01CE0" w:rsidRDefault="00E01CE0" w:rsidP="00E01CE0">
      <w:pPr>
        <w:rPr>
          <w:rFonts w:ascii="ＭＳ 明朝" w:hAnsi="ＭＳ 明朝"/>
          <w:snapToGrid w:val="0"/>
          <w:kern w:val="0"/>
          <w:szCs w:val="21"/>
        </w:rPr>
      </w:pPr>
    </w:p>
    <w:p w:rsidR="00E01CE0" w:rsidRPr="00E01CE0" w:rsidRDefault="00E01CE0" w:rsidP="00E01CE0">
      <w:pPr>
        <w:rPr>
          <w:rFonts w:ascii="ＭＳ 明朝" w:hAnsi="ＭＳ 明朝"/>
          <w:snapToGrid w:val="0"/>
          <w:kern w:val="0"/>
          <w:szCs w:val="21"/>
        </w:rPr>
      </w:pPr>
      <w:r w:rsidRPr="00E01CE0">
        <w:rPr>
          <w:rFonts w:ascii="ＭＳ ゴシック" w:eastAsia="ＭＳ ゴシック" w:hAnsi="ＭＳ ゴシック" w:hint="eastAsia"/>
          <w:snapToGrid w:val="0"/>
          <w:kern w:val="0"/>
          <w:szCs w:val="21"/>
        </w:rPr>
        <w:t xml:space="preserve">３　社会福祉士　</w:t>
      </w:r>
      <w:r w:rsidRPr="00E01CE0">
        <w:rPr>
          <w:rFonts w:ascii="ＭＳ 明朝" w:hAnsi="ＭＳ 明朝" w:hint="eastAsia"/>
          <w:snapToGrid w:val="0"/>
          <w:kern w:val="0"/>
          <w:szCs w:val="21"/>
        </w:rPr>
        <w:t>『総合相談や支援』『権利擁護』</w:t>
      </w:r>
    </w:p>
    <w:p w:rsidR="00E01CE0" w:rsidRPr="00E01CE0" w:rsidRDefault="00E01CE0" w:rsidP="00E01CE0">
      <w:pPr>
        <w:rPr>
          <w:rFonts w:ascii="ＭＳ 明朝" w:hAnsi="ＭＳ 明朝"/>
          <w:snapToGrid w:val="0"/>
          <w:kern w:val="0"/>
          <w:szCs w:val="21"/>
        </w:rPr>
      </w:pPr>
      <w:r w:rsidRPr="00E01CE0">
        <w:rPr>
          <w:rFonts w:ascii="ＭＳ 明朝" w:hAnsi="ＭＳ 明朝" w:hint="eastAsia"/>
          <w:snapToGrid w:val="0"/>
          <w:kern w:val="0"/>
          <w:szCs w:val="21"/>
        </w:rPr>
        <w:t>（１）地域の総合的な福祉相談窓口設置</w:t>
      </w:r>
    </w:p>
    <w:p w:rsidR="00E01CE0" w:rsidRPr="00E01CE0" w:rsidRDefault="00E01CE0" w:rsidP="00E01CE0">
      <w:pPr>
        <w:rPr>
          <w:rFonts w:ascii="ＭＳ 明朝" w:hAnsi="ＭＳ 明朝"/>
          <w:snapToGrid w:val="0"/>
          <w:kern w:val="0"/>
          <w:szCs w:val="21"/>
        </w:rPr>
      </w:pPr>
      <w:r w:rsidRPr="00E01CE0">
        <w:rPr>
          <w:rFonts w:ascii="ＭＳ 明朝" w:hAnsi="ＭＳ 明朝" w:hint="eastAsia"/>
          <w:snapToGrid w:val="0"/>
          <w:kern w:val="0"/>
          <w:szCs w:val="21"/>
        </w:rPr>
        <w:t>（２）地域生活支援のための関係者ネットワーク化実践</w:t>
      </w:r>
    </w:p>
    <w:p w:rsidR="00E01CE0" w:rsidRPr="00E01CE0" w:rsidRDefault="00E01CE0" w:rsidP="00E01CE0">
      <w:pPr>
        <w:rPr>
          <w:rFonts w:ascii="ＭＳ 明朝" w:hAnsi="ＭＳ 明朝"/>
          <w:snapToGrid w:val="0"/>
          <w:kern w:val="0"/>
          <w:szCs w:val="21"/>
        </w:rPr>
      </w:pPr>
      <w:r w:rsidRPr="00E01CE0">
        <w:rPr>
          <w:rFonts w:ascii="ＭＳ 明朝" w:hAnsi="ＭＳ 明朝" w:hint="eastAsia"/>
          <w:snapToGrid w:val="0"/>
          <w:kern w:val="0"/>
          <w:szCs w:val="21"/>
        </w:rPr>
        <w:t>（３）ネットワークを通じた高齢者の心身状況や家庭環境等の実態把握</w:t>
      </w:r>
    </w:p>
    <w:p w:rsidR="00E01CE0" w:rsidRPr="00E01CE0" w:rsidRDefault="00E01CE0" w:rsidP="00E01CE0">
      <w:pPr>
        <w:rPr>
          <w:rFonts w:ascii="ＭＳ 明朝" w:hAnsi="ＭＳ 明朝"/>
          <w:snapToGrid w:val="0"/>
          <w:kern w:val="0"/>
          <w:szCs w:val="21"/>
        </w:rPr>
      </w:pPr>
      <w:r w:rsidRPr="00E01CE0">
        <w:rPr>
          <w:rFonts w:ascii="ＭＳ 明朝" w:hAnsi="ＭＳ 明朝" w:hint="eastAsia"/>
          <w:snapToGrid w:val="0"/>
          <w:kern w:val="0"/>
          <w:szCs w:val="21"/>
        </w:rPr>
        <w:t>（４）高齢者虐待・権利侵害への対応</w:t>
      </w:r>
    </w:p>
    <w:p w:rsidR="00E01CE0" w:rsidRPr="00E01CE0" w:rsidRDefault="00E01CE0" w:rsidP="00E01CE0">
      <w:pPr>
        <w:rPr>
          <w:rFonts w:ascii="ＭＳ 明朝" w:hAnsi="ＭＳ 明朝"/>
          <w:snapToGrid w:val="0"/>
          <w:kern w:val="0"/>
          <w:szCs w:val="21"/>
        </w:rPr>
      </w:pPr>
      <w:r w:rsidRPr="00E01CE0">
        <w:rPr>
          <w:rFonts w:ascii="ＭＳ 明朝" w:hAnsi="ＭＳ 明朝" w:hint="eastAsia"/>
          <w:snapToGrid w:val="0"/>
          <w:kern w:val="0"/>
          <w:szCs w:val="21"/>
        </w:rPr>
        <w:t xml:space="preserve">　　①　成年後見制度の活用</w:t>
      </w:r>
    </w:p>
    <w:p w:rsidR="00E01CE0" w:rsidRPr="00E01CE0" w:rsidRDefault="00E01CE0" w:rsidP="00E01CE0">
      <w:pPr>
        <w:rPr>
          <w:rFonts w:ascii="ＭＳ 明朝" w:hAnsi="ＭＳ 明朝"/>
          <w:snapToGrid w:val="0"/>
          <w:kern w:val="0"/>
          <w:szCs w:val="21"/>
        </w:rPr>
      </w:pPr>
      <w:r w:rsidRPr="00E01CE0">
        <w:rPr>
          <w:rFonts w:ascii="ＭＳ 明朝" w:hAnsi="ＭＳ 明朝" w:hint="eastAsia"/>
          <w:snapToGrid w:val="0"/>
          <w:kern w:val="0"/>
          <w:szCs w:val="21"/>
        </w:rPr>
        <w:t xml:space="preserve">　　　ア　利用アドバイス</w:t>
      </w:r>
    </w:p>
    <w:p w:rsidR="00E01CE0" w:rsidRPr="00E01CE0" w:rsidRDefault="00E01CE0" w:rsidP="00E01CE0">
      <w:pPr>
        <w:rPr>
          <w:rFonts w:ascii="ＭＳ 明朝" w:hAnsi="ＭＳ 明朝"/>
          <w:snapToGrid w:val="0"/>
          <w:kern w:val="0"/>
          <w:szCs w:val="21"/>
        </w:rPr>
      </w:pPr>
      <w:r w:rsidRPr="00E01CE0">
        <w:rPr>
          <w:rFonts w:ascii="ＭＳ 明朝" w:hAnsi="ＭＳ 明朝" w:hint="eastAsia"/>
          <w:snapToGrid w:val="0"/>
          <w:kern w:val="0"/>
          <w:szCs w:val="21"/>
        </w:rPr>
        <w:t xml:space="preserve">　　　イ　市町村長申立</w:t>
      </w:r>
    </w:p>
    <w:p w:rsidR="00E01CE0" w:rsidRPr="00E01CE0" w:rsidRDefault="00E01CE0" w:rsidP="00E01CE0">
      <w:pPr>
        <w:rPr>
          <w:rFonts w:ascii="ＭＳ 明朝" w:hAnsi="ＭＳ 明朝"/>
          <w:snapToGrid w:val="0"/>
          <w:kern w:val="0"/>
          <w:szCs w:val="21"/>
        </w:rPr>
      </w:pPr>
      <w:r w:rsidRPr="00E01CE0">
        <w:rPr>
          <w:rFonts w:ascii="ＭＳ 明朝" w:hAnsi="ＭＳ 明朝" w:hint="eastAsia"/>
          <w:snapToGrid w:val="0"/>
          <w:kern w:val="0"/>
          <w:szCs w:val="21"/>
        </w:rPr>
        <w:t xml:space="preserve">　　　ウ　成年後見推薦団体との調整・紹介</w:t>
      </w:r>
    </w:p>
    <w:p w:rsidR="00E01CE0" w:rsidRPr="00E01CE0" w:rsidRDefault="00E01CE0" w:rsidP="00E01CE0">
      <w:pPr>
        <w:rPr>
          <w:rFonts w:ascii="ＭＳ 明朝" w:hAnsi="ＭＳ 明朝"/>
          <w:snapToGrid w:val="0"/>
          <w:kern w:val="0"/>
          <w:szCs w:val="21"/>
        </w:rPr>
      </w:pPr>
      <w:r w:rsidRPr="00E01CE0">
        <w:rPr>
          <w:rFonts w:ascii="ＭＳ 明朝" w:hAnsi="ＭＳ 明朝" w:hint="eastAsia"/>
          <w:snapToGrid w:val="0"/>
          <w:kern w:val="0"/>
          <w:szCs w:val="21"/>
        </w:rPr>
        <w:t xml:space="preserve">　　②　老人福祉施設等への措置</w:t>
      </w:r>
    </w:p>
    <w:p w:rsidR="00E01CE0" w:rsidRPr="00E01CE0" w:rsidRDefault="00E01CE0" w:rsidP="00E01CE0">
      <w:pPr>
        <w:rPr>
          <w:rFonts w:ascii="ＭＳ 明朝" w:hAnsi="ＭＳ 明朝"/>
          <w:snapToGrid w:val="0"/>
          <w:kern w:val="0"/>
          <w:szCs w:val="21"/>
        </w:rPr>
      </w:pPr>
      <w:r w:rsidRPr="00E01CE0">
        <w:rPr>
          <w:rFonts w:ascii="ＭＳ 明朝" w:hAnsi="ＭＳ 明朝" w:hint="eastAsia"/>
          <w:snapToGrid w:val="0"/>
          <w:kern w:val="0"/>
          <w:szCs w:val="21"/>
        </w:rPr>
        <w:t xml:space="preserve">　　③　虐待への対応</w:t>
      </w:r>
    </w:p>
    <w:p w:rsidR="00E01CE0" w:rsidRPr="00E01CE0" w:rsidRDefault="00E01CE0" w:rsidP="00E01CE0">
      <w:pPr>
        <w:rPr>
          <w:rFonts w:ascii="ＭＳ 明朝" w:hAnsi="ＭＳ 明朝"/>
          <w:snapToGrid w:val="0"/>
          <w:kern w:val="0"/>
          <w:szCs w:val="21"/>
        </w:rPr>
      </w:pPr>
      <w:r w:rsidRPr="00E01CE0">
        <w:rPr>
          <w:rFonts w:ascii="ＭＳ 明朝" w:hAnsi="ＭＳ 明朝" w:hint="eastAsia"/>
          <w:snapToGrid w:val="0"/>
          <w:kern w:val="0"/>
          <w:szCs w:val="21"/>
        </w:rPr>
        <w:t xml:space="preserve">　　④　対応拒否者等への対応</w:t>
      </w:r>
    </w:p>
    <w:p w:rsidR="00E01CE0" w:rsidRPr="00E01CE0" w:rsidRDefault="00E01CE0" w:rsidP="00E01CE0">
      <w:pPr>
        <w:rPr>
          <w:rFonts w:ascii="ＭＳ 明朝" w:hAnsi="ＭＳ 明朝"/>
          <w:snapToGrid w:val="0"/>
          <w:kern w:val="0"/>
          <w:szCs w:val="21"/>
        </w:rPr>
      </w:pPr>
      <w:r w:rsidRPr="00E01CE0">
        <w:rPr>
          <w:rFonts w:ascii="ＭＳ 明朝" w:hAnsi="ＭＳ 明朝" w:hint="eastAsia"/>
          <w:snapToGrid w:val="0"/>
          <w:kern w:val="0"/>
          <w:szCs w:val="21"/>
        </w:rPr>
        <w:t xml:space="preserve">　　⑤　立ち入り調査</w:t>
      </w:r>
    </w:p>
    <w:p w:rsidR="00E01CE0" w:rsidRPr="00E01CE0" w:rsidRDefault="00E01CE0" w:rsidP="00E01CE0">
      <w:pPr>
        <w:rPr>
          <w:rFonts w:ascii="ＭＳ 明朝" w:hAnsi="ＭＳ 明朝"/>
          <w:snapToGrid w:val="0"/>
          <w:kern w:val="0"/>
          <w:szCs w:val="21"/>
        </w:rPr>
      </w:pPr>
      <w:r w:rsidRPr="00E01CE0">
        <w:rPr>
          <w:rFonts w:ascii="ＭＳ 明朝" w:hAnsi="ＭＳ 明朝" w:hint="eastAsia"/>
          <w:snapToGrid w:val="0"/>
          <w:kern w:val="0"/>
          <w:szCs w:val="21"/>
        </w:rPr>
        <w:t xml:space="preserve">　　⑥　加害養護者への対応</w:t>
      </w:r>
    </w:p>
    <w:p w:rsidR="00E01CE0" w:rsidRPr="00E01CE0" w:rsidRDefault="00E01CE0" w:rsidP="00E01CE0">
      <w:pPr>
        <w:rPr>
          <w:rFonts w:ascii="ＭＳ 明朝" w:hAnsi="ＭＳ 明朝"/>
          <w:snapToGrid w:val="0"/>
          <w:kern w:val="0"/>
          <w:szCs w:val="21"/>
        </w:rPr>
      </w:pPr>
      <w:r w:rsidRPr="00E01CE0">
        <w:rPr>
          <w:rFonts w:ascii="ＭＳ 明朝" w:hAnsi="ＭＳ 明朝" w:hint="eastAsia"/>
          <w:snapToGrid w:val="0"/>
          <w:kern w:val="0"/>
          <w:szCs w:val="21"/>
        </w:rPr>
        <w:t xml:space="preserve">　　⑦　消費者被害への対応</w:t>
      </w:r>
    </w:p>
    <w:p w:rsidR="00E01CE0" w:rsidRPr="00E01CE0" w:rsidRDefault="00E01CE0" w:rsidP="00E01CE0">
      <w:pPr>
        <w:rPr>
          <w:rFonts w:ascii="ＭＳ 明朝" w:hAnsi="ＭＳ 明朝"/>
          <w:snapToGrid w:val="0"/>
          <w:kern w:val="0"/>
          <w:szCs w:val="21"/>
        </w:rPr>
      </w:pPr>
    </w:p>
    <w:p w:rsidR="00C52CA5" w:rsidRPr="00E01CE0" w:rsidRDefault="00C52CA5" w:rsidP="00C52CA5">
      <w:pPr>
        <w:jc w:val="center"/>
        <w:rPr>
          <w:rFonts w:ascii="ＭＳ ゴシック" w:eastAsia="ＭＳ ゴシック" w:hAnsi="ＭＳ ゴシック"/>
          <w:snapToGrid w:val="0"/>
          <w:kern w:val="0"/>
          <w:szCs w:val="21"/>
        </w:rPr>
      </w:pPr>
    </w:p>
    <w:p w:rsidR="00C52CA5" w:rsidRPr="00E01CE0" w:rsidRDefault="00C52CA5" w:rsidP="00C52CA5">
      <w:pPr>
        <w:jc w:val="center"/>
        <w:rPr>
          <w:rFonts w:ascii="ＭＳ 明朝" w:hAnsi="ＭＳ 明朝"/>
          <w:snapToGrid w:val="0"/>
          <w:kern w:val="0"/>
          <w:szCs w:val="21"/>
        </w:rPr>
      </w:pPr>
      <w:r w:rsidRPr="00E01CE0">
        <w:rPr>
          <w:rFonts w:ascii="ＭＳ ゴシック" w:eastAsia="ＭＳ ゴシック" w:hAnsi="ＭＳ ゴシック" w:hint="eastAsia"/>
          <w:snapToGrid w:val="0"/>
          <w:kern w:val="0"/>
          <w:szCs w:val="21"/>
        </w:rPr>
        <w:lastRenderedPageBreak/>
        <w:t xml:space="preserve">  　　宮城福祉オンブズネット「エール」の行動規範 　(</w:t>
      </w:r>
      <w:r w:rsidRPr="00E01CE0">
        <w:rPr>
          <w:rFonts w:ascii="ＭＳ 明朝" w:hAnsi="ＭＳ 明朝" w:hint="eastAsia"/>
          <w:snapToGrid w:val="0"/>
          <w:kern w:val="0"/>
          <w:szCs w:val="21"/>
        </w:rPr>
        <w:t>2004.10.24～)</w:t>
      </w:r>
    </w:p>
    <w:p w:rsidR="00C52CA5" w:rsidRPr="00E01CE0" w:rsidRDefault="00C52CA5" w:rsidP="00C52CA5">
      <w:pPr>
        <w:jc w:val="center"/>
        <w:rPr>
          <w:rFonts w:ascii="ＭＳ ゴシック" w:eastAsia="ＭＳ ゴシック" w:hAnsi="ＭＳ ゴシック"/>
          <w:snapToGrid w:val="0"/>
          <w:kern w:val="0"/>
          <w:szCs w:val="21"/>
        </w:rPr>
      </w:pPr>
    </w:p>
    <w:p w:rsidR="00C52CA5" w:rsidRPr="00E01CE0" w:rsidRDefault="00C52CA5" w:rsidP="00C52CA5">
      <w:pPr>
        <w:rPr>
          <w:rFonts w:ascii="ＭＳ ゴシック" w:eastAsia="ＭＳ ゴシック" w:hAnsi="ＭＳ ゴシック"/>
          <w:snapToGrid w:val="0"/>
          <w:kern w:val="0"/>
          <w:szCs w:val="21"/>
        </w:rPr>
      </w:pPr>
    </w:p>
    <w:p w:rsidR="00C52CA5" w:rsidRPr="00E01CE0" w:rsidRDefault="00C52CA5" w:rsidP="00C52CA5">
      <w:pPr>
        <w:jc w:val="center"/>
        <w:rPr>
          <w:rFonts w:ascii="ＭＳ 明朝" w:hAnsi="ＭＳ 明朝"/>
          <w:snapToGrid w:val="0"/>
          <w:kern w:val="0"/>
          <w:szCs w:val="21"/>
        </w:rPr>
      </w:pPr>
      <w:r w:rsidRPr="00E01CE0">
        <w:rPr>
          <w:rFonts w:ascii="ＭＳ 明朝" w:hAnsi="ＭＳ 明朝" w:hint="eastAsia"/>
          <w:snapToGrid w:val="0"/>
          <w:kern w:val="0"/>
          <w:szCs w:val="21"/>
        </w:rPr>
        <w:t>キーワード</w:t>
      </w:r>
    </w:p>
    <w:p w:rsidR="00C52CA5" w:rsidRPr="00E01CE0" w:rsidRDefault="00C52CA5" w:rsidP="00C52CA5">
      <w:pPr>
        <w:jc w:val="center"/>
        <w:rPr>
          <w:rFonts w:ascii="ＭＳ 明朝" w:hAnsi="ＭＳ 明朝"/>
          <w:snapToGrid w:val="0"/>
          <w:kern w:val="0"/>
          <w:szCs w:val="21"/>
        </w:rPr>
      </w:pPr>
      <w:r w:rsidRPr="00E01CE0">
        <w:rPr>
          <w:rFonts w:ascii="ＭＳ 明朝" w:hAnsi="ＭＳ 明朝" w:hint="eastAsia"/>
          <w:snapToGrid w:val="0"/>
          <w:kern w:val="0"/>
          <w:szCs w:val="21"/>
        </w:rPr>
        <w:t>①目的の正当性　②手段の相当性　③適正な手続き</w:t>
      </w:r>
    </w:p>
    <w:p w:rsidR="00C52CA5" w:rsidRPr="00E01CE0" w:rsidRDefault="00C52CA5" w:rsidP="00C52CA5">
      <w:pPr>
        <w:rPr>
          <w:rFonts w:ascii="ＭＳ ゴシック" w:eastAsia="ＭＳ ゴシック" w:hAnsi="ＭＳ ゴシック"/>
          <w:snapToGrid w:val="0"/>
          <w:kern w:val="0"/>
          <w:szCs w:val="21"/>
        </w:rPr>
      </w:pPr>
    </w:p>
    <w:p w:rsidR="00C52CA5" w:rsidRPr="00E01CE0" w:rsidRDefault="00C52CA5" w:rsidP="00C52CA5">
      <w:pPr>
        <w:rPr>
          <w:rFonts w:ascii="ＭＳ ゴシック" w:eastAsia="ＭＳ ゴシック" w:hAnsi="ＭＳ ゴシック"/>
          <w:snapToGrid w:val="0"/>
          <w:kern w:val="0"/>
          <w:szCs w:val="21"/>
        </w:rPr>
      </w:pPr>
      <w:r w:rsidRPr="00E01CE0">
        <w:rPr>
          <w:rFonts w:ascii="ＭＳ ゴシック" w:eastAsia="ＭＳ ゴシック" w:hAnsi="ＭＳ ゴシック" w:hint="eastAsia"/>
          <w:snapToGrid w:val="0"/>
          <w:kern w:val="0"/>
          <w:szCs w:val="21"/>
        </w:rPr>
        <w:t xml:space="preserve">　宮城福祉オンブズネット「エール」は，高齢者・障がい児者の権利を守るため，以下の行動規範を定めます。</w:t>
      </w:r>
    </w:p>
    <w:p w:rsidR="00C52CA5" w:rsidRPr="00E01CE0" w:rsidRDefault="00C52CA5" w:rsidP="00C52CA5">
      <w:pPr>
        <w:rPr>
          <w:rFonts w:ascii="ＭＳ 明朝" w:hAnsi="ＭＳ 明朝"/>
          <w:snapToGrid w:val="0"/>
          <w:kern w:val="0"/>
          <w:szCs w:val="21"/>
        </w:rPr>
      </w:pPr>
    </w:p>
    <w:p w:rsidR="00C52CA5" w:rsidRPr="00E01CE0" w:rsidRDefault="00C52CA5" w:rsidP="00C52CA5">
      <w:pPr>
        <w:ind w:firstLineChars="100" w:firstLine="210"/>
        <w:rPr>
          <w:rFonts w:ascii="ＭＳ 明朝" w:hAnsi="ＭＳ 明朝"/>
          <w:snapToGrid w:val="0"/>
          <w:kern w:val="0"/>
          <w:szCs w:val="21"/>
        </w:rPr>
      </w:pPr>
      <w:r w:rsidRPr="00E01CE0">
        <w:rPr>
          <w:rFonts w:ascii="ＭＳ 明朝" w:hAnsi="ＭＳ 明朝" w:hint="eastAsia"/>
          <w:snapToGrid w:val="0"/>
          <w:kern w:val="0"/>
          <w:szCs w:val="21"/>
        </w:rPr>
        <w:t>１　役割・立場をわきまえて行動します</w:t>
      </w:r>
    </w:p>
    <w:p w:rsidR="00C52CA5" w:rsidRPr="00E01CE0" w:rsidRDefault="00C52CA5" w:rsidP="00C52CA5">
      <w:pPr>
        <w:ind w:firstLineChars="100" w:firstLine="210"/>
        <w:rPr>
          <w:rFonts w:ascii="ＭＳ 明朝" w:hAnsi="ＭＳ 明朝"/>
          <w:snapToGrid w:val="0"/>
          <w:kern w:val="0"/>
          <w:szCs w:val="21"/>
        </w:rPr>
      </w:pPr>
      <w:r w:rsidRPr="00E01CE0">
        <w:rPr>
          <w:rFonts w:ascii="ＭＳ 明朝" w:hAnsi="ＭＳ 明朝" w:hint="eastAsia"/>
          <w:snapToGrid w:val="0"/>
          <w:kern w:val="0"/>
          <w:szCs w:val="21"/>
        </w:rPr>
        <w:t>２　正当な目的を持って行動します</w:t>
      </w:r>
    </w:p>
    <w:p w:rsidR="00C52CA5" w:rsidRPr="00E01CE0" w:rsidRDefault="00C52CA5" w:rsidP="00C52CA5">
      <w:pPr>
        <w:ind w:firstLineChars="100" w:firstLine="210"/>
        <w:rPr>
          <w:rFonts w:ascii="ＭＳ 明朝" w:hAnsi="ＭＳ 明朝"/>
          <w:snapToGrid w:val="0"/>
          <w:kern w:val="0"/>
          <w:szCs w:val="21"/>
        </w:rPr>
      </w:pPr>
      <w:r w:rsidRPr="00E01CE0">
        <w:rPr>
          <w:rFonts w:ascii="ＭＳ 明朝" w:hAnsi="ＭＳ 明朝" w:hint="eastAsia"/>
          <w:snapToGrid w:val="0"/>
          <w:kern w:val="0"/>
          <w:szCs w:val="21"/>
        </w:rPr>
        <w:t>３　法令を遵守して行動します</w:t>
      </w:r>
    </w:p>
    <w:p w:rsidR="00C52CA5" w:rsidRPr="00E01CE0" w:rsidRDefault="00C52CA5" w:rsidP="00C52CA5">
      <w:pPr>
        <w:ind w:firstLineChars="100" w:firstLine="210"/>
        <w:rPr>
          <w:rFonts w:ascii="ＭＳ 明朝" w:hAnsi="ＭＳ 明朝"/>
          <w:snapToGrid w:val="0"/>
          <w:kern w:val="0"/>
          <w:szCs w:val="21"/>
        </w:rPr>
      </w:pPr>
      <w:r w:rsidRPr="00E01CE0">
        <w:rPr>
          <w:rFonts w:ascii="ＭＳ 明朝" w:hAnsi="ＭＳ 明朝" w:hint="eastAsia"/>
          <w:snapToGrid w:val="0"/>
          <w:kern w:val="0"/>
          <w:szCs w:val="21"/>
        </w:rPr>
        <w:t>４　手続きのルールに基づいて行動します</w:t>
      </w:r>
    </w:p>
    <w:p w:rsidR="00C52CA5" w:rsidRPr="00E01CE0" w:rsidRDefault="00C52CA5" w:rsidP="00C52CA5">
      <w:pPr>
        <w:ind w:firstLineChars="100" w:firstLine="210"/>
        <w:rPr>
          <w:rFonts w:ascii="ＭＳ 明朝" w:hAnsi="ＭＳ 明朝"/>
          <w:snapToGrid w:val="0"/>
          <w:kern w:val="0"/>
          <w:szCs w:val="21"/>
        </w:rPr>
      </w:pPr>
      <w:r w:rsidRPr="00E01CE0">
        <w:rPr>
          <w:rFonts w:ascii="ＭＳ 明朝" w:hAnsi="ＭＳ 明朝" w:hint="eastAsia"/>
          <w:snapToGrid w:val="0"/>
          <w:kern w:val="0"/>
          <w:szCs w:val="21"/>
        </w:rPr>
        <w:t>５　客観性と判断の根拠を持って行動します</w:t>
      </w:r>
    </w:p>
    <w:p w:rsidR="00C52CA5" w:rsidRPr="00E01CE0" w:rsidRDefault="00C52CA5" w:rsidP="00C52CA5">
      <w:pPr>
        <w:ind w:firstLineChars="100" w:firstLine="210"/>
        <w:rPr>
          <w:rFonts w:ascii="ＭＳ 明朝" w:hAnsi="ＭＳ 明朝"/>
          <w:snapToGrid w:val="0"/>
          <w:kern w:val="0"/>
          <w:szCs w:val="21"/>
        </w:rPr>
      </w:pPr>
      <w:r w:rsidRPr="00E01CE0">
        <w:rPr>
          <w:rFonts w:ascii="ＭＳ 明朝" w:hAnsi="ＭＳ 明朝" w:hint="eastAsia"/>
          <w:snapToGrid w:val="0"/>
          <w:kern w:val="0"/>
          <w:szCs w:val="21"/>
        </w:rPr>
        <w:t>６　リスクとその対応策を持って行動します</w:t>
      </w:r>
    </w:p>
    <w:p w:rsidR="00C52CA5" w:rsidRPr="00E01CE0" w:rsidRDefault="00C52CA5" w:rsidP="00C52CA5">
      <w:pPr>
        <w:ind w:firstLineChars="100" w:firstLine="210"/>
        <w:rPr>
          <w:rFonts w:ascii="ＭＳ 明朝" w:hAnsi="ＭＳ 明朝"/>
          <w:snapToGrid w:val="0"/>
          <w:kern w:val="0"/>
          <w:szCs w:val="21"/>
        </w:rPr>
      </w:pPr>
      <w:r w:rsidRPr="00E01CE0">
        <w:rPr>
          <w:rFonts w:ascii="ＭＳ 明朝" w:hAnsi="ＭＳ 明朝" w:hint="eastAsia"/>
          <w:snapToGrid w:val="0"/>
          <w:kern w:val="0"/>
          <w:szCs w:val="21"/>
        </w:rPr>
        <w:t>７　自己のモニタリングと評価の仕組みを持って行動します</w:t>
      </w:r>
    </w:p>
    <w:p w:rsidR="00C52CA5" w:rsidRPr="00E01CE0" w:rsidRDefault="00C52CA5" w:rsidP="00C52CA5">
      <w:pPr>
        <w:rPr>
          <w:rFonts w:ascii="ＭＳ 明朝" w:hAnsi="ＭＳ 明朝"/>
          <w:snapToGrid w:val="0"/>
          <w:kern w:val="0"/>
          <w:szCs w:val="21"/>
        </w:rPr>
      </w:pPr>
    </w:p>
    <w:p w:rsidR="00C52CA5" w:rsidRPr="00E01CE0" w:rsidRDefault="00C52CA5" w:rsidP="00C52CA5">
      <w:pPr>
        <w:rPr>
          <w:rFonts w:ascii="ＭＳ 明朝" w:hAnsi="ＭＳ 明朝"/>
          <w:snapToGrid w:val="0"/>
          <w:kern w:val="0"/>
          <w:szCs w:val="21"/>
        </w:rPr>
      </w:pPr>
    </w:p>
    <w:p w:rsidR="00C52CA5" w:rsidRPr="00E01CE0" w:rsidRDefault="00C52CA5" w:rsidP="00C52CA5">
      <w:pPr>
        <w:rPr>
          <w:rFonts w:ascii="ＭＳ 明朝" w:hAnsi="ＭＳ 明朝"/>
          <w:snapToGrid w:val="0"/>
          <w:kern w:val="0"/>
          <w:szCs w:val="21"/>
        </w:rPr>
      </w:pPr>
      <w:r w:rsidRPr="00E01CE0">
        <w:rPr>
          <w:rFonts w:ascii="ＭＳ 明朝" w:hAnsi="ＭＳ 明朝" w:hint="eastAsia"/>
          <w:snapToGrid w:val="0"/>
          <w:kern w:val="0"/>
          <w:szCs w:val="21"/>
        </w:rPr>
        <w:t>その他</w:t>
      </w:r>
    </w:p>
    <w:p w:rsidR="00C52CA5" w:rsidRPr="00E01CE0" w:rsidRDefault="00C52CA5" w:rsidP="00C52CA5">
      <w:pPr>
        <w:rPr>
          <w:rFonts w:ascii="ＭＳ 明朝" w:hAnsi="ＭＳ 明朝"/>
          <w:snapToGrid w:val="0"/>
          <w:kern w:val="0"/>
          <w:szCs w:val="21"/>
        </w:rPr>
      </w:pPr>
    </w:p>
    <w:p w:rsidR="00C52CA5" w:rsidRPr="00E01CE0" w:rsidRDefault="00C52CA5" w:rsidP="00C52CA5">
      <w:pPr>
        <w:ind w:firstLineChars="100" w:firstLine="210"/>
        <w:rPr>
          <w:rFonts w:ascii="ＭＳ 明朝" w:hAnsi="ＭＳ 明朝"/>
          <w:snapToGrid w:val="0"/>
          <w:kern w:val="0"/>
          <w:szCs w:val="21"/>
        </w:rPr>
      </w:pPr>
      <w:r w:rsidRPr="00E01CE0">
        <w:rPr>
          <w:rFonts w:ascii="ＭＳ 明朝" w:hAnsi="ＭＳ 明朝" w:hint="eastAsia"/>
          <w:snapToGrid w:val="0"/>
          <w:kern w:val="0"/>
          <w:szCs w:val="21"/>
        </w:rPr>
        <w:t>１　緊急介入の定義</w:t>
      </w:r>
    </w:p>
    <w:p w:rsidR="00C52CA5" w:rsidRPr="00E01CE0" w:rsidRDefault="00C52CA5" w:rsidP="00C52CA5">
      <w:pPr>
        <w:rPr>
          <w:rFonts w:ascii="ＭＳ 明朝" w:hAnsi="ＭＳ 明朝"/>
          <w:snapToGrid w:val="0"/>
          <w:kern w:val="0"/>
          <w:szCs w:val="21"/>
        </w:rPr>
      </w:pPr>
      <w:r w:rsidRPr="00E01CE0">
        <w:rPr>
          <w:rFonts w:ascii="ＭＳ 明朝" w:hAnsi="ＭＳ 明朝" w:hint="eastAsia"/>
          <w:snapToGrid w:val="0"/>
          <w:kern w:val="0"/>
          <w:szCs w:val="21"/>
        </w:rPr>
        <w:t xml:space="preserve">　　緊急介入とは，緊急性が非常に高いため，「エール」の行動規範４の手続きを満</w:t>
      </w:r>
    </w:p>
    <w:p w:rsidR="00C52CA5" w:rsidRPr="00E01CE0" w:rsidRDefault="00C52CA5" w:rsidP="00C52CA5">
      <w:pPr>
        <w:rPr>
          <w:rFonts w:ascii="ＭＳ 明朝" w:hAnsi="ＭＳ 明朝"/>
          <w:snapToGrid w:val="0"/>
          <w:kern w:val="0"/>
          <w:szCs w:val="21"/>
        </w:rPr>
      </w:pPr>
      <w:r w:rsidRPr="00E01CE0">
        <w:rPr>
          <w:rFonts w:ascii="ＭＳ 明朝" w:hAnsi="ＭＳ 明朝" w:hint="eastAsia"/>
          <w:snapToGrid w:val="0"/>
          <w:kern w:val="0"/>
          <w:szCs w:val="21"/>
        </w:rPr>
        <w:t xml:space="preserve">　たさないで介入せざるを得ない場合をいう。</w:t>
      </w:r>
    </w:p>
    <w:p w:rsidR="00C52CA5" w:rsidRPr="00E01CE0" w:rsidRDefault="00C52CA5" w:rsidP="00C52CA5">
      <w:pPr>
        <w:rPr>
          <w:rFonts w:ascii="ＭＳ 明朝" w:hAnsi="ＭＳ 明朝"/>
          <w:snapToGrid w:val="0"/>
          <w:kern w:val="0"/>
          <w:szCs w:val="21"/>
        </w:rPr>
      </w:pPr>
    </w:p>
    <w:p w:rsidR="00C52CA5" w:rsidRPr="00E01CE0" w:rsidRDefault="00C52CA5" w:rsidP="00C52CA5">
      <w:pPr>
        <w:rPr>
          <w:rFonts w:ascii="ＭＳ 明朝" w:hAnsi="ＭＳ 明朝"/>
          <w:snapToGrid w:val="0"/>
          <w:kern w:val="0"/>
          <w:szCs w:val="21"/>
        </w:rPr>
      </w:pPr>
      <w:r w:rsidRPr="00E01CE0">
        <w:rPr>
          <w:rFonts w:ascii="ＭＳ 明朝" w:hAnsi="ＭＳ 明朝" w:hint="eastAsia"/>
          <w:snapToGrid w:val="0"/>
          <w:kern w:val="0"/>
          <w:szCs w:val="21"/>
        </w:rPr>
        <w:t xml:space="preserve">　　①　生命が奪われる恐れがある時</w:t>
      </w:r>
    </w:p>
    <w:p w:rsidR="00C52CA5" w:rsidRPr="00E01CE0" w:rsidRDefault="00C52CA5" w:rsidP="00C52CA5">
      <w:pPr>
        <w:rPr>
          <w:rFonts w:ascii="ＭＳ 明朝" w:hAnsi="ＭＳ 明朝"/>
          <w:snapToGrid w:val="0"/>
          <w:kern w:val="0"/>
          <w:szCs w:val="21"/>
        </w:rPr>
      </w:pPr>
      <w:r w:rsidRPr="00E01CE0">
        <w:rPr>
          <w:rFonts w:ascii="ＭＳ 明朝" w:hAnsi="ＭＳ 明朝" w:hint="eastAsia"/>
          <w:snapToGrid w:val="0"/>
          <w:kern w:val="0"/>
          <w:szCs w:val="21"/>
        </w:rPr>
        <w:t xml:space="preserve">　　②　身体が傷つけられている，もしくは傷つけられる恐れがある時</w:t>
      </w:r>
    </w:p>
    <w:p w:rsidR="00C52CA5" w:rsidRPr="00E01CE0" w:rsidRDefault="00C52CA5" w:rsidP="00C52CA5">
      <w:pPr>
        <w:rPr>
          <w:rFonts w:ascii="ＭＳ 明朝" w:hAnsi="ＭＳ 明朝"/>
          <w:snapToGrid w:val="0"/>
          <w:kern w:val="0"/>
          <w:szCs w:val="21"/>
        </w:rPr>
      </w:pPr>
      <w:r w:rsidRPr="00E01CE0">
        <w:rPr>
          <w:rFonts w:ascii="ＭＳ 明朝" w:hAnsi="ＭＳ 明朝" w:hint="eastAsia"/>
          <w:snapToGrid w:val="0"/>
          <w:kern w:val="0"/>
          <w:szCs w:val="21"/>
        </w:rPr>
        <w:t xml:space="preserve">　　③　自由が奪われている時，もしくは奪われる恐れがある時</w:t>
      </w:r>
    </w:p>
    <w:p w:rsidR="00C52CA5" w:rsidRPr="00E01CE0" w:rsidRDefault="00C52CA5" w:rsidP="00C52CA5">
      <w:pPr>
        <w:ind w:left="420"/>
        <w:rPr>
          <w:rFonts w:ascii="ＭＳ 明朝" w:hAnsi="ＭＳ 明朝"/>
          <w:snapToGrid w:val="0"/>
          <w:kern w:val="0"/>
          <w:szCs w:val="21"/>
        </w:rPr>
      </w:pPr>
      <w:r w:rsidRPr="00E01CE0">
        <w:rPr>
          <w:rFonts w:ascii="ＭＳ 明朝" w:hAnsi="ＭＳ 明朝" w:hint="eastAsia"/>
          <w:snapToGrid w:val="0"/>
          <w:kern w:val="0"/>
          <w:szCs w:val="21"/>
        </w:rPr>
        <w:t>④　名誉・プライバシーが侵害されている，もしくは侵害される恐れがある時</w:t>
      </w:r>
    </w:p>
    <w:p w:rsidR="00C52CA5" w:rsidRPr="00E01CE0" w:rsidRDefault="00C52CA5" w:rsidP="00C52CA5">
      <w:pPr>
        <w:ind w:left="420"/>
        <w:rPr>
          <w:rFonts w:ascii="ＭＳ 明朝" w:hAnsi="ＭＳ 明朝"/>
          <w:snapToGrid w:val="0"/>
          <w:kern w:val="0"/>
          <w:szCs w:val="21"/>
        </w:rPr>
      </w:pPr>
      <w:r w:rsidRPr="00E01CE0">
        <w:rPr>
          <w:rFonts w:ascii="ＭＳ 明朝" w:hAnsi="ＭＳ 明朝" w:hint="eastAsia"/>
          <w:snapToGrid w:val="0"/>
          <w:kern w:val="0"/>
          <w:szCs w:val="21"/>
        </w:rPr>
        <w:t>⑤　財産が奪われている時，もしくは奪われる恐れがある時</w:t>
      </w:r>
    </w:p>
    <w:p w:rsidR="00C52CA5" w:rsidRPr="00E01CE0" w:rsidRDefault="00C52CA5" w:rsidP="00C52CA5">
      <w:pPr>
        <w:rPr>
          <w:rFonts w:ascii="ＭＳ 明朝" w:hAnsi="ＭＳ 明朝"/>
          <w:snapToGrid w:val="0"/>
          <w:kern w:val="0"/>
          <w:szCs w:val="21"/>
        </w:rPr>
      </w:pPr>
    </w:p>
    <w:p w:rsidR="00C52CA5" w:rsidRPr="00E01CE0" w:rsidRDefault="00C52CA5" w:rsidP="00C52CA5">
      <w:pPr>
        <w:ind w:firstLineChars="100" w:firstLine="210"/>
        <w:rPr>
          <w:rFonts w:ascii="ＭＳ 明朝" w:hAnsi="ＭＳ 明朝"/>
          <w:snapToGrid w:val="0"/>
          <w:kern w:val="0"/>
          <w:szCs w:val="21"/>
        </w:rPr>
      </w:pPr>
      <w:r w:rsidRPr="00E01CE0">
        <w:rPr>
          <w:rFonts w:ascii="ＭＳ 明朝" w:hAnsi="ＭＳ 明朝" w:hint="eastAsia"/>
          <w:snapToGrid w:val="0"/>
          <w:kern w:val="0"/>
          <w:szCs w:val="21"/>
        </w:rPr>
        <w:t>２　相談者との契約</w:t>
      </w:r>
    </w:p>
    <w:p w:rsidR="00C52CA5" w:rsidRPr="00E01CE0" w:rsidRDefault="00C52CA5" w:rsidP="00C52CA5">
      <w:pPr>
        <w:rPr>
          <w:rFonts w:ascii="ＭＳ 明朝" w:hAnsi="ＭＳ 明朝"/>
          <w:snapToGrid w:val="0"/>
          <w:kern w:val="0"/>
          <w:szCs w:val="21"/>
        </w:rPr>
      </w:pPr>
      <w:r w:rsidRPr="00E01CE0">
        <w:rPr>
          <w:rFonts w:ascii="ＭＳ 明朝" w:hAnsi="ＭＳ 明朝" w:hint="eastAsia"/>
          <w:snapToGrid w:val="0"/>
          <w:kern w:val="0"/>
          <w:szCs w:val="21"/>
        </w:rPr>
        <w:t xml:space="preserve">　　「エール」は，相談者からの依頼があったことを明らかにした上で行動します。</w:t>
      </w:r>
    </w:p>
    <w:p w:rsidR="00C52CA5" w:rsidRPr="00E01CE0" w:rsidRDefault="00C52CA5" w:rsidP="00C52CA5">
      <w:pPr>
        <w:rPr>
          <w:rFonts w:ascii="ＭＳ 明朝" w:hAnsi="ＭＳ 明朝"/>
          <w:snapToGrid w:val="0"/>
          <w:kern w:val="0"/>
          <w:szCs w:val="21"/>
        </w:rPr>
      </w:pPr>
    </w:p>
    <w:p w:rsidR="00C52CA5" w:rsidRPr="00E01CE0" w:rsidRDefault="00C52CA5" w:rsidP="00C52CA5">
      <w:pPr>
        <w:rPr>
          <w:rFonts w:ascii="ＭＳ 明朝" w:hAnsi="ＭＳ 明朝"/>
          <w:snapToGrid w:val="0"/>
          <w:kern w:val="0"/>
          <w:szCs w:val="21"/>
        </w:rPr>
      </w:pPr>
    </w:p>
    <w:p w:rsidR="00C52CA5" w:rsidRPr="00E01CE0" w:rsidRDefault="00C52CA5" w:rsidP="00C52CA5">
      <w:pPr>
        <w:rPr>
          <w:rFonts w:ascii="ＭＳ 明朝" w:hAnsi="ＭＳ 明朝"/>
          <w:snapToGrid w:val="0"/>
          <w:kern w:val="0"/>
          <w:szCs w:val="21"/>
        </w:rPr>
      </w:pPr>
    </w:p>
    <w:p w:rsidR="00C52CA5" w:rsidRDefault="00C52CA5" w:rsidP="00C52CA5">
      <w:pPr>
        <w:snapToGrid w:val="0"/>
        <w:rPr>
          <w:rFonts w:asciiTheme="minorEastAsia" w:eastAsiaTheme="minorEastAsia" w:hAnsiTheme="minorEastAsia"/>
          <w:kern w:val="0"/>
          <w:szCs w:val="21"/>
        </w:rPr>
      </w:pPr>
    </w:p>
    <w:p w:rsidR="00E01CE0" w:rsidRDefault="00E01CE0" w:rsidP="00C52CA5">
      <w:pPr>
        <w:snapToGrid w:val="0"/>
        <w:rPr>
          <w:rFonts w:asciiTheme="minorEastAsia" w:eastAsiaTheme="minorEastAsia" w:hAnsiTheme="minorEastAsia"/>
          <w:kern w:val="0"/>
          <w:szCs w:val="21"/>
        </w:rPr>
      </w:pPr>
    </w:p>
    <w:p w:rsidR="00E01CE0" w:rsidRDefault="00E01CE0" w:rsidP="00C52CA5">
      <w:pPr>
        <w:snapToGrid w:val="0"/>
        <w:rPr>
          <w:rFonts w:asciiTheme="minorEastAsia" w:eastAsiaTheme="minorEastAsia" w:hAnsiTheme="minorEastAsia"/>
          <w:kern w:val="0"/>
          <w:szCs w:val="21"/>
        </w:rPr>
      </w:pPr>
    </w:p>
    <w:p w:rsidR="00E01CE0" w:rsidRDefault="00E01CE0" w:rsidP="00C52CA5">
      <w:pPr>
        <w:snapToGrid w:val="0"/>
        <w:rPr>
          <w:rFonts w:asciiTheme="minorEastAsia" w:eastAsiaTheme="minorEastAsia" w:hAnsiTheme="minorEastAsia"/>
          <w:kern w:val="0"/>
          <w:szCs w:val="21"/>
        </w:rPr>
      </w:pPr>
    </w:p>
    <w:p w:rsidR="00E01CE0" w:rsidRDefault="00E01CE0" w:rsidP="00C52CA5">
      <w:pPr>
        <w:snapToGrid w:val="0"/>
        <w:rPr>
          <w:rFonts w:asciiTheme="minorEastAsia" w:eastAsiaTheme="minorEastAsia" w:hAnsiTheme="minorEastAsia"/>
          <w:kern w:val="0"/>
          <w:szCs w:val="21"/>
        </w:rPr>
      </w:pPr>
    </w:p>
    <w:p w:rsidR="00E01CE0" w:rsidRDefault="00E01CE0" w:rsidP="00C52CA5">
      <w:pPr>
        <w:snapToGrid w:val="0"/>
        <w:rPr>
          <w:rFonts w:asciiTheme="minorEastAsia" w:eastAsiaTheme="minorEastAsia" w:hAnsiTheme="minorEastAsia"/>
          <w:kern w:val="0"/>
          <w:szCs w:val="21"/>
        </w:rPr>
      </w:pPr>
    </w:p>
    <w:p w:rsidR="00E01CE0" w:rsidRDefault="00E01CE0" w:rsidP="00C52CA5">
      <w:pPr>
        <w:snapToGrid w:val="0"/>
        <w:rPr>
          <w:rFonts w:asciiTheme="minorEastAsia" w:eastAsiaTheme="minorEastAsia" w:hAnsiTheme="minorEastAsia"/>
          <w:kern w:val="0"/>
          <w:szCs w:val="21"/>
        </w:rPr>
      </w:pPr>
    </w:p>
    <w:p w:rsidR="00E01CE0" w:rsidRDefault="00E01CE0" w:rsidP="00C52CA5">
      <w:pPr>
        <w:snapToGrid w:val="0"/>
        <w:rPr>
          <w:rFonts w:asciiTheme="minorEastAsia" w:eastAsiaTheme="minorEastAsia" w:hAnsiTheme="minorEastAsia"/>
          <w:kern w:val="0"/>
          <w:szCs w:val="21"/>
        </w:rPr>
      </w:pPr>
    </w:p>
    <w:p w:rsidR="00E01CE0" w:rsidRDefault="00E01CE0" w:rsidP="00C52CA5">
      <w:pPr>
        <w:snapToGrid w:val="0"/>
        <w:rPr>
          <w:rFonts w:asciiTheme="minorEastAsia" w:eastAsiaTheme="minorEastAsia" w:hAnsiTheme="minorEastAsia"/>
          <w:kern w:val="0"/>
          <w:szCs w:val="21"/>
        </w:rPr>
      </w:pPr>
    </w:p>
    <w:p w:rsidR="00E01CE0" w:rsidRDefault="00E01CE0" w:rsidP="00C52CA5">
      <w:pPr>
        <w:snapToGrid w:val="0"/>
        <w:rPr>
          <w:rFonts w:asciiTheme="minorEastAsia" w:eastAsiaTheme="minorEastAsia" w:hAnsiTheme="minorEastAsia"/>
          <w:kern w:val="0"/>
          <w:szCs w:val="21"/>
        </w:rPr>
      </w:pPr>
    </w:p>
    <w:p w:rsidR="00E01CE0" w:rsidRDefault="00E01CE0" w:rsidP="00C52CA5">
      <w:pPr>
        <w:snapToGrid w:val="0"/>
        <w:rPr>
          <w:rFonts w:asciiTheme="minorEastAsia" w:eastAsiaTheme="minorEastAsia" w:hAnsiTheme="minorEastAsia"/>
          <w:kern w:val="0"/>
          <w:szCs w:val="21"/>
        </w:rPr>
      </w:pPr>
    </w:p>
    <w:p w:rsidR="00E01CE0" w:rsidRPr="00E01CE0" w:rsidRDefault="00E01CE0" w:rsidP="00C52CA5">
      <w:pPr>
        <w:snapToGrid w:val="0"/>
        <w:rPr>
          <w:rFonts w:asciiTheme="minorEastAsia" w:eastAsiaTheme="minorEastAsia" w:hAnsiTheme="minorEastAsia"/>
          <w:kern w:val="0"/>
          <w:szCs w:val="21"/>
        </w:rPr>
      </w:pPr>
    </w:p>
    <w:p w:rsidR="00C52CA5" w:rsidRPr="00E01CE0" w:rsidRDefault="00C52CA5" w:rsidP="00C52CA5">
      <w:pPr>
        <w:snapToGrid w:val="0"/>
        <w:rPr>
          <w:rFonts w:asciiTheme="minorEastAsia" w:eastAsiaTheme="minorEastAsia" w:hAnsiTheme="minorEastAsia"/>
          <w:kern w:val="0"/>
          <w:szCs w:val="21"/>
        </w:rPr>
      </w:pPr>
    </w:p>
    <w:p w:rsidR="00C52CA5" w:rsidRPr="00E01CE0" w:rsidRDefault="00C52CA5" w:rsidP="00C52CA5">
      <w:pPr>
        <w:snapToGrid w:val="0"/>
        <w:jc w:val="center"/>
        <w:rPr>
          <w:rFonts w:asciiTheme="majorEastAsia" w:eastAsiaTheme="majorEastAsia" w:hAnsiTheme="majorEastAsia"/>
          <w:kern w:val="0"/>
          <w:szCs w:val="21"/>
        </w:rPr>
      </w:pPr>
      <w:r w:rsidRPr="00E01CE0">
        <w:rPr>
          <w:rFonts w:asciiTheme="majorEastAsia" w:eastAsiaTheme="majorEastAsia" w:hAnsiTheme="majorEastAsia" w:hint="eastAsia"/>
          <w:kern w:val="0"/>
          <w:szCs w:val="21"/>
        </w:rPr>
        <w:lastRenderedPageBreak/>
        <w:t>『立ち位置』　～専門性と役割～</w:t>
      </w:r>
    </w:p>
    <w:p w:rsidR="00C52CA5" w:rsidRPr="00E01CE0" w:rsidRDefault="00C52CA5" w:rsidP="00C52CA5">
      <w:pPr>
        <w:snapToGrid w:val="0"/>
        <w:jc w:val="center"/>
        <w:rPr>
          <w:rFonts w:asciiTheme="majorEastAsia" w:eastAsiaTheme="majorEastAsia" w:hAnsiTheme="majorEastAsia"/>
          <w:kern w:val="0"/>
          <w:szCs w:val="21"/>
        </w:rPr>
      </w:pPr>
    </w:p>
    <w:p w:rsidR="00C52CA5" w:rsidRPr="00E01CE0" w:rsidRDefault="00C52CA5" w:rsidP="00C52CA5">
      <w:pPr>
        <w:snapToGrid w:val="0"/>
        <w:jc w:val="left"/>
        <w:rPr>
          <w:rFonts w:asciiTheme="majorEastAsia" w:eastAsiaTheme="majorEastAsia" w:hAnsiTheme="majorEastAsia"/>
          <w:kern w:val="0"/>
          <w:szCs w:val="21"/>
        </w:rPr>
      </w:pPr>
      <w:r w:rsidRPr="00E01CE0">
        <w:rPr>
          <w:rFonts w:asciiTheme="majorEastAsia" w:eastAsiaTheme="majorEastAsia" w:hAnsiTheme="majorEastAsia" w:hint="eastAsia"/>
          <w:kern w:val="0"/>
          <w:szCs w:val="21"/>
        </w:rPr>
        <w:t>（１）関わりを振り返ると，どのような立場・関係性になっていたのか･･･</w:t>
      </w:r>
    </w:p>
    <w:p w:rsidR="00C52CA5" w:rsidRPr="00E01CE0" w:rsidRDefault="00C52CA5" w:rsidP="00C52CA5">
      <w:pPr>
        <w:snapToGrid w:val="0"/>
        <w:jc w:val="left"/>
        <w:rPr>
          <w:rFonts w:asciiTheme="majorEastAsia" w:eastAsiaTheme="majorEastAsia" w:hAnsiTheme="majorEastAsia"/>
          <w:kern w:val="0"/>
          <w:szCs w:val="21"/>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05"/>
      </w:tblGrid>
      <w:tr w:rsidR="00C52CA5" w:rsidRPr="00E01CE0" w:rsidTr="00232E3E">
        <w:trPr>
          <w:trHeight w:val="171"/>
        </w:trPr>
        <w:tc>
          <w:tcPr>
            <w:tcW w:w="8505" w:type="dxa"/>
            <w:tcBorders>
              <w:top w:val="single" w:sz="4" w:space="0" w:color="auto"/>
              <w:left w:val="single" w:sz="4" w:space="0" w:color="auto"/>
              <w:bottom w:val="single" w:sz="4" w:space="0" w:color="auto"/>
              <w:right w:val="single" w:sz="4" w:space="0" w:color="auto"/>
            </w:tcBorders>
          </w:tcPr>
          <w:p w:rsidR="00C52CA5" w:rsidRPr="00E01CE0" w:rsidRDefault="00C52CA5" w:rsidP="00232E3E">
            <w:pPr>
              <w:snapToGrid w:val="0"/>
              <w:jc w:val="left"/>
              <w:rPr>
                <w:rFonts w:asciiTheme="majorEastAsia" w:eastAsiaTheme="majorEastAsia" w:hAnsiTheme="majorEastAsia"/>
                <w:kern w:val="0"/>
                <w:szCs w:val="21"/>
              </w:rPr>
            </w:pPr>
            <w:r w:rsidRPr="00E01CE0">
              <w:rPr>
                <w:rFonts w:asciiTheme="majorEastAsia" w:eastAsiaTheme="majorEastAsia" w:hAnsiTheme="majorEastAsia" w:hint="eastAsia"/>
                <w:kern w:val="0"/>
                <w:szCs w:val="21"/>
              </w:rPr>
              <w:t>親子，夫婦，家族，男女，親戚，師弟，親分子分，隣人，民生委員，個人の私，行政職員，保健師，地域包括社会福祉士，地域包括主任ケアマネ，ヘルパー，ケアマネジャー，看護師，医師，弁護士，教育者，警官，いい人，世話好きな人，お節介な人，赤の他人，嫌いな人，関わりたくない人･･･その他</w:t>
            </w:r>
          </w:p>
          <w:p w:rsidR="00C52CA5" w:rsidRPr="00E01CE0" w:rsidRDefault="00C52CA5" w:rsidP="00232E3E">
            <w:pPr>
              <w:snapToGrid w:val="0"/>
              <w:jc w:val="left"/>
              <w:rPr>
                <w:rFonts w:asciiTheme="minorEastAsia" w:eastAsiaTheme="minorEastAsia" w:hAnsiTheme="minorEastAsia"/>
                <w:kern w:val="0"/>
                <w:szCs w:val="21"/>
              </w:rPr>
            </w:pPr>
          </w:p>
          <w:p w:rsidR="00C52CA5" w:rsidRPr="00E01CE0" w:rsidRDefault="00C52CA5" w:rsidP="00232E3E">
            <w:pPr>
              <w:snapToGrid w:val="0"/>
              <w:jc w:val="left"/>
              <w:rPr>
                <w:rFonts w:asciiTheme="majorEastAsia" w:eastAsiaTheme="majorEastAsia" w:hAnsiTheme="majorEastAsia"/>
                <w:kern w:val="0"/>
                <w:szCs w:val="21"/>
              </w:rPr>
            </w:pPr>
          </w:p>
          <w:p w:rsidR="00C52CA5" w:rsidRPr="00E01CE0" w:rsidRDefault="00C52CA5" w:rsidP="00232E3E">
            <w:pPr>
              <w:snapToGrid w:val="0"/>
              <w:jc w:val="left"/>
              <w:rPr>
                <w:rFonts w:asciiTheme="majorEastAsia" w:eastAsiaTheme="majorEastAsia" w:hAnsiTheme="majorEastAsia"/>
                <w:kern w:val="0"/>
                <w:szCs w:val="21"/>
              </w:rPr>
            </w:pPr>
          </w:p>
          <w:p w:rsidR="00C52CA5" w:rsidRPr="00E01CE0" w:rsidRDefault="00C52CA5" w:rsidP="00232E3E">
            <w:pPr>
              <w:snapToGrid w:val="0"/>
              <w:jc w:val="left"/>
              <w:rPr>
                <w:rFonts w:asciiTheme="majorEastAsia" w:eastAsiaTheme="majorEastAsia" w:hAnsiTheme="majorEastAsia"/>
                <w:kern w:val="0"/>
                <w:szCs w:val="21"/>
              </w:rPr>
            </w:pPr>
          </w:p>
          <w:p w:rsidR="00C52CA5" w:rsidRPr="00E01CE0" w:rsidRDefault="00C52CA5" w:rsidP="00232E3E">
            <w:pPr>
              <w:snapToGrid w:val="0"/>
              <w:jc w:val="left"/>
              <w:rPr>
                <w:rFonts w:asciiTheme="majorEastAsia" w:eastAsiaTheme="majorEastAsia" w:hAnsiTheme="majorEastAsia"/>
                <w:kern w:val="0"/>
                <w:szCs w:val="21"/>
              </w:rPr>
            </w:pPr>
          </w:p>
          <w:p w:rsidR="00C52CA5" w:rsidRPr="00E01CE0" w:rsidRDefault="00C52CA5" w:rsidP="00232E3E">
            <w:pPr>
              <w:snapToGrid w:val="0"/>
              <w:jc w:val="left"/>
              <w:rPr>
                <w:rFonts w:asciiTheme="majorEastAsia" w:eastAsiaTheme="majorEastAsia" w:hAnsiTheme="majorEastAsia"/>
                <w:kern w:val="0"/>
                <w:szCs w:val="21"/>
              </w:rPr>
            </w:pPr>
          </w:p>
          <w:p w:rsidR="00C52CA5" w:rsidRPr="00E01CE0" w:rsidRDefault="00C52CA5" w:rsidP="00232E3E">
            <w:pPr>
              <w:snapToGrid w:val="0"/>
              <w:jc w:val="left"/>
              <w:rPr>
                <w:rFonts w:asciiTheme="majorEastAsia" w:eastAsiaTheme="majorEastAsia" w:hAnsiTheme="majorEastAsia"/>
                <w:kern w:val="0"/>
                <w:szCs w:val="21"/>
              </w:rPr>
            </w:pPr>
          </w:p>
          <w:p w:rsidR="00C52CA5" w:rsidRPr="00E01CE0" w:rsidRDefault="00C52CA5" w:rsidP="00232E3E">
            <w:pPr>
              <w:snapToGrid w:val="0"/>
              <w:jc w:val="left"/>
              <w:rPr>
                <w:rFonts w:asciiTheme="majorEastAsia" w:eastAsiaTheme="majorEastAsia" w:hAnsiTheme="majorEastAsia"/>
                <w:kern w:val="0"/>
                <w:szCs w:val="21"/>
              </w:rPr>
            </w:pPr>
          </w:p>
          <w:p w:rsidR="00C52CA5" w:rsidRPr="00E01CE0" w:rsidRDefault="00C52CA5" w:rsidP="00232E3E">
            <w:pPr>
              <w:snapToGrid w:val="0"/>
              <w:jc w:val="left"/>
              <w:rPr>
                <w:rFonts w:asciiTheme="majorEastAsia" w:eastAsiaTheme="majorEastAsia" w:hAnsiTheme="majorEastAsia"/>
                <w:kern w:val="0"/>
                <w:szCs w:val="21"/>
              </w:rPr>
            </w:pPr>
          </w:p>
          <w:p w:rsidR="00C52CA5" w:rsidRPr="00E01CE0" w:rsidRDefault="00C52CA5" w:rsidP="00232E3E">
            <w:pPr>
              <w:snapToGrid w:val="0"/>
              <w:jc w:val="left"/>
              <w:rPr>
                <w:rFonts w:asciiTheme="majorEastAsia" w:eastAsiaTheme="majorEastAsia" w:hAnsiTheme="majorEastAsia"/>
                <w:kern w:val="0"/>
                <w:szCs w:val="21"/>
              </w:rPr>
            </w:pPr>
          </w:p>
          <w:p w:rsidR="00C52CA5" w:rsidRPr="00E01CE0" w:rsidRDefault="00C52CA5" w:rsidP="00232E3E">
            <w:pPr>
              <w:snapToGrid w:val="0"/>
              <w:jc w:val="left"/>
              <w:rPr>
                <w:rFonts w:asciiTheme="majorEastAsia" w:eastAsiaTheme="majorEastAsia" w:hAnsiTheme="majorEastAsia"/>
                <w:kern w:val="0"/>
                <w:szCs w:val="21"/>
              </w:rPr>
            </w:pPr>
          </w:p>
          <w:p w:rsidR="00C52CA5" w:rsidRPr="00E01CE0" w:rsidRDefault="00C52CA5" w:rsidP="00232E3E">
            <w:pPr>
              <w:snapToGrid w:val="0"/>
              <w:jc w:val="center"/>
              <w:rPr>
                <w:rFonts w:asciiTheme="majorEastAsia" w:eastAsiaTheme="majorEastAsia" w:hAnsiTheme="majorEastAsia"/>
                <w:kern w:val="0"/>
                <w:szCs w:val="21"/>
              </w:rPr>
            </w:pPr>
            <w:r w:rsidRPr="00E01CE0">
              <w:rPr>
                <w:rFonts w:asciiTheme="majorEastAsia" w:eastAsiaTheme="majorEastAsia" w:hAnsiTheme="majorEastAsia" w:hint="eastAsia"/>
                <w:kern w:val="0"/>
                <w:szCs w:val="21"/>
              </w:rPr>
              <w:t>通常の場合と緊急やむを得ない場合</w:t>
            </w:r>
          </w:p>
          <w:p w:rsidR="00C52CA5" w:rsidRPr="00E01CE0" w:rsidRDefault="00C52CA5" w:rsidP="00232E3E">
            <w:pPr>
              <w:snapToGrid w:val="0"/>
              <w:jc w:val="left"/>
              <w:rPr>
                <w:rFonts w:asciiTheme="majorEastAsia" w:eastAsiaTheme="majorEastAsia" w:hAnsiTheme="majorEastAsia"/>
                <w:kern w:val="0"/>
                <w:szCs w:val="21"/>
              </w:rPr>
            </w:pPr>
          </w:p>
          <w:p w:rsidR="00C52CA5" w:rsidRPr="00E01CE0" w:rsidRDefault="00C52CA5" w:rsidP="00232E3E">
            <w:pPr>
              <w:snapToGrid w:val="0"/>
              <w:jc w:val="left"/>
              <w:rPr>
                <w:rFonts w:asciiTheme="majorEastAsia" w:eastAsiaTheme="majorEastAsia" w:hAnsiTheme="majorEastAsia"/>
                <w:kern w:val="0"/>
                <w:szCs w:val="21"/>
              </w:rPr>
            </w:pPr>
          </w:p>
          <w:p w:rsidR="00C52CA5" w:rsidRPr="00E01CE0" w:rsidRDefault="00C52CA5" w:rsidP="00232E3E">
            <w:pPr>
              <w:snapToGrid w:val="0"/>
              <w:jc w:val="left"/>
              <w:rPr>
                <w:rFonts w:asciiTheme="majorEastAsia" w:eastAsiaTheme="majorEastAsia" w:hAnsiTheme="majorEastAsia"/>
                <w:kern w:val="0"/>
                <w:szCs w:val="21"/>
              </w:rPr>
            </w:pPr>
          </w:p>
          <w:p w:rsidR="00C52CA5" w:rsidRPr="00E01CE0" w:rsidRDefault="00C52CA5" w:rsidP="00232E3E">
            <w:pPr>
              <w:snapToGrid w:val="0"/>
              <w:jc w:val="left"/>
              <w:rPr>
                <w:rFonts w:asciiTheme="majorEastAsia" w:eastAsiaTheme="majorEastAsia" w:hAnsiTheme="majorEastAsia"/>
                <w:kern w:val="0"/>
                <w:szCs w:val="21"/>
              </w:rPr>
            </w:pPr>
          </w:p>
          <w:p w:rsidR="00C52CA5" w:rsidRPr="00E01CE0" w:rsidRDefault="00C52CA5" w:rsidP="00232E3E">
            <w:pPr>
              <w:snapToGrid w:val="0"/>
              <w:jc w:val="left"/>
              <w:rPr>
                <w:rFonts w:asciiTheme="majorEastAsia" w:eastAsiaTheme="majorEastAsia" w:hAnsiTheme="majorEastAsia"/>
                <w:kern w:val="0"/>
                <w:szCs w:val="21"/>
              </w:rPr>
            </w:pPr>
          </w:p>
          <w:p w:rsidR="00C52CA5" w:rsidRPr="00E01CE0" w:rsidRDefault="00C52CA5" w:rsidP="00232E3E">
            <w:pPr>
              <w:snapToGrid w:val="0"/>
              <w:jc w:val="left"/>
              <w:rPr>
                <w:rFonts w:asciiTheme="majorEastAsia" w:eastAsiaTheme="majorEastAsia" w:hAnsiTheme="majorEastAsia"/>
                <w:kern w:val="0"/>
                <w:szCs w:val="21"/>
              </w:rPr>
            </w:pPr>
          </w:p>
          <w:p w:rsidR="00C52CA5" w:rsidRPr="00E01CE0" w:rsidRDefault="00C52CA5" w:rsidP="00232E3E">
            <w:pPr>
              <w:snapToGrid w:val="0"/>
              <w:jc w:val="left"/>
              <w:rPr>
                <w:rFonts w:asciiTheme="majorEastAsia" w:eastAsiaTheme="majorEastAsia" w:hAnsiTheme="majorEastAsia"/>
                <w:kern w:val="0"/>
                <w:szCs w:val="21"/>
              </w:rPr>
            </w:pPr>
          </w:p>
          <w:p w:rsidR="00C52CA5" w:rsidRPr="00E01CE0" w:rsidRDefault="00C52CA5" w:rsidP="00232E3E">
            <w:pPr>
              <w:snapToGrid w:val="0"/>
              <w:jc w:val="left"/>
              <w:rPr>
                <w:rFonts w:asciiTheme="majorEastAsia" w:eastAsiaTheme="majorEastAsia" w:hAnsiTheme="majorEastAsia"/>
                <w:kern w:val="0"/>
                <w:szCs w:val="21"/>
              </w:rPr>
            </w:pPr>
          </w:p>
        </w:tc>
      </w:tr>
    </w:tbl>
    <w:p w:rsidR="00C52CA5" w:rsidRPr="00E01CE0" w:rsidRDefault="00C52CA5" w:rsidP="00C52CA5">
      <w:pPr>
        <w:snapToGrid w:val="0"/>
        <w:jc w:val="left"/>
        <w:rPr>
          <w:rFonts w:asciiTheme="majorEastAsia" w:eastAsiaTheme="majorEastAsia" w:hAnsiTheme="majorEastAsia"/>
          <w:kern w:val="0"/>
          <w:szCs w:val="21"/>
        </w:rPr>
      </w:pPr>
    </w:p>
    <w:p w:rsidR="00C52CA5" w:rsidRPr="00E01CE0" w:rsidRDefault="00C52CA5" w:rsidP="00C52CA5">
      <w:pPr>
        <w:snapToGrid w:val="0"/>
        <w:jc w:val="left"/>
        <w:rPr>
          <w:rFonts w:asciiTheme="majorEastAsia" w:eastAsiaTheme="majorEastAsia" w:hAnsiTheme="majorEastAsia"/>
          <w:kern w:val="0"/>
          <w:szCs w:val="21"/>
        </w:rPr>
      </w:pPr>
      <w:r w:rsidRPr="00E01CE0">
        <w:rPr>
          <w:rFonts w:asciiTheme="majorEastAsia" w:eastAsiaTheme="majorEastAsia" w:hAnsiTheme="majorEastAsia" w:hint="eastAsia"/>
          <w:kern w:val="0"/>
          <w:szCs w:val="21"/>
        </w:rPr>
        <w:t>（２）自分はどのような立場（専門性と役割）なのか･･･</w:t>
      </w:r>
    </w:p>
    <w:p w:rsidR="00C52CA5" w:rsidRPr="00E01CE0" w:rsidRDefault="00C52CA5" w:rsidP="00C52CA5">
      <w:pPr>
        <w:snapToGrid w:val="0"/>
        <w:jc w:val="left"/>
        <w:rPr>
          <w:rFonts w:asciiTheme="majorEastAsia" w:eastAsiaTheme="majorEastAsia" w:hAnsiTheme="majorEastAsia"/>
          <w:kern w:val="0"/>
          <w:szCs w:val="21"/>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05"/>
      </w:tblGrid>
      <w:tr w:rsidR="00C52CA5" w:rsidRPr="00E01CE0" w:rsidTr="00232E3E">
        <w:trPr>
          <w:trHeight w:val="263"/>
        </w:trPr>
        <w:tc>
          <w:tcPr>
            <w:tcW w:w="8505" w:type="dxa"/>
            <w:tcBorders>
              <w:top w:val="single" w:sz="4" w:space="0" w:color="auto"/>
              <w:left w:val="single" w:sz="4" w:space="0" w:color="auto"/>
              <w:bottom w:val="single" w:sz="4" w:space="0" w:color="auto"/>
              <w:right w:val="single" w:sz="4" w:space="0" w:color="auto"/>
            </w:tcBorders>
          </w:tcPr>
          <w:p w:rsidR="00C52CA5" w:rsidRPr="00E01CE0" w:rsidRDefault="00C52CA5" w:rsidP="00232E3E">
            <w:pPr>
              <w:snapToGrid w:val="0"/>
              <w:jc w:val="left"/>
              <w:rPr>
                <w:rFonts w:asciiTheme="majorEastAsia" w:eastAsiaTheme="majorEastAsia" w:hAnsiTheme="majorEastAsia"/>
                <w:kern w:val="0"/>
                <w:szCs w:val="21"/>
              </w:rPr>
            </w:pPr>
          </w:p>
          <w:p w:rsidR="00C52CA5" w:rsidRPr="00E01CE0" w:rsidRDefault="00C52CA5" w:rsidP="00232E3E">
            <w:pPr>
              <w:snapToGrid w:val="0"/>
              <w:jc w:val="center"/>
              <w:rPr>
                <w:rFonts w:asciiTheme="majorEastAsia" w:eastAsiaTheme="majorEastAsia" w:hAnsiTheme="majorEastAsia"/>
                <w:kern w:val="0"/>
                <w:szCs w:val="21"/>
              </w:rPr>
            </w:pPr>
            <w:r w:rsidRPr="00E01CE0">
              <w:rPr>
                <w:rFonts w:asciiTheme="majorEastAsia" w:eastAsiaTheme="majorEastAsia" w:hAnsiTheme="majorEastAsia" w:hint="eastAsia"/>
                <w:kern w:val="0"/>
                <w:szCs w:val="21"/>
              </w:rPr>
              <w:t>保護の対象者（本人）は誰？</w:t>
            </w:r>
          </w:p>
          <w:p w:rsidR="00C52CA5" w:rsidRPr="00E01CE0" w:rsidRDefault="00C52CA5" w:rsidP="00232E3E">
            <w:pPr>
              <w:snapToGrid w:val="0"/>
              <w:jc w:val="left"/>
              <w:rPr>
                <w:rFonts w:asciiTheme="majorEastAsia" w:eastAsiaTheme="majorEastAsia" w:hAnsiTheme="majorEastAsia"/>
                <w:kern w:val="0"/>
                <w:szCs w:val="21"/>
              </w:rPr>
            </w:pPr>
          </w:p>
          <w:p w:rsidR="00C52CA5" w:rsidRPr="00E01CE0" w:rsidRDefault="00C52CA5" w:rsidP="00232E3E">
            <w:pPr>
              <w:snapToGrid w:val="0"/>
              <w:jc w:val="left"/>
              <w:rPr>
                <w:rFonts w:asciiTheme="majorEastAsia" w:eastAsiaTheme="majorEastAsia" w:hAnsiTheme="majorEastAsia"/>
                <w:kern w:val="0"/>
                <w:szCs w:val="21"/>
              </w:rPr>
            </w:pPr>
          </w:p>
          <w:p w:rsidR="00C52CA5" w:rsidRPr="00E01CE0" w:rsidRDefault="00C52CA5" w:rsidP="00232E3E">
            <w:pPr>
              <w:snapToGrid w:val="0"/>
              <w:jc w:val="left"/>
              <w:rPr>
                <w:rFonts w:asciiTheme="majorEastAsia" w:eastAsiaTheme="majorEastAsia" w:hAnsiTheme="majorEastAsia"/>
                <w:kern w:val="0"/>
                <w:szCs w:val="21"/>
              </w:rPr>
            </w:pPr>
          </w:p>
          <w:p w:rsidR="00C52CA5" w:rsidRPr="00E01CE0" w:rsidRDefault="00C52CA5" w:rsidP="00232E3E">
            <w:pPr>
              <w:snapToGrid w:val="0"/>
              <w:jc w:val="left"/>
              <w:rPr>
                <w:rFonts w:asciiTheme="majorEastAsia" w:eastAsiaTheme="majorEastAsia" w:hAnsiTheme="majorEastAsia"/>
                <w:kern w:val="0"/>
                <w:szCs w:val="21"/>
              </w:rPr>
            </w:pPr>
          </w:p>
          <w:p w:rsidR="00C52CA5" w:rsidRPr="00E01CE0" w:rsidRDefault="00C52CA5" w:rsidP="00232E3E">
            <w:pPr>
              <w:snapToGrid w:val="0"/>
              <w:jc w:val="left"/>
              <w:rPr>
                <w:rFonts w:asciiTheme="majorEastAsia" w:eastAsiaTheme="majorEastAsia" w:hAnsiTheme="majorEastAsia"/>
                <w:kern w:val="0"/>
                <w:szCs w:val="21"/>
              </w:rPr>
            </w:pPr>
          </w:p>
          <w:p w:rsidR="00C52CA5" w:rsidRPr="00E01CE0" w:rsidRDefault="00C52CA5" w:rsidP="00232E3E">
            <w:pPr>
              <w:snapToGrid w:val="0"/>
              <w:jc w:val="left"/>
              <w:rPr>
                <w:rFonts w:asciiTheme="majorEastAsia" w:eastAsiaTheme="majorEastAsia" w:hAnsiTheme="majorEastAsia"/>
                <w:kern w:val="0"/>
                <w:szCs w:val="21"/>
              </w:rPr>
            </w:pPr>
          </w:p>
          <w:p w:rsidR="00C52CA5" w:rsidRPr="00E01CE0" w:rsidRDefault="00C52CA5" w:rsidP="00232E3E">
            <w:pPr>
              <w:snapToGrid w:val="0"/>
              <w:jc w:val="left"/>
              <w:rPr>
                <w:rFonts w:asciiTheme="majorEastAsia" w:eastAsiaTheme="majorEastAsia" w:hAnsiTheme="majorEastAsia"/>
                <w:kern w:val="0"/>
                <w:szCs w:val="21"/>
              </w:rPr>
            </w:pPr>
          </w:p>
          <w:p w:rsidR="00C52CA5" w:rsidRPr="00E01CE0" w:rsidRDefault="00C52CA5" w:rsidP="00232E3E">
            <w:pPr>
              <w:snapToGrid w:val="0"/>
              <w:jc w:val="left"/>
              <w:rPr>
                <w:rFonts w:asciiTheme="majorEastAsia" w:eastAsiaTheme="majorEastAsia" w:hAnsiTheme="majorEastAsia"/>
                <w:kern w:val="0"/>
                <w:szCs w:val="21"/>
              </w:rPr>
            </w:pPr>
          </w:p>
          <w:p w:rsidR="00C52CA5" w:rsidRPr="00E01CE0" w:rsidRDefault="00C52CA5" w:rsidP="00232E3E">
            <w:pPr>
              <w:snapToGrid w:val="0"/>
              <w:jc w:val="left"/>
              <w:rPr>
                <w:rFonts w:asciiTheme="majorEastAsia" w:eastAsiaTheme="majorEastAsia" w:hAnsiTheme="majorEastAsia"/>
                <w:kern w:val="0"/>
                <w:szCs w:val="21"/>
              </w:rPr>
            </w:pPr>
          </w:p>
          <w:p w:rsidR="00C52CA5" w:rsidRPr="00E01CE0" w:rsidRDefault="00C52CA5" w:rsidP="00232E3E">
            <w:pPr>
              <w:snapToGrid w:val="0"/>
              <w:jc w:val="left"/>
              <w:rPr>
                <w:rFonts w:asciiTheme="majorEastAsia" w:eastAsiaTheme="majorEastAsia" w:hAnsiTheme="majorEastAsia"/>
                <w:kern w:val="0"/>
                <w:szCs w:val="21"/>
              </w:rPr>
            </w:pPr>
          </w:p>
          <w:p w:rsidR="00C52CA5" w:rsidRPr="00E01CE0" w:rsidRDefault="00C52CA5" w:rsidP="00232E3E">
            <w:pPr>
              <w:snapToGrid w:val="0"/>
              <w:jc w:val="left"/>
              <w:rPr>
                <w:rFonts w:asciiTheme="majorEastAsia" w:eastAsiaTheme="majorEastAsia" w:hAnsiTheme="majorEastAsia"/>
                <w:kern w:val="0"/>
                <w:szCs w:val="21"/>
              </w:rPr>
            </w:pPr>
          </w:p>
          <w:p w:rsidR="00C52CA5" w:rsidRPr="00E01CE0" w:rsidRDefault="00C52CA5" w:rsidP="00232E3E">
            <w:pPr>
              <w:snapToGrid w:val="0"/>
              <w:jc w:val="left"/>
              <w:rPr>
                <w:rFonts w:asciiTheme="majorEastAsia" w:eastAsiaTheme="majorEastAsia" w:hAnsiTheme="majorEastAsia"/>
                <w:kern w:val="0"/>
                <w:szCs w:val="21"/>
              </w:rPr>
            </w:pPr>
          </w:p>
          <w:p w:rsidR="00C52CA5" w:rsidRPr="00E01CE0" w:rsidRDefault="00C52CA5" w:rsidP="00232E3E">
            <w:pPr>
              <w:snapToGrid w:val="0"/>
              <w:jc w:val="left"/>
              <w:rPr>
                <w:rFonts w:asciiTheme="majorEastAsia" w:eastAsiaTheme="majorEastAsia" w:hAnsiTheme="majorEastAsia"/>
                <w:kern w:val="0"/>
                <w:szCs w:val="21"/>
              </w:rPr>
            </w:pPr>
          </w:p>
        </w:tc>
      </w:tr>
    </w:tbl>
    <w:p w:rsidR="00C52CA5" w:rsidRPr="00E01CE0" w:rsidRDefault="00C52CA5" w:rsidP="00C52CA5">
      <w:pPr>
        <w:snapToGrid w:val="0"/>
        <w:jc w:val="left"/>
        <w:rPr>
          <w:rFonts w:asciiTheme="majorEastAsia" w:eastAsiaTheme="majorEastAsia" w:hAnsiTheme="majorEastAsia"/>
          <w:kern w:val="0"/>
          <w:szCs w:val="21"/>
        </w:rPr>
      </w:pPr>
    </w:p>
    <w:p w:rsidR="00C52CA5" w:rsidRPr="00E01CE0" w:rsidRDefault="00C52CA5" w:rsidP="00C52CA5">
      <w:pPr>
        <w:snapToGrid w:val="0"/>
        <w:rPr>
          <w:rFonts w:asciiTheme="majorEastAsia" w:eastAsiaTheme="majorEastAsia" w:hAnsiTheme="majorEastAsia"/>
          <w:kern w:val="0"/>
          <w:szCs w:val="21"/>
        </w:rPr>
      </w:pPr>
    </w:p>
    <w:p w:rsidR="00C52CA5" w:rsidRPr="00E01CE0" w:rsidRDefault="00C52CA5" w:rsidP="00C52CA5">
      <w:pPr>
        <w:snapToGrid w:val="0"/>
        <w:jc w:val="center"/>
        <w:rPr>
          <w:rFonts w:asciiTheme="majorEastAsia" w:eastAsiaTheme="majorEastAsia" w:hAnsiTheme="majorEastAsia"/>
          <w:kern w:val="0"/>
          <w:szCs w:val="21"/>
        </w:rPr>
      </w:pPr>
      <w:r w:rsidRPr="00E01CE0">
        <w:rPr>
          <w:rFonts w:asciiTheme="majorEastAsia" w:eastAsiaTheme="majorEastAsia" w:hAnsiTheme="majorEastAsia" w:hint="eastAsia"/>
          <w:kern w:val="0"/>
          <w:szCs w:val="21"/>
        </w:rPr>
        <w:lastRenderedPageBreak/>
        <w:t>高齢者虐待予防及び虐待対応アセスメントの実際</w:t>
      </w:r>
    </w:p>
    <w:p w:rsidR="00C52CA5" w:rsidRPr="00E01CE0" w:rsidRDefault="00C52CA5" w:rsidP="00C52CA5">
      <w:pPr>
        <w:snapToGrid w:val="0"/>
        <w:rPr>
          <w:rFonts w:asciiTheme="minorEastAsia" w:eastAsiaTheme="minorEastAsia" w:hAnsiTheme="minorEastAsia"/>
          <w:kern w:val="0"/>
          <w:szCs w:val="21"/>
        </w:rPr>
      </w:pPr>
    </w:p>
    <w:p w:rsidR="00C52CA5" w:rsidRPr="00E01CE0" w:rsidRDefault="00C52CA5" w:rsidP="00C52CA5">
      <w:pPr>
        <w:snapToGrid w:val="0"/>
        <w:jc w:val="center"/>
        <w:rPr>
          <w:rFonts w:asciiTheme="minorEastAsia" w:eastAsiaTheme="minorEastAsia" w:hAnsiTheme="minorEastAsia"/>
          <w:kern w:val="0"/>
          <w:szCs w:val="21"/>
        </w:rPr>
      </w:pPr>
      <w:r w:rsidRPr="00E01CE0">
        <w:rPr>
          <w:rFonts w:asciiTheme="minorEastAsia" w:eastAsiaTheme="minorEastAsia" w:hAnsiTheme="minorEastAsia" w:hint="eastAsia"/>
          <w:kern w:val="0"/>
          <w:szCs w:val="21"/>
        </w:rPr>
        <w:t>～高齢者虐待に関するアセスメントとケア関係者の役割</w:t>
      </w:r>
    </w:p>
    <w:p w:rsidR="00C52CA5" w:rsidRPr="00E01CE0" w:rsidRDefault="00C52CA5" w:rsidP="00C52CA5">
      <w:pPr>
        <w:snapToGrid w:val="0"/>
        <w:rPr>
          <w:rFonts w:ascii="ＭＳ 明朝" w:hAnsi="ＭＳ 明朝"/>
          <w:kern w:val="0"/>
          <w:szCs w:val="21"/>
        </w:rPr>
      </w:pPr>
    </w:p>
    <w:p w:rsidR="00C52CA5" w:rsidRPr="00E01CE0" w:rsidRDefault="00C52CA5" w:rsidP="00C52CA5">
      <w:pPr>
        <w:snapToGrid w:val="0"/>
        <w:jc w:val="center"/>
        <w:rPr>
          <w:rFonts w:hAnsi="ＭＳ 明朝"/>
          <w:kern w:val="0"/>
          <w:szCs w:val="21"/>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55"/>
      </w:tblGrid>
      <w:tr w:rsidR="00C52CA5" w:rsidRPr="00E01CE0" w:rsidTr="00232E3E">
        <w:trPr>
          <w:trHeight w:val="3240"/>
        </w:trPr>
        <w:tc>
          <w:tcPr>
            <w:tcW w:w="7455" w:type="dxa"/>
            <w:tcBorders>
              <w:top w:val="single" w:sz="4" w:space="0" w:color="auto"/>
              <w:left w:val="single" w:sz="4" w:space="0" w:color="auto"/>
              <w:bottom w:val="single" w:sz="4" w:space="0" w:color="auto"/>
              <w:right w:val="single" w:sz="4" w:space="0" w:color="auto"/>
            </w:tcBorders>
          </w:tcPr>
          <w:p w:rsidR="00C52CA5" w:rsidRPr="00E01CE0" w:rsidRDefault="00C52CA5" w:rsidP="00232E3E">
            <w:pPr>
              <w:snapToGrid w:val="0"/>
              <w:jc w:val="center"/>
              <w:rPr>
                <w:rFonts w:ascii="ＭＳ ゴシック" w:eastAsia="ＭＳ ゴシック" w:hAnsi="ＭＳ ゴシック"/>
                <w:szCs w:val="21"/>
              </w:rPr>
            </w:pPr>
          </w:p>
          <w:p w:rsidR="00C52CA5" w:rsidRPr="00E01CE0" w:rsidRDefault="00C52CA5" w:rsidP="00232E3E">
            <w:pPr>
              <w:snapToGrid w:val="0"/>
              <w:jc w:val="center"/>
              <w:rPr>
                <w:rFonts w:ascii="HGSｺﾞｼｯｸE" w:eastAsia="HGSｺﾞｼｯｸE" w:hAnsi="ＭＳ 明朝"/>
                <w:kern w:val="0"/>
                <w:szCs w:val="21"/>
              </w:rPr>
            </w:pPr>
            <w:r w:rsidRPr="00E01CE0">
              <w:rPr>
                <w:rFonts w:ascii="HGSｺﾞｼｯｸE" w:eastAsia="HGSｺﾞｼｯｸE" w:hAnsi="ＭＳ 明朝" w:hint="eastAsia"/>
                <w:kern w:val="0"/>
                <w:szCs w:val="21"/>
              </w:rPr>
              <w:t>権利侵害の背景</w:t>
            </w:r>
          </w:p>
          <w:p w:rsidR="00C52CA5" w:rsidRPr="00E01CE0" w:rsidRDefault="00C52CA5" w:rsidP="00232E3E">
            <w:pPr>
              <w:snapToGrid w:val="0"/>
              <w:rPr>
                <w:rFonts w:ascii="ＭＳ ゴシック" w:eastAsia="ＭＳ ゴシック" w:hAnsi="ＭＳ ゴシック"/>
                <w:kern w:val="0"/>
                <w:szCs w:val="21"/>
              </w:rPr>
            </w:pPr>
          </w:p>
          <w:p w:rsidR="00C52CA5" w:rsidRPr="00E01CE0" w:rsidRDefault="00C52CA5" w:rsidP="00232E3E">
            <w:pPr>
              <w:snapToGrid w:val="0"/>
              <w:rPr>
                <w:rFonts w:ascii="ＭＳ ゴシック" w:eastAsia="ＭＳ ゴシック" w:hAnsi="ＭＳ ゴシック"/>
                <w:kern w:val="0"/>
                <w:szCs w:val="21"/>
              </w:rPr>
            </w:pPr>
            <w:r w:rsidRPr="00E01CE0">
              <w:rPr>
                <w:rFonts w:ascii="ＭＳ ゴシック" w:eastAsia="ＭＳ ゴシック" w:hAnsi="ＭＳ ゴシック" w:hint="eastAsia"/>
                <w:kern w:val="0"/>
                <w:szCs w:val="21"/>
              </w:rPr>
              <w:t xml:space="preserve">　１　障がい等により自分の権利を自分で守れない。</w:t>
            </w:r>
          </w:p>
          <w:p w:rsidR="00C52CA5" w:rsidRPr="00E01CE0" w:rsidRDefault="00C52CA5" w:rsidP="00232E3E">
            <w:pPr>
              <w:snapToGrid w:val="0"/>
              <w:rPr>
                <w:rFonts w:ascii="ＭＳ ゴシック" w:eastAsia="ＭＳ ゴシック" w:hAnsi="ＭＳ ゴシック"/>
                <w:kern w:val="0"/>
                <w:szCs w:val="21"/>
              </w:rPr>
            </w:pPr>
            <w:r w:rsidRPr="00E01CE0">
              <w:rPr>
                <w:rFonts w:ascii="ＭＳ ゴシック" w:eastAsia="ＭＳ ゴシック" w:hAnsi="ＭＳ ゴシック" w:hint="eastAsia"/>
                <w:kern w:val="0"/>
                <w:szCs w:val="21"/>
              </w:rPr>
              <w:t xml:space="preserve">　２　世話をする側とされる側の上下関係がある。</w:t>
            </w:r>
          </w:p>
          <w:p w:rsidR="00C52CA5" w:rsidRPr="00E01CE0" w:rsidRDefault="00C52CA5" w:rsidP="00232E3E">
            <w:pPr>
              <w:snapToGrid w:val="0"/>
              <w:rPr>
                <w:rFonts w:ascii="ＭＳ ゴシック" w:eastAsia="ＭＳ ゴシック" w:hAnsi="ＭＳ ゴシック"/>
                <w:kern w:val="0"/>
                <w:szCs w:val="21"/>
              </w:rPr>
            </w:pPr>
            <w:r w:rsidRPr="00E01CE0">
              <w:rPr>
                <w:rFonts w:ascii="ＭＳ ゴシック" w:eastAsia="ＭＳ ゴシック" w:hAnsi="ＭＳ ゴシック" w:hint="eastAsia"/>
                <w:kern w:val="0"/>
                <w:szCs w:val="21"/>
              </w:rPr>
              <w:t xml:space="preserve">　３　生活支援の場が密室になる。</w:t>
            </w:r>
          </w:p>
          <w:p w:rsidR="00C52CA5" w:rsidRPr="00E01CE0" w:rsidRDefault="00C52CA5" w:rsidP="00232E3E">
            <w:pPr>
              <w:snapToGrid w:val="0"/>
              <w:rPr>
                <w:rFonts w:ascii="ＭＳ ゴシック" w:eastAsia="ＭＳ ゴシック" w:hAnsi="ＭＳ ゴシック"/>
                <w:kern w:val="0"/>
                <w:szCs w:val="21"/>
              </w:rPr>
            </w:pPr>
            <w:r w:rsidRPr="00E01CE0">
              <w:rPr>
                <w:rFonts w:ascii="ＭＳ ゴシック" w:eastAsia="ＭＳ ゴシック" w:hAnsi="ＭＳ ゴシック" w:hint="eastAsia"/>
                <w:kern w:val="0"/>
                <w:szCs w:val="21"/>
              </w:rPr>
              <w:t xml:space="preserve">　４　認知症・高齢障害者の理解が不足している場合がある。</w:t>
            </w:r>
          </w:p>
          <w:p w:rsidR="00C52CA5" w:rsidRPr="00E01CE0" w:rsidRDefault="00C52CA5" w:rsidP="00232E3E">
            <w:pPr>
              <w:snapToGrid w:val="0"/>
              <w:rPr>
                <w:rFonts w:ascii="ＭＳ ゴシック" w:eastAsia="ＭＳ ゴシック" w:hAnsi="ＭＳ ゴシック"/>
                <w:kern w:val="0"/>
                <w:szCs w:val="21"/>
              </w:rPr>
            </w:pPr>
            <w:r w:rsidRPr="00E01CE0">
              <w:rPr>
                <w:rFonts w:ascii="ＭＳ ゴシック" w:eastAsia="ＭＳ ゴシック" w:hAnsi="ＭＳ ゴシック" w:hint="eastAsia"/>
                <w:kern w:val="0"/>
                <w:szCs w:val="21"/>
              </w:rPr>
              <w:t xml:space="preserve">　５　権利擁護・人権感覚の理解が不足している場合がある。</w:t>
            </w:r>
          </w:p>
          <w:p w:rsidR="00C52CA5" w:rsidRPr="00E01CE0" w:rsidRDefault="00C52CA5" w:rsidP="00232E3E">
            <w:pPr>
              <w:snapToGrid w:val="0"/>
              <w:rPr>
                <w:rFonts w:ascii="ＭＳ ゴシック" w:eastAsia="ＭＳ ゴシック" w:hAnsi="ＭＳ ゴシック"/>
                <w:kern w:val="0"/>
                <w:szCs w:val="21"/>
              </w:rPr>
            </w:pPr>
            <w:r w:rsidRPr="00E01CE0">
              <w:rPr>
                <w:rFonts w:ascii="ＭＳ ゴシック" w:eastAsia="ＭＳ ゴシック" w:hAnsi="ＭＳ ゴシック" w:hint="eastAsia"/>
                <w:kern w:val="0"/>
                <w:szCs w:val="21"/>
              </w:rPr>
              <w:t xml:space="preserve">　６　自分で情報を集めて選び判断することが難しい。</w:t>
            </w:r>
          </w:p>
          <w:p w:rsidR="00C52CA5" w:rsidRPr="00E01CE0" w:rsidRDefault="00C52CA5" w:rsidP="00232E3E">
            <w:pPr>
              <w:snapToGrid w:val="0"/>
              <w:rPr>
                <w:rFonts w:ascii="ＭＳ ゴシック" w:eastAsia="ＭＳ ゴシック" w:hAnsi="ＭＳ ゴシック"/>
                <w:kern w:val="0"/>
                <w:szCs w:val="21"/>
              </w:rPr>
            </w:pPr>
            <w:r w:rsidRPr="00E01CE0">
              <w:rPr>
                <w:rFonts w:ascii="ＭＳ ゴシック" w:eastAsia="ＭＳ ゴシック" w:hAnsi="ＭＳ ゴシック" w:hint="eastAsia"/>
                <w:kern w:val="0"/>
                <w:szCs w:val="21"/>
              </w:rPr>
              <w:t xml:space="preserve">　７　人には「相性」がある。</w:t>
            </w:r>
          </w:p>
          <w:p w:rsidR="00C52CA5" w:rsidRPr="00E01CE0" w:rsidRDefault="00C52CA5" w:rsidP="00232E3E">
            <w:pPr>
              <w:snapToGrid w:val="0"/>
              <w:rPr>
                <w:rFonts w:ascii="ＭＳ ゴシック" w:eastAsia="ＭＳ ゴシック" w:hAnsi="ＭＳ ゴシック"/>
                <w:kern w:val="0"/>
                <w:szCs w:val="21"/>
              </w:rPr>
            </w:pPr>
            <w:r w:rsidRPr="00E01CE0">
              <w:rPr>
                <w:rFonts w:ascii="ＭＳ ゴシック" w:eastAsia="ＭＳ ゴシック" w:hAnsi="ＭＳ ゴシック" w:hint="eastAsia"/>
                <w:kern w:val="0"/>
                <w:szCs w:val="21"/>
              </w:rPr>
              <w:t xml:space="preserve">　８　後見のシステムがまだ一般化していない。</w:t>
            </w:r>
          </w:p>
          <w:p w:rsidR="00C52CA5" w:rsidRPr="00E01CE0" w:rsidRDefault="00C52CA5" w:rsidP="00232E3E">
            <w:pPr>
              <w:snapToGrid w:val="0"/>
              <w:rPr>
                <w:rFonts w:ascii="ＭＳ 明朝" w:hAnsi="ＭＳ 明朝"/>
                <w:szCs w:val="21"/>
              </w:rPr>
            </w:pPr>
          </w:p>
        </w:tc>
      </w:tr>
    </w:tbl>
    <w:p w:rsidR="00C52CA5" w:rsidRPr="00E01CE0" w:rsidRDefault="00C52CA5" w:rsidP="00C52CA5">
      <w:pPr>
        <w:snapToGrid w:val="0"/>
        <w:rPr>
          <w:szCs w:val="21"/>
        </w:rPr>
      </w:pPr>
      <w:r w:rsidRPr="00E01CE0">
        <w:rPr>
          <w:rFonts w:ascii="ＭＳ ゴシック" w:eastAsia="ＭＳ ゴシック" w:hAnsi="ＭＳ ゴシック" w:hint="eastAsia"/>
          <w:kern w:val="0"/>
          <w:szCs w:val="21"/>
        </w:rPr>
        <w:t xml:space="preserve">　　　</w:t>
      </w:r>
      <w:r w:rsidRPr="00E01CE0">
        <w:rPr>
          <w:rFonts w:ascii="ＭＳ 明朝" w:hAnsi="ＭＳ 明朝" w:hint="eastAsia"/>
          <w:kern w:val="0"/>
          <w:szCs w:val="21"/>
        </w:rPr>
        <w:t xml:space="preserve">　　　　　　　　　　　　　　　　　　　　　　　　</w:t>
      </w:r>
    </w:p>
    <w:p w:rsidR="00C52CA5" w:rsidRPr="00E01CE0" w:rsidRDefault="00C52CA5" w:rsidP="00C52CA5">
      <w:pPr>
        <w:snapToGrid w:val="0"/>
        <w:rPr>
          <w:rFonts w:ascii="HGSｺﾞｼｯｸE" w:eastAsia="HGSｺﾞｼｯｸE" w:hAnsi="ＭＳ ゴシック"/>
          <w:kern w:val="0"/>
          <w:szCs w:val="21"/>
        </w:rPr>
      </w:pPr>
      <w:r w:rsidRPr="00E01CE0">
        <w:rPr>
          <w:rFonts w:ascii="HGSｺﾞｼｯｸE" w:eastAsia="HGSｺﾞｼｯｸE" w:hAnsi="ＭＳ ゴシック" w:hint="eastAsia"/>
          <w:kern w:val="0"/>
          <w:szCs w:val="21"/>
        </w:rPr>
        <w:t xml:space="preserve">１　</w:t>
      </w:r>
      <w:r w:rsidRPr="00E01CE0">
        <w:rPr>
          <w:rFonts w:ascii="HGSｺﾞｼｯｸE" w:eastAsia="HGSｺﾞｼｯｸE" w:hAnsi="ＭＳ 明朝" w:hint="eastAsia"/>
          <w:kern w:val="0"/>
          <w:szCs w:val="21"/>
        </w:rPr>
        <w:t>ケアマネジャー・ケアスタッフの役割</w:t>
      </w:r>
    </w:p>
    <w:p w:rsidR="00C52CA5" w:rsidRPr="00E01CE0" w:rsidRDefault="00C52CA5" w:rsidP="00C52CA5">
      <w:pPr>
        <w:snapToGrid w:val="0"/>
        <w:rPr>
          <w:kern w:val="0"/>
          <w:szCs w:val="21"/>
        </w:rPr>
      </w:pP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虐待や放置を受けている高齢者，または虐待の危険性を把握し，即時の対応が必要かどうかの状況を判断する。虐待を発見した場合には市町村・地域包括支援センターに報告する。</w:t>
      </w:r>
    </w:p>
    <w:p w:rsidR="00C52CA5" w:rsidRPr="00E01CE0" w:rsidRDefault="00C52CA5" w:rsidP="00C52CA5">
      <w:pPr>
        <w:snapToGrid w:val="0"/>
        <w:rPr>
          <w:rFonts w:ascii="ＭＳ 明朝" w:hAnsi="ＭＳ 明朝"/>
          <w:kern w:val="0"/>
          <w:szCs w:val="21"/>
        </w:rPr>
      </w:pPr>
    </w:p>
    <w:p w:rsidR="00C52CA5" w:rsidRPr="00E01CE0" w:rsidRDefault="00C52CA5" w:rsidP="00C52CA5">
      <w:pPr>
        <w:snapToGrid w:val="0"/>
        <w:rPr>
          <w:rFonts w:ascii="HGSｺﾞｼｯｸE" w:eastAsia="HGSｺﾞｼｯｸE" w:hAnsi="ＭＳ ゴシック"/>
          <w:kern w:val="0"/>
          <w:szCs w:val="21"/>
        </w:rPr>
      </w:pPr>
      <w:r w:rsidRPr="00E01CE0">
        <w:rPr>
          <w:rFonts w:ascii="HGSｺﾞｼｯｸE" w:eastAsia="HGSｺﾞｼｯｸE" w:hAnsi="ＭＳ ゴシック" w:hint="eastAsia"/>
          <w:kern w:val="0"/>
          <w:szCs w:val="21"/>
        </w:rPr>
        <w:t>２　高齢者虐待をみる時のポイント</w:t>
      </w:r>
    </w:p>
    <w:p w:rsidR="00C52CA5" w:rsidRPr="00E01CE0" w:rsidRDefault="00C52CA5" w:rsidP="00C52CA5">
      <w:pPr>
        <w:snapToGrid w:val="0"/>
        <w:rPr>
          <w:kern w:val="0"/>
          <w:szCs w:val="21"/>
        </w:rPr>
      </w:pPr>
    </w:p>
    <w:p w:rsidR="00C52CA5" w:rsidRPr="00E01CE0" w:rsidRDefault="00C52CA5" w:rsidP="00C52CA5">
      <w:pPr>
        <w:snapToGrid w:val="0"/>
        <w:rPr>
          <w:rFonts w:ascii="ＭＳ ゴシック" w:eastAsia="ＭＳ ゴシック" w:hAnsi="ＭＳ ゴシック"/>
          <w:kern w:val="0"/>
          <w:szCs w:val="21"/>
        </w:rPr>
      </w:pPr>
      <w:r w:rsidRPr="00E01CE0">
        <w:rPr>
          <w:rFonts w:ascii="ＭＳ ゴシック" w:eastAsia="ＭＳ ゴシック" w:hAnsi="ＭＳ ゴシック" w:hint="eastAsia"/>
          <w:kern w:val="0"/>
          <w:szCs w:val="21"/>
        </w:rPr>
        <w:t>（１）家族や現在介護をしてもらっている者に対して恐れをいだいている</w:t>
      </w:r>
    </w:p>
    <w:p w:rsidR="00C52CA5" w:rsidRPr="00E01CE0" w:rsidRDefault="00C52CA5" w:rsidP="00C52CA5">
      <w:pPr>
        <w:snapToGrid w:val="0"/>
        <w:rPr>
          <w:rFonts w:ascii="ＭＳ ゴシック" w:eastAsia="ＭＳ ゴシック" w:hAnsi="ＭＳ ゴシック"/>
          <w:kern w:val="0"/>
          <w:szCs w:val="21"/>
        </w:rPr>
      </w:pPr>
    </w:p>
    <w:p w:rsidR="00C52CA5" w:rsidRPr="00E01CE0" w:rsidRDefault="00C52CA5" w:rsidP="00C52CA5">
      <w:pPr>
        <w:snapToGrid w:val="0"/>
        <w:rPr>
          <w:rFonts w:ascii="ＭＳ ゴシック" w:eastAsia="ＭＳ ゴシック" w:hAnsi="ＭＳ ゴシック"/>
          <w:kern w:val="0"/>
          <w:szCs w:val="21"/>
        </w:rPr>
      </w:pPr>
      <w:r w:rsidRPr="00E01CE0">
        <w:rPr>
          <w:rFonts w:ascii="ＭＳ ゴシック" w:eastAsia="ＭＳ ゴシック" w:hAnsi="ＭＳ ゴシック" w:hint="eastAsia"/>
          <w:kern w:val="0"/>
          <w:szCs w:val="21"/>
        </w:rPr>
        <w:t>（２）説明がつかない怪我，骨折，火傷がある</w:t>
      </w:r>
    </w:p>
    <w:p w:rsidR="00C52CA5" w:rsidRPr="00E01CE0" w:rsidRDefault="00C52CA5" w:rsidP="00C52CA5">
      <w:pPr>
        <w:snapToGrid w:val="0"/>
        <w:rPr>
          <w:rFonts w:ascii="ＭＳ ゴシック" w:eastAsia="ＭＳ ゴシック" w:hAnsi="ＭＳ ゴシック"/>
          <w:kern w:val="0"/>
          <w:szCs w:val="21"/>
        </w:rPr>
      </w:pPr>
    </w:p>
    <w:p w:rsidR="00C52CA5" w:rsidRPr="00E01CE0" w:rsidRDefault="00C52CA5" w:rsidP="00C52CA5">
      <w:pPr>
        <w:snapToGrid w:val="0"/>
        <w:rPr>
          <w:rFonts w:ascii="ＭＳ ゴシック" w:eastAsia="ＭＳ ゴシック" w:hAnsi="ＭＳ ゴシック"/>
          <w:kern w:val="0"/>
          <w:szCs w:val="21"/>
        </w:rPr>
      </w:pPr>
      <w:r w:rsidRPr="00E01CE0">
        <w:rPr>
          <w:rFonts w:ascii="ＭＳ ゴシック" w:eastAsia="ＭＳ ゴシック" w:hAnsi="ＭＳ ゴシック" w:hint="eastAsia"/>
          <w:kern w:val="0"/>
          <w:szCs w:val="21"/>
        </w:rPr>
        <w:t>（３）放置，暴力等の虐待を受けている</w:t>
      </w:r>
    </w:p>
    <w:p w:rsidR="00C52CA5" w:rsidRPr="00E01CE0" w:rsidRDefault="00C52CA5" w:rsidP="00C52CA5">
      <w:pPr>
        <w:snapToGrid w:val="0"/>
        <w:rPr>
          <w:rFonts w:ascii="ＭＳ ゴシック" w:eastAsia="ＭＳ ゴシック" w:hAnsi="ＭＳ ゴシック"/>
          <w:kern w:val="0"/>
          <w:szCs w:val="21"/>
        </w:rPr>
      </w:pPr>
    </w:p>
    <w:p w:rsidR="00C52CA5" w:rsidRPr="00E01CE0" w:rsidRDefault="00C52CA5" w:rsidP="00C52CA5">
      <w:pPr>
        <w:snapToGrid w:val="0"/>
        <w:rPr>
          <w:rFonts w:ascii="ＭＳ ゴシック" w:eastAsia="ＭＳ ゴシック" w:hAnsi="ＭＳ ゴシック"/>
          <w:kern w:val="0"/>
          <w:szCs w:val="21"/>
        </w:rPr>
      </w:pPr>
      <w:r w:rsidRPr="00E01CE0">
        <w:rPr>
          <w:rFonts w:ascii="ＭＳ ゴシック" w:eastAsia="ＭＳ ゴシック" w:hAnsi="ＭＳ ゴシック" w:hint="eastAsia"/>
          <w:kern w:val="0"/>
          <w:szCs w:val="21"/>
        </w:rPr>
        <w:t>（４）身体抑制を受けている</w:t>
      </w:r>
    </w:p>
    <w:p w:rsidR="00C52CA5" w:rsidRPr="00E01CE0" w:rsidRDefault="00C52CA5" w:rsidP="00C52CA5">
      <w:pPr>
        <w:snapToGrid w:val="0"/>
        <w:rPr>
          <w:rFonts w:ascii="ＭＳ ゴシック" w:eastAsia="ＭＳ ゴシック" w:hAnsi="ＭＳ ゴシック"/>
          <w:kern w:val="0"/>
          <w:szCs w:val="21"/>
        </w:rPr>
      </w:pPr>
    </w:p>
    <w:p w:rsidR="00C52CA5" w:rsidRPr="00E01CE0" w:rsidRDefault="00C52CA5" w:rsidP="00C52CA5">
      <w:pPr>
        <w:snapToGrid w:val="0"/>
        <w:rPr>
          <w:rFonts w:ascii="ＭＳ ゴシック" w:eastAsia="ＭＳ ゴシック" w:hAnsi="ＭＳ ゴシック"/>
          <w:kern w:val="0"/>
          <w:szCs w:val="21"/>
        </w:rPr>
      </w:pPr>
      <w:r w:rsidRPr="00E01CE0">
        <w:rPr>
          <w:rFonts w:ascii="ＭＳ ゴシック" w:eastAsia="ＭＳ ゴシック" w:hAnsi="ＭＳ ゴシック" w:hint="eastAsia"/>
          <w:kern w:val="0"/>
          <w:szCs w:val="21"/>
        </w:rPr>
        <w:t>（５）財産が搾取されている</w:t>
      </w:r>
    </w:p>
    <w:p w:rsidR="00C52CA5" w:rsidRPr="00E01CE0" w:rsidRDefault="00C52CA5" w:rsidP="00C52CA5">
      <w:pPr>
        <w:snapToGrid w:val="0"/>
        <w:rPr>
          <w:kern w:val="0"/>
          <w:szCs w:val="21"/>
        </w:rPr>
      </w:pPr>
    </w:p>
    <w:p w:rsidR="00C52CA5" w:rsidRPr="00E01CE0" w:rsidRDefault="00C52CA5" w:rsidP="00C52CA5">
      <w:pPr>
        <w:snapToGrid w:val="0"/>
        <w:rPr>
          <w:rFonts w:ascii="HGSｺﾞｼｯｸE" w:eastAsia="HGSｺﾞｼｯｸE" w:hAnsi="ＭＳ ゴシック"/>
          <w:kern w:val="0"/>
          <w:szCs w:val="21"/>
        </w:rPr>
      </w:pPr>
      <w:r w:rsidRPr="00E01CE0">
        <w:rPr>
          <w:rFonts w:ascii="HGSｺﾞｼｯｸE" w:eastAsia="HGSｺﾞｼｯｸE" w:hAnsi="ＭＳ ゴシック" w:hint="eastAsia"/>
          <w:kern w:val="0"/>
          <w:szCs w:val="21"/>
        </w:rPr>
        <w:t>３　高齢者虐待とは</w:t>
      </w:r>
    </w:p>
    <w:p w:rsidR="00C52CA5" w:rsidRPr="00E01CE0" w:rsidRDefault="00C52CA5" w:rsidP="00C52CA5">
      <w:pPr>
        <w:snapToGrid w:val="0"/>
        <w:rPr>
          <w:kern w:val="0"/>
          <w:szCs w:val="21"/>
        </w:rPr>
      </w:pP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近年，高齢者の虐待について関心が高まっていますが，問題は十分に理解されているとは言えません。多様な状態を包括する定義は「高齢者虐待の防止，高齢者の養護者に対する支援等に関する法律」により明文化されましたが，すべてを包括するものではありません。高齢者の虐待には遂行（虐待）または放置（無視）があり，故意に苦痛を与えようとした場合と介護者あるいは虐待者の不十分な知識，燃え尽き，怠惰から無意識に苦痛を与えてしまう場合とがあります。</w:t>
      </w:r>
    </w:p>
    <w:p w:rsidR="00C52CA5" w:rsidRPr="00E01CE0" w:rsidRDefault="00C52CA5" w:rsidP="00C52CA5">
      <w:pPr>
        <w:snapToGrid w:val="0"/>
        <w:rPr>
          <w:rFonts w:ascii="ＭＳ 明朝" w:hAnsi="ＭＳ 明朝"/>
          <w:kern w:val="0"/>
          <w:szCs w:val="21"/>
        </w:rPr>
      </w:pP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高齢者に対する不当な扱いは以下に分類されます。</w:t>
      </w:r>
    </w:p>
    <w:p w:rsidR="00C52CA5" w:rsidRPr="00E01CE0" w:rsidRDefault="00C52CA5" w:rsidP="00C52CA5">
      <w:pPr>
        <w:snapToGrid w:val="0"/>
        <w:rPr>
          <w:rFonts w:ascii="ＭＳ 明朝" w:hAnsi="ＭＳ 明朝"/>
          <w:kern w:val="0"/>
          <w:szCs w:val="21"/>
        </w:rPr>
      </w:pPr>
    </w:p>
    <w:p w:rsidR="00C52CA5" w:rsidRPr="00E01CE0" w:rsidRDefault="00C52CA5" w:rsidP="00C52CA5">
      <w:pPr>
        <w:snapToGrid w:val="0"/>
        <w:rPr>
          <w:rFonts w:ascii="ＭＳ ゴシック" w:eastAsia="ＭＳ ゴシック" w:hAnsi="ＭＳ ゴシック"/>
          <w:kern w:val="0"/>
          <w:szCs w:val="21"/>
        </w:rPr>
      </w:pPr>
      <w:r w:rsidRPr="00E01CE0">
        <w:rPr>
          <w:rFonts w:ascii="ＭＳ ゴシック" w:eastAsia="ＭＳ ゴシック" w:hAnsi="ＭＳ ゴシック" w:hint="eastAsia"/>
          <w:kern w:val="0"/>
          <w:szCs w:val="21"/>
        </w:rPr>
        <w:t>（１）身体的虐待</w:t>
      </w: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身体的苦痛や障害（性的な虐待を含む）を与える。</w:t>
      </w:r>
    </w:p>
    <w:p w:rsidR="00C52CA5" w:rsidRPr="00E01CE0" w:rsidRDefault="00C52CA5" w:rsidP="00C52CA5">
      <w:pPr>
        <w:snapToGrid w:val="0"/>
        <w:rPr>
          <w:kern w:val="0"/>
          <w:szCs w:val="21"/>
        </w:rPr>
      </w:pPr>
    </w:p>
    <w:p w:rsidR="00C52CA5" w:rsidRPr="00E01CE0" w:rsidRDefault="00C52CA5" w:rsidP="00C52CA5">
      <w:pPr>
        <w:snapToGrid w:val="0"/>
        <w:rPr>
          <w:rFonts w:ascii="ＭＳ ゴシック" w:eastAsia="ＭＳ ゴシック" w:hAnsi="ＭＳ ゴシック"/>
          <w:kern w:val="0"/>
          <w:szCs w:val="21"/>
        </w:rPr>
      </w:pPr>
      <w:r w:rsidRPr="00E01CE0">
        <w:rPr>
          <w:rFonts w:ascii="ＭＳ ゴシック" w:eastAsia="ＭＳ ゴシック" w:hAnsi="ＭＳ ゴシック" w:hint="eastAsia"/>
          <w:kern w:val="0"/>
          <w:szCs w:val="21"/>
        </w:rPr>
        <w:t>（２）心理的（精神的）虐待</w:t>
      </w: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ひどい精神的苦痛（恥をかかせる，おびえさせることを含む）を与える。</w:t>
      </w:r>
    </w:p>
    <w:p w:rsidR="00C52CA5" w:rsidRPr="00E01CE0" w:rsidRDefault="00C52CA5" w:rsidP="00C52CA5">
      <w:pPr>
        <w:snapToGrid w:val="0"/>
        <w:rPr>
          <w:kern w:val="0"/>
          <w:szCs w:val="21"/>
        </w:rPr>
      </w:pPr>
    </w:p>
    <w:p w:rsidR="00C52CA5" w:rsidRPr="00E01CE0" w:rsidRDefault="00C52CA5" w:rsidP="00C52CA5">
      <w:pPr>
        <w:snapToGrid w:val="0"/>
        <w:rPr>
          <w:rFonts w:ascii="ＭＳ ゴシック" w:eastAsia="ＭＳ ゴシック" w:hAnsi="ＭＳ ゴシック"/>
          <w:kern w:val="0"/>
          <w:szCs w:val="21"/>
        </w:rPr>
      </w:pPr>
      <w:r w:rsidRPr="00E01CE0">
        <w:rPr>
          <w:rFonts w:ascii="ＭＳ ゴシック" w:eastAsia="ＭＳ ゴシック" w:hAnsi="ＭＳ ゴシック" w:hint="eastAsia"/>
          <w:kern w:val="0"/>
          <w:szCs w:val="21"/>
        </w:rPr>
        <w:t>（３）放置（ネグレクト）</w:t>
      </w:r>
    </w:p>
    <w:p w:rsidR="00C52CA5" w:rsidRPr="00E01CE0" w:rsidRDefault="00C52CA5" w:rsidP="00C52CA5">
      <w:pPr>
        <w:snapToGrid w:val="0"/>
        <w:rPr>
          <w:kern w:val="0"/>
          <w:szCs w:val="21"/>
        </w:rPr>
      </w:pPr>
      <w:r w:rsidRPr="00E01CE0">
        <w:rPr>
          <w:rFonts w:ascii="ＭＳ 明朝" w:hAnsi="ＭＳ 明朝" w:hint="eastAsia"/>
          <w:kern w:val="0"/>
          <w:szCs w:val="21"/>
        </w:rPr>
        <w:t xml:space="preserve">　　　介護の義務の拒否や失敗（放置するのみならず，必要な食べ物や医療等のサービス，　</w:t>
      </w: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眼鏡などを与えないことを含む）。</w:t>
      </w:r>
    </w:p>
    <w:p w:rsidR="00C52CA5" w:rsidRPr="00E01CE0" w:rsidRDefault="00C52CA5" w:rsidP="00C52CA5">
      <w:pPr>
        <w:snapToGrid w:val="0"/>
        <w:rPr>
          <w:rFonts w:ascii="ＭＳ 明朝" w:hAnsi="ＭＳ 明朝"/>
          <w:kern w:val="0"/>
          <w:szCs w:val="21"/>
        </w:rPr>
      </w:pPr>
    </w:p>
    <w:p w:rsidR="00C52CA5" w:rsidRPr="00E01CE0" w:rsidRDefault="00C52CA5" w:rsidP="00C52CA5">
      <w:pPr>
        <w:snapToGrid w:val="0"/>
        <w:rPr>
          <w:rFonts w:ascii="ＭＳ ゴシック" w:eastAsia="ＭＳ ゴシック" w:hAnsi="ＭＳ ゴシック"/>
          <w:kern w:val="0"/>
          <w:szCs w:val="21"/>
        </w:rPr>
      </w:pPr>
      <w:r w:rsidRPr="00E01CE0">
        <w:rPr>
          <w:rFonts w:ascii="ＭＳ ゴシック" w:eastAsia="ＭＳ ゴシック" w:hAnsi="ＭＳ ゴシック" w:hint="eastAsia"/>
          <w:kern w:val="0"/>
          <w:szCs w:val="21"/>
        </w:rPr>
        <w:t>（４）経済的虐待</w:t>
      </w:r>
    </w:p>
    <w:p w:rsidR="00C52CA5" w:rsidRPr="00E01CE0" w:rsidRDefault="00C52CA5" w:rsidP="00C52CA5">
      <w:pPr>
        <w:snapToGrid w:val="0"/>
        <w:rPr>
          <w:kern w:val="0"/>
          <w:szCs w:val="21"/>
        </w:rPr>
      </w:pPr>
      <w:r w:rsidRPr="00E01CE0">
        <w:rPr>
          <w:rFonts w:ascii="ＭＳ 明朝" w:hAnsi="ＭＳ 明朝" w:hint="eastAsia"/>
          <w:kern w:val="0"/>
          <w:szCs w:val="21"/>
        </w:rPr>
        <w:t xml:space="preserve">　　　所持金や財産の不法，または不適切な搾取または使用。</w:t>
      </w:r>
    </w:p>
    <w:p w:rsidR="00C52CA5" w:rsidRPr="00E01CE0" w:rsidRDefault="00C52CA5" w:rsidP="00C52CA5">
      <w:pPr>
        <w:snapToGrid w:val="0"/>
        <w:rPr>
          <w:rFonts w:ascii="ＭＳ 明朝" w:hAnsi="ＭＳ 明朝"/>
          <w:kern w:val="0"/>
          <w:szCs w:val="21"/>
        </w:rPr>
      </w:pPr>
    </w:p>
    <w:p w:rsidR="00C52CA5" w:rsidRPr="00E01CE0" w:rsidRDefault="00C52CA5" w:rsidP="00C52CA5">
      <w:pPr>
        <w:snapToGrid w:val="0"/>
        <w:rPr>
          <w:rFonts w:ascii="HGSｺﾞｼｯｸE" w:eastAsia="HGSｺﾞｼｯｸE" w:hAnsi="ＭＳ ゴシック"/>
          <w:kern w:val="0"/>
          <w:szCs w:val="21"/>
        </w:rPr>
      </w:pPr>
      <w:r w:rsidRPr="00E01CE0">
        <w:rPr>
          <w:rFonts w:ascii="HGSｺﾞｼｯｸE" w:eastAsia="HGSｺﾞｼｯｸE" w:hAnsi="ＭＳ ゴシック" w:hint="eastAsia"/>
          <w:kern w:val="0"/>
          <w:szCs w:val="21"/>
        </w:rPr>
        <w:t>４　高齢者虐待問題の背景</w:t>
      </w:r>
    </w:p>
    <w:p w:rsidR="00C52CA5" w:rsidRPr="00E01CE0" w:rsidRDefault="00C52CA5" w:rsidP="00C52CA5">
      <w:pPr>
        <w:snapToGrid w:val="0"/>
        <w:rPr>
          <w:kern w:val="0"/>
          <w:szCs w:val="21"/>
        </w:rPr>
      </w:pP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虐待が起こりやすい状況は以下のとおりです。</w:t>
      </w:r>
    </w:p>
    <w:p w:rsidR="00C52CA5" w:rsidRPr="00E01CE0" w:rsidRDefault="00C52CA5" w:rsidP="00C52CA5">
      <w:pPr>
        <w:snapToGrid w:val="0"/>
        <w:rPr>
          <w:rFonts w:ascii="ＭＳ 明朝" w:hAnsi="ＭＳ 明朝"/>
          <w:kern w:val="0"/>
          <w:szCs w:val="21"/>
        </w:rPr>
      </w:pPr>
    </w:p>
    <w:p w:rsidR="00C52CA5" w:rsidRPr="00E01CE0" w:rsidRDefault="00C52CA5" w:rsidP="00C52CA5">
      <w:pPr>
        <w:snapToGrid w:val="0"/>
        <w:rPr>
          <w:rFonts w:ascii="ＭＳ ゴシック" w:eastAsia="ＭＳ ゴシック" w:hAnsi="ＭＳ ゴシック"/>
          <w:kern w:val="0"/>
          <w:szCs w:val="21"/>
        </w:rPr>
      </w:pPr>
      <w:r w:rsidRPr="00E01CE0">
        <w:rPr>
          <w:rFonts w:ascii="ＭＳ ゴシック" w:eastAsia="ＭＳ ゴシック" w:hAnsi="ＭＳ ゴシック" w:hint="eastAsia"/>
          <w:kern w:val="0"/>
          <w:szCs w:val="21"/>
        </w:rPr>
        <w:t>（１）高齢者の身体，認知障害</w:t>
      </w:r>
    </w:p>
    <w:p w:rsidR="00C52CA5" w:rsidRPr="00E01CE0" w:rsidRDefault="00C52CA5" w:rsidP="00C52CA5">
      <w:pPr>
        <w:snapToGrid w:val="0"/>
        <w:rPr>
          <w:rFonts w:ascii="ＭＳ ゴシック" w:eastAsia="ＭＳ ゴシック" w:hAnsi="ＭＳ ゴシック"/>
          <w:kern w:val="0"/>
          <w:szCs w:val="21"/>
        </w:rPr>
      </w:pPr>
    </w:p>
    <w:p w:rsidR="00C52CA5" w:rsidRPr="00E01CE0" w:rsidRDefault="00C52CA5" w:rsidP="00C52CA5">
      <w:pPr>
        <w:snapToGrid w:val="0"/>
        <w:rPr>
          <w:rFonts w:ascii="ＭＳ ゴシック" w:eastAsia="ＭＳ ゴシック" w:hAnsi="ＭＳ ゴシック"/>
          <w:kern w:val="0"/>
          <w:szCs w:val="21"/>
        </w:rPr>
      </w:pPr>
      <w:r w:rsidRPr="00E01CE0">
        <w:rPr>
          <w:rFonts w:ascii="ＭＳ ゴシック" w:eastAsia="ＭＳ ゴシック" w:hAnsi="ＭＳ ゴシック" w:hint="eastAsia"/>
          <w:kern w:val="0"/>
          <w:szCs w:val="21"/>
        </w:rPr>
        <w:t>（２）高齢者の虐待者への依存</w:t>
      </w:r>
    </w:p>
    <w:p w:rsidR="00C52CA5" w:rsidRPr="00E01CE0" w:rsidRDefault="00C52CA5" w:rsidP="00C52CA5">
      <w:pPr>
        <w:snapToGrid w:val="0"/>
        <w:rPr>
          <w:rFonts w:ascii="ＭＳ ゴシック" w:eastAsia="ＭＳ ゴシック" w:hAnsi="ＭＳ ゴシック"/>
          <w:kern w:val="0"/>
          <w:szCs w:val="21"/>
        </w:rPr>
      </w:pPr>
    </w:p>
    <w:p w:rsidR="00C52CA5" w:rsidRPr="00E01CE0" w:rsidRDefault="00C52CA5" w:rsidP="00C52CA5">
      <w:pPr>
        <w:snapToGrid w:val="0"/>
        <w:rPr>
          <w:rFonts w:ascii="ＭＳ ゴシック" w:eastAsia="ＭＳ ゴシック" w:hAnsi="ＭＳ ゴシック"/>
          <w:kern w:val="0"/>
          <w:szCs w:val="21"/>
        </w:rPr>
      </w:pPr>
      <w:r w:rsidRPr="00E01CE0">
        <w:rPr>
          <w:rFonts w:ascii="ＭＳ ゴシック" w:eastAsia="ＭＳ ゴシック" w:hAnsi="ＭＳ ゴシック" w:hint="eastAsia"/>
          <w:kern w:val="0"/>
          <w:szCs w:val="21"/>
        </w:rPr>
        <w:t>（３）虐待の高齢者への依存（特に経済的援助を受けるなど）</w:t>
      </w:r>
    </w:p>
    <w:p w:rsidR="00C52CA5" w:rsidRPr="00E01CE0" w:rsidRDefault="00C52CA5" w:rsidP="00C52CA5">
      <w:pPr>
        <w:snapToGrid w:val="0"/>
        <w:rPr>
          <w:rFonts w:ascii="ＭＳ ゴシック" w:eastAsia="ＭＳ ゴシック" w:hAnsi="ＭＳ ゴシック"/>
          <w:kern w:val="0"/>
          <w:szCs w:val="21"/>
        </w:rPr>
      </w:pPr>
    </w:p>
    <w:p w:rsidR="00C52CA5" w:rsidRPr="00E01CE0" w:rsidRDefault="00C52CA5" w:rsidP="00C52CA5">
      <w:pPr>
        <w:snapToGrid w:val="0"/>
        <w:rPr>
          <w:rFonts w:ascii="ＭＳ ゴシック" w:eastAsia="ＭＳ ゴシック" w:hAnsi="ＭＳ ゴシック"/>
          <w:kern w:val="0"/>
          <w:szCs w:val="21"/>
        </w:rPr>
      </w:pPr>
      <w:r w:rsidRPr="00E01CE0">
        <w:rPr>
          <w:rFonts w:ascii="ＭＳ ゴシック" w:eastAsia="ＭＳ ゴシック" w:hAnsi="ＭＳ ゴシック" w:hint="eastAsia"/>
          <w:kern w:val="0"/>
          <w:szCs w:val="21"/>
        </w:rPr>
        <w:t>（４）虐待者の精神的状況（薬物乱用や精神疾患の既往など）</w:t>
      </w:r>
    </w:p>
    <w:p w:rsidR="00C52CA5" w:rsidRPr="00E01CE0" w:rsidRDefault="00C52CA5" w:rsidP="00C52CA5">
      <w:pPr>
        <w:snapToGrid w:val="0"/>
        <w:rPr>
          <w:rFonts w:ascii="ＭＳ ゴシック" w:eastAsia="ＭＳ ゴシック" w:hAnsi="ＭＳ ゴシック"/>
          <w:kern w:val="0"/>
          <w:szCs w:val="21"/>
        </w:rPr>
      </w:pPr>
    </w:p>
    <w:p w:rsidR="00C52CA5" w:rsidRPr="00E01CE0" w:rsidRDefault="00C52CA5" w:rsidP="00C52CA5">
      <w:pPr>
        <w:snapToGrid w:val="0"/>
        <w:rPr>
          <w:rFonts w:ascii="ＭＳ ゴシック" w:eastAsia="ＭＳ ゴシック" w:hAnsi="ＭＳ ゴシック"/>
          <w:kern w:val="0"/>
          <w:szCs w:val="21"/>
        </w:rPr>
      </w:pPr>
      <w:r w:rsidRPr="00E01CE0">
        <w:rPr>
          <w:rFonts w:ascii="ＭＳ ゴシック" w:eastAsia="ＭＳ ゴシック" w:hAnsi="ＭＳ ゴシック" w:hint="eastAsia"/>
          <w:kern w:val="0"/>
          <w:szCs w:val="21"/>
        </w:rPr>
        <w:t>（５）家族の社会的孤立</w:t>
      </w:r>
    </w:p>
    <w:p w:rsidR="00C52CA5" w:rsidRPr="00E01CE0" w:rsidRDefault="00C52CA5" w:rsidP="00C52CA5">
      <w:pPr>
        <w:snapToGrid w:val="0"/>
        <w:rPr>
          <w:kern w:val="0"/>
          <w:szCs w:val="21"/>
        </w:rPr>
      </w:pP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「新たな適応力を必要とする新たな生活様式の変化（ストレスとなる生活上の出来事）」</w:t>
      </w: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と「暴力の既往」の２つの要因は子供や夫婦間の虐待に関連することわかっていますが，</w:t>
      </w: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高齢者の虐待との関連は今のところ明らかではありません。しかし，このことはケアプ</w:t>
      </w: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ランを作成するときに考慮する必要があります。</w:t>
      </w:r>
    </w:p>
    <w:p w:rsidR="00C52CA5" w:rsidRPr="00E01CE0" w:rsidRDefault="00C52CA5" w:rsidP="00C52CA5">
      <w:pPr>
        <w:snapToGrid w:val="0"/>
        <w:rPr>
          <w:rFonts w:ascii="ＭＳ 明朝" w:hAnsi="ＭＳ 明朝"/>
          <w:kern w:val="0"/>
          <w:szCs w:val="21"/>
        </w:rPr>
      </w:pPr>
    </w:p>
    <w:p w:rsidR="00C52CA5" w:rsidRPr="00E01CE0" w:rsidRDefault="00C52CA5" w:rsidP="00C52CA5">
      <w:pPr>
        <w:snapToGrid w:val="0"/>
        <w:rPr>
          <w:rFonts w:ascii="HGSｺﾞｼｯｸE" w:eastAsia="HGSｺﾞｼｯｸE" w:hAnsi="ＭＳ ゴシック"/>
          <w:kern w:val="0"/>
          <w:szCs w:val="21"/>
        </w:rPr>
      </w:pPr>
      <w:r w:rsidRPr="00E01CE0">
        <w:rPr>
          <w:rFonts w:ascii="HGSｺﾞｼｯｸE" w:eastAsia="HGSｺﾞｼｯｸE" w:hAnsi="ＭＳ ゴシック" w:hint="eastAsia"/>
          <w:kern w:val="0"/>
          <w:szCs w:val="21"/>
        </w:rPr>
        <w:t>５　高齢者虐待対応の指針</w:t>
      </w:r>
    </w:p>
    <w:p w:rsidR="00C52CA5" w:rsidRPr="00E01CE0" w:rsidRDefault="00C52CA5" w:rsidP="00C52CA5">
      <w:pPr>
        <w:snapToGrid w:val="0"/>
        <w:rPr>
          <w:kern w:val="0"/>
          <w:szCs w:val="21"/>
        </w:rPr>
      </w:pPr>
    </w:p>
    <w:p w:rsidR="00C52CA5" w:rsidRPr="00E01CE0" w:rsidRDefault="00C52CA5" w:rsidP="00C52CA5">
      <w:pPr>
        <w:snapToGrid w:val="0"/>
        <w:rPr>
          <w:rFonts w:ascii="ＭＳ ゴシック" w:eastAsia="ＭＳ ゴシック" w:hAnsi="ＭＳ ゴシック"/>
          <w:kern w:val="0"/>
          <w:szCs w:val="21"/>
        </w:rPr>
      </w:pPr>
      <w:r w:rsidRPr="00E01CE0">
        <w:rPr>
          <w:rFonts w:ascii="ＭＳ ゴシック" w:eastAsia="ＭＳ ゴシック" w:hAnsi="ＭＳ ゴシック" w:hint="eastAsia"/>
          <w:kern w:val="0"/>
          <w:szCs w:val="21"/>
        </w:rPr>
        <w:t>（１）虐待の判断</w:t>
      </w:r>
    </w:p>
    <w:p w:rsidR="00C52CA5" w:rsidRPr="00E01CE0" w:rsidRDefault="00C52CA5" w:rsidP="00C52CA5">
      <w:pPr>
        <w:snapToGrid w:val="0"/>
        <w:rPr>
          <w:rFonts w:ascii="ＭＳ ゴシック" w:eastAsia="ＭＳ ゴシック" w:hAnsi="ＭＳ ゴシック"/>
          <w:kern w:val="0"/>
          <w:szCs w:val="21"/>
        </w:rPr>
      </w:pPr>
    </w:p>
    <w:p w:rsidR="00C52CA5" w:rsidRPr="00E01CE0" w:rsidRDefault="00C52CA5" w:rsidP="00C52CA5">
      <w:pPr>
        <w:snapToGrid w:val="0"/>
        <w:rPr>
          <w:kern w:val="0"/>
          <w:szCs w:val="21"/>
        </w:rPr>
      </w:pPr>
      <w:r w:rsidRPr="00E01CE0">
        <w:rPr>
          <w:rFonts w:ascii="ＭＳ 明朝" w:hAnsi="ＭＳ 明朝" w:hint="eastAsia"/>
          <w:kern w:val="0"/>
          <w:szCs w:val="21"/>
        </w:rPr>
        <w:t xml:space="preserve">　　①　虐待や放置，搾取を判断するためには，その頻度，継続時間，激しさ，重大性，</w:t>
      </w: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結果を把握し検討します。</w:t>
      </w:r>
    </w:p>
    <w:p w:rsidR="00C52CA5" w:rsidRPr="00E01CE0" w:rsidRDefault="00C52CA5" w:rsidP="00C52CA5">
      <w:pPr>
        <w:snapToGrid w:val="0"/>
        <w:rPr>
          <w:rFonts w:ascii="ＭＳ 明朝" w:hAnsi="ＭＳ 明朝"/>
          <w:kern w:val="0"/>
          <w:szCs w:val="21"/>
        </w:rPr>
      </w:pP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②　虐待を見分けるには，利用者自身の認識，つまり本人がその行動を虐待としてと</w:t>
      </w: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らえているか，それを改めるための対応を受け入れる用意があるか，によって左右</w:t>
      </w: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されることが多い。</w:t>
      </w:r>
    </w:p>
    <w:p w:rsidR="00C52CA5" w:rsidRPr="00E01CE0" w:rsidRDefault="00C52CA5" w:rsidP="00C52CA5">
      <w:pPr>
        <w:snapToGrid w:val="0"/>
        <w:rPr>
          <w:rFonts w:ascii="ＭＳ 明朝" w:hAnsi="ＭＳ 明朝"/>
          <w:kern w:val="0"/>
          <w:szCs w:val="21"/>
        </w:rPr>
      </w:pP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③　虐待と放置を確認するには以下を確認する必要があります。</w:t>
      </w:r>
    </w:p>
    <w:p w:rsidR="00C52CA5" w:rsidRPr="00E01CE0" w:rsidRDefault="00C52CA5" w:rsidP="00C52CA5">
      <w:pPr>
        <w:snapToGrid w:val="0"/>
        <w:rPr>
          <w:rFonts w:ascii="ＭＳ 明朝" w:hAnsi="ＭＳ 明朝"/>
          <w:kern w:val="0"/>
          <w:szCs w:val="21"/>
        </w:rPr>
      </w:pP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ア　現時点での問題は何か。</w:t>
      </w: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イ　虐待，放置，搾取の危険性があるか。</w:t>
      </w: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ウ　問題の性質として激しいか，頻回に起こるか。</w:t>
      </w: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エ　危険性の緊急度はどうか。</w:t>
      </w: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オ　介護者が虐待者となりうるか。</w:t>
      </w: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lastRenderedPageBreak/>
        <w:t xml:space="preserve">　　　カ　家族のケアは一貫性があって質が高いか。</w:t>
      </w: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キ　過去に介護者が暴力をふるったり，虐待や放置，搾取しているか。介護者は本</w:t>
      </w: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人以外の他者に暴力をふるったことがあるか。</w:t>
      </w: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ク　在宅サービス（フォーマルサービス）は信頼できるか。</w:t>
      </w: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ケ　在宅サービスの機関のスタッフは，根底にある問題に対応する姿勢をとってい</w:t>
      </w: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るか。</w:t>
      </w: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コ　家族は問題を改めようとする用意があるか。</w:t>
      </w: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サ　虐待を行なっている者，または利用者に薬物依存はあるか。</w:t>
      </w: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シ　状況は緊急を要するか。</w:t>
      </w:r>
    </w:p>
    <w:p w:rsidR="00C52CA5" w:rsidRPr="00E01CE0" w:rsidRDefault="00C52CA5" w:rsidP="00C52CA5">
      <w:pPr>
        <w:snapToGrid w:val="0"/>
        <w:rPr>
          <w:rFonts w:ascii="ＭＳ 明朝" w:hAnsi="ＭＳ 明朝"/>
          <w:kern w:val="0"/>
          <w:szCs w:val="21"/>
        </w:rPr>
      </w:pP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④　アセスメントの目標は，以下を把握することです。</w:t>
      </w:r>
    </w:p>
    <w:p w:rsidR="00C52CA5" w:rsidRPr="00E01CE0" w:rsidRDefault="00C52CA5" w:rsidP="00C52CA5">
      <w:pPr>
        <w:snapToGrid w:val="0"/>
        <w:rPr>
          <w:rFonts w:ascii="ＭＳ 明朝" w:hAnsi="ＭＳ 明朝"/>
          <w:kern w:val="0"/>
          <w:szCs w:val="21"/>
        </w:rPr>
      </w:pP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ア　虐待，放置，搾取が起きているか。</w:t>
      </w: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イ　本人が自己の利益にそって意思を決定し，同時に自分で決定したことのもたら</w:t>
      </w: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す影響について理解する能力があるか。</w:t>
      </w: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ウ　本人の危険性はどのようなレベルか。</w:t>
      </w: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エ　福祉，医療，裁判所による法的仲裁，保護等の緊急介入の必要性はあるか。</w:t>
      </w:r>
    </w:p>
    <w:p w:rsidR="00C52CA5" w:rsidRPr="00E01CE0" w:rsidRDefault="00C52CA5" w:rsidP="00C52CA5">
      <w:pPr>
        <w:snapToGrid w:val="0"/>
        <w:rPr>
          <w:rFonts w:ascii="ＭＳ 明朝" w:hAnsi="ＭＳ 明朝"/>
          <w:kern w:val="0"/>
          <w:szCs w:val="21"/>
        </w:rPr>
      </w:pP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⑤　アセスメントの最初の段階は，虐待が本当にあるのかを確かめることです。介護</w:t>
      </w: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者が善意を持っているにもかかわらず，迫害されている錯覚苦しんでいる高齢者も</w:t>
      </w: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います。このような高齢者は専門家による精神科的治療を受ける必要があります。</w:t>
      </w:r>
    </w:p>
    <w:p w:rsidR="00C52CA5" w:rsidRPr="00E01CE0" w:rsidRDefault="00C52CA5" w:rsidP="00C52CA5">
      <w:pPr>
        <w:snapToGrid w:val="0"/>
        <w:rPr>
          <w:rFonts w:ascii="ＭＳ 明朝" w:hAnsi="ＭＳ 明朝"/>
          <w:kern w:val="0"/>
          <w:szCs w:val="21"/>
        </w:rPr>
      </w:pPr>
    </w:p>
    <w:p w:rsidR="00C52CA5" w:rsidRPr="00E01CE0" w:rsidRDefault="00C52CA5" w:rsidP="00C52CA5">
      <w:pPr>
        <w:snapToGrid w:val="0"/>
        <w:rPr>
          <w:rFonts w:ascii="ＭＳ ゴシック" w:eastAsia="ＭＳ ゴシック" w:hAnsi="ＭＳ ゴシック"/>
          <w:kern w:val="0"/>
          <w:szCs w:val="21"/>
        </w:rPr>
      </w:pPr>
      <w:r w:rsidRPr="00E01CE0">
        <w:rPr>
          <w:rFonts w:ascii="ＭＳ ゴシック" w:eastAsia="ＭＳ ゴシック" w:hAnsi="ＭＳ ゴシック" w:hint="eastAsia"/>
          <w:kern w:val="0"/>
          <w:szCs w:val="21"/>
        </w:rPr>
        <w:t>（２）分析の方法</w:t>
      </w:r>
    </w:p>
    <w:p w:rsidR="00C52CA5" w:rsidRPr="00E01CE0" w:rsidRDefault="00C52CA5" w:rsidP="00C52CA5">
      <w:pPr>
        <w:snapToGrid w:val="0"/>
        <w:rPr>
          <w:rFonts w:ascii="ＭＳ ゴシック" w:eastAsia="ＭＳ ゴシック" w:hAnsi="ＭＳ ゴシック"/>
          <w:kern w:val="0"/>
          <w:szCs w:val="21"/>
        </w:rPr>
      </w:pP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①　利用者との面接</w:t>
      </w:r>
    </w:p>
    <w:p w:rsidR="00C52CA5" w:rsidRPr="00E01CE0" w:rsidRDefault="00C52CA5" w:rsidP="00C52CA5">
      <w:pPr>
        <w:snapToGrid w:val="0"/>
        <w:rPr>
          <w:kern w:val="0"/>
          <w:szCs w:val="21"/>
        </w:rPr>
      </w:pP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②　利用者に脅迫的と受け止められない方法で面接し，虐待の訴えやアセスメント項</w:t>
      </w: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目によって虐待を確認します。</w:t>
      </w:r>
    </w:p>
    <w:p w:rsidR="00C52CA5" w:rsidRPr="00E01CE0" w:rsidRDefault="00C52CA5" w:rsidP="00C52CA5">
      <w:pPr>
        <w:snapToGrid w:val="0"/>
        <w:rPr>
          <w:rFonts w:ascii="ＭＳ 明朝" w:hAnsi="ＭＳ 明朝"/>
          <w:kern w:val="0"/>
          <w:szCs w:val="21"/>
        </w:rPr>
      </w:pP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③　当初はできないかもしれないが，虐待しているかもしれない者は同席せず，本人</w:t>
      </w: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と２人だけで話を聞くことが重要です。</w:t>
      </w:r>
    </w:p>
    <w:p w:rsidR="00C52CA5" w:rsidRPr="00E01CE0" w:rsidRDefault="00C52CA5" w:rsidP="00C52CA5">
      <w:pPr>
        <w:snapToGrid w:val="0"/>
        <w:rPr>
          <w:rFonts w:ascii="ＭＳ 明朝" w:hAnsi="ＭＳ 明朝"/>
          <w:kern w:val="0"/>
          <w:szCs w:val="21"/>
        </w:rPr>
      </w:pP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④　本人が不当な扱いを受けていると明確に言う（助けを求める。）ことが，介入す</w:t>
      </w: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るかどうかの決め手となります。</w:t>
      </w:r>
    </w:p>
    <w:p w:rsidR="00C52CA5" w:rsidRPr="00E01CE0" w:rsidRDefault="00C52CA5" w:rsidP="00C52CA5">
      <w:pPr>
        <w:snapToGrid w:val="0"/>
        <w:rPr>
          <w:rFonts w:ascii="ＭＳ 明朝" w:hAnsi="ＭＳ 明朝"/>
          <w:kern w:val="0"/>
          <w:szCs w:val="21"/>
        </w:rPr>
      </w:pP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⑤　本人が訴えを取り消す場合には，訴えの妥当性を判断します。</w:t>
      </w:r>
    </w:p>
    <w:p w:rsidR="00C52CA5" w:rsidRPr="00E01CE0" w:rsidRDefault="00C52CA5" w:rsidP="00C52CA5">
      <w:pPr>
        <w:snapToGrid w:val="0"/>
        <w:rPr>
          <w:rFonts w:ascii="ＭＳ 明朝" w:hAnsi="ＭＳ 明朝"/>
          <w:kern w:val="0"/>
          <w:szCs w:val="21"/>
        </w:rPr>
      </w:pP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⑥　利用者の意思決定能力を見極めます。</w:t>
      </w:r>
    </w:p>
    <w:p w:rsidR="00C52CA5" w:rsidRPr="00E01CE0" w:rsidRDefault="00C52CA5" w:rsidP="00C52CA5">
      <w:pPr>
        <w:snapToGrid w:val="0"/>
        <w:rPr>
          <w:rFonts w:ascii="ＭＳ 明朝" w:hAnsi="ＭＳ 明朝"/>
          <w:kern w:val="0"/>
          <w:szCs w:val="21"/>
        </w:rPr>
      </w:pP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ア　記憶障害や機能の問題があっても，自分の安全性に関して適切に意思決定する</w:t>
      </w: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ことが可能である。ある一定期間ありのままの状態を観察し，高齢者の意思決定</w:t>
      </w: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能力を評価すること。</w:t>
      </w: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イ　そのうえで，現在の環境に利用者がいることの危険性について判断します。危</w:t>
      </w: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険であれば，裁判所が後見人をたてたり，精神科の措置入院を検討しなければな</w:t>
      </w: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らない場合もあります。</w:t>
      </w:r>
    </w:p>
    <w:p w:rsidR="00C52CA5" w:rsidRPr="00E01CE0" w:rsidRDefault="00C52CA5" w:rsidP="00C52CA5">
      <w:pPr>
        <w:snapToGrid w:val="0"/>
        <w:rPr>
          <w:rFonts w:ascii="ＭＳ 明朝" w:hAnsi="ＭＳ 明朝"/>
          <w:kern w:val="0"/>
          <w:szCs w:val="21"/>
        </w:rPr>
      </w:pP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⑦　利用者の訴えや，示唆された虐待を調査します。</w:t>
      </w:r>
    </w:p>
    <w:p w:rsidR="00C52CA5" w:rsidRPr="00E01CE0" w:rsidRDefault="00C52CA5" w:rsidP="00C52CA5">
      <w:pPr>
        <w:snapToGrid w:val="0"/>
        <w:rPr>
          <w:rFonts w:ascii="ＭＳ 明朝" w:hAnsi="ＭＳ 明朝"/>
          <w:kern w:val="0"/>
          <w:szCs w:val="21"/>
        </w:rPr>
      </w:pP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lastRenderedPageBreak/>
        <w:t xml:space="preserve">　　　ア　利用者からの訴えや虐待の可能性が観察されたら，できるだけ早く，医師，被</w:t>
      </w: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害者の親戚，在宅サービス提供者に紹介し，面接して情報を得ます。</w:t>
      </w: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イ　虐待をしていることが疑われる者との面接も，ケアの方向性を探るために有効</w:t>
      </w: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である場合もあります。介護者に面接は通常高齢者と別々に行なうことになって</w:t>
      </w: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いると伝え，評価者と２人で面接し，介護者の善意や健康状態，能力について評</w:t>
      </w: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価します。</w:t>
      </w: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ウ　利用者は，評価者が虐待者と２人きりで面接することを嫌がることがあります。</w:t>
      </w: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本人の訴えが間違っていると言われる，仕返しされる，施設に入所させられる，</w:t>
      </w: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家族の支えをなくす，家族問題が露呈する，といったことを恐れるためです。</w:t>
      </w: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エ　経済的な虐待は露骨な場合把握は難しいですが，介護者が利用者に金銭を強要</w:t>
      </w: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している場合は，同時に身体的心理的虐待も引き起こす可能性があります。</w:t>
      </w:r>
    </w:p>
    <w:p w:rsidR="00C52CA5" w:rsidRPr="00E01CE0" w:rsidRDefault="00C52CA5" w:rsidP="00C52CA5">
      <w:pPr>
        <w:snapToGrid w:val="0"/>
        <w:rPr>
          <w:rFonts w:ascii="ＭＳ 明朝" w:hAnsi="ＭＳ 明朝"/>
          <w:kern w:val="0"/>
          <w:szCs w:val="21"/>
        </w:rPr>
      </w:pPr>
    </w:p>
    <w:p w:rsidR="00C52CA5" w:rsidRPr="00E01CE0" w:rsidRDefault="00C52CA5" w:rsidP="00C52CA5">
      <w:pPr>
        <w:snapToGrid w:val="0"/>
        <w:rPr>
          <w:rFonts w:ascii="ＭＳ ゴシック" w:eastAsia="ＭＳ ゴシック" w:hAnsi="ＭＳ ゴシック"/>
          <w:kern w:val="0"/>
          <w:szCs w:val="21"/>
        </w:rPr>
      </w:pPr>
      <w:r w:rsidRPr="00E01CE0">
        <w:rPr>
          <w:rFonts w:ascii="ＭＳ ゴシック" w:eastAsia="ＭＳ ゴシック" w:hAnsi="ＭＳ ゴシック" w:hint="eastAsia"/>
          <w:kern w:val="0"/>
          <w:szCs w:val="21"/>
        </w:rPr>
        <w:t>（３）ケアの方向</w:t>
      </w:r>
    </w:p>
    <w:p w:rsidR="00C52CA5" w:rsidRPr="00E01CE0" w:rsidRDefault="00C52CA5" w:rsidP="00C52CA5">
      <w:pPr>
        <w:snapToGrid w:val="0"/>
        <w:rPr>
          <w:rFonts w:ascii="ＭＳ ゴシック" w:eastAsia="ＭＳ ゴシック" w:hAnsi="ＭＳ ゴシック"/>
          <w:kern w:val="0"/>
          <w:szCs w:val="21"/>
        </w:rPr>
      </w:pP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①　要因を取り除く</w:t>
      </w:r>
    </w:p>
    <w:p w:rsidR="00C52CA5" w:rsidRPr="00E01CE0" w:rsidRDefault="00C52CA5" w:rsidP="00C52CA5">
      <w:pPr>
        <w:snapToGrid w:val="0"/>
        <w:rPr>
          <w:kern w:val="0"/>
          <w:szCs w:val="21"/>
        </w:rPr>
      </w:pP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ア　虐待や放置，搾取への適切な対応は，個々のケースにより大きく異なります。</w:t>
      </w: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イ　ソーシャルワーカーは，家族とともにおこる可能性のある虐待や放置に結びつ</w:t>
      </w: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く要因を取り除いて，状況を静めさせることができる場合があります。</w:t>
      </w:r>
    </w:p>
    <w:p w:rsidR="00C52CA5" w:rsidRPr="00E01CE0" w:rsidRDefault="00C52CA5" w:rsidP="00C52CA5">
      <w:pPr>
        <w:snapToGrid w:val="0"/>
        <w:rPr>
          <w:rFonts w:ascii="ＭＳ 明朝" w:hAnsi="ＭＳ 明朝"/>
          <w:kern w:val="0"/>
          <w:szCs w:val="21"/>
        </w:rPr>
      </w:pP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②　介護者から利用者を引き離す</w:t>
      </w:r>
    </w:p>
    <w:p w:rsidR="00C52CA5" w:rsidRPr="00E01CE0" w:rsidRDefault="00C52CA5" w:rsidP="00C52CA5">
      <w:pPr>
        <w:snapToGrid w:val="0"/>
        <w:rPr>
          <w:rFonts w:ascii="ＭＳ 明朝" w:hAnsi="ＭＳ 明朝"/>
          <w:kern w:val="0"/>
          <w:szCs w:val="21"/>
        </w:rPr>
      </w:pP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ア　訪問介護や短期入所，通所サービス，虐待をしている可能性のある，あるいは</w:t>
      </w: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怠惰な介護者から本人を引き離す時間的余裕をつくるために導入する。</w:t>
      </w:r>
    </w:p>
    <w:p w:rsidR="00C52CA5" w:rsidRPr="00E01CE0" w:rsidRDefault="00C52CA5" w:rsidP="00C52CA5">
      <w:pPr>
        <w:snapToGrid w:val="0"/>
        <w:rPr>
          <w:rFonts w:ascii="ＭＳ 明朝" w:hAnsi="ＭＳ 明朝"/>
          <w:kern w:val="0"/>
          <w:szCs w:val="21"/>
        </w:rPr>
      </w:pPr>
    </w:p>
    <w:p w:rsidR="00C52CA5" w:rsidRPr="00E01CE0" w:rsidRDefault="00C52CA5" w:rsidP="00C52CA5">
      <w:pPr>
        <w:snapToGrid w:val="0"/>
        <w:rPr>
          <w:rFonts w:ascii="ＭＳ ゴシック" w:eastAsia="ＭＳ ゴシック" w:hAnsi="ＭＳ ゴシック"/>
          <w:kern w:val="0"/>
          <w:szCs w:val="21"/>
        </w:rPr>
      </w:pPr>
      <w:r w:rsidRPr="00E01CE0">
        <w:rPr>
          <w:rFonts w:ascii="ＭＳ ゴシック" w:eastAsia="ＭＳ ゴシック" w:hAnsi="ＭＳ ゴシック" w:hint="eastAsia"/>
          <w:kern w:val="0"/>
          <w:szCs w:val="21"/>
        </w:rPr>
        <w:t>（４）ケアを決定するための意思確認</w:t>
      </w:r>
    </w:p>
    <w:p w:rsidR="00C52CA5" w:rsidRPr="00E01CE0" w:rsidRDefault="00C52CA5" w:rsidP="00C52CA5">
      <w:pPr>
        <w:snapToGrid w:val="0"/>
        <w:rPr>
          <w:rFonts w:ascii="ＭＳ ゴシック" w:eastAsia="ＭＳ ゴシック" w:hAnsi="ＭＳ ゴシック"/>
          <w:kern w:val="0"/>
          <w:szCs w:val="21"/>
        </w:rPr>
      </w:pP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①　すべての利用者に対し，以下を確認します。</w:t>
      </w:r>
    </w:p>
    <w:p w:rsidR="00C52CA5" w:rsidRPr="00E01CE0" w:rsidRDefault="00C52CA5" w:rsidP="00C52CA5">
      <w:pPr>
        <w:snapToGrid w:val="0"/>
        <w:rPr>
          <w:kern w:val="0"/>
          <w:szCs w:val="21"/>
        </w:rPr>
      </w:pP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ア　緊急の身体的危険にさらされているが，そうであれば，評価者は直ちに高齢者</w:t>
      </w: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を現在の環境から移す（離す）手段をとります。</w:t>
      </w: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イ　利用者は介入を受け入れるか。</w:t>
      </w: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ウ　在宅サービスの導入や増加は，虐待の状況を改善できるか。</w:t>
      </w: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エ　介護者が現在の介護負担に耐えられるよう，介護者に対するカウンセリングや</w:t>
      </w: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支援または医学的治療が必要か。</w:t>
      </w: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オ　利用者の訴えに根拠がないようならば，精神科的診断や治療が必要か。</w:t>
      </w:r>
    </w:p>
    <w:p w:rsidR="00C52CA5" w:rsidRPr="00E01CE0" w:rsidRDefault="00C52CA5" w:rsidP="00C52CA5">
      <w:pPr>
        <w:snapToGrid w:val="0"/>
        <w:rPr>
          <w:rFonts w:ascii="ＭＳ 明朝" w:hAnsi="ＭＳ 明朝"/>
          <w:kern w:val="0"/>
          <w:szCs w:val="21"/>
        </w:rPr>
      </w:pPr>
    </w:p>
    <w:p w:rsidR="00C52CA5" w:rsidRPr="00E01CE0" w:rsidRDefault="00C52CA5" w:rsidP="00C52CA5">
      <w:pPr>
        <w:snapToGrid w:val="0"/>
        <w:rPr>
          <w:rFonts w:ascii="ＭＳ ゴシック" w:eastAsia="ＭＳ ゴシック" w:hAnsi="ＭＳ ゴシック"/>
          <w:kern w:val="0"/>
          <w:szCs w:val="21"/>
        </w:rPr>
      </w:pPr>
      <w:r w:rsidRPr="00E01CE0">
        <w:rPr>
          <w:rFonts w:ascii="ＭＳ ゴシック" w:eastAsia="ＭＳ ゴシック" w:hAnsi="ＭＳ ゴシック" w:hint="eastAsia"/>
          <w:kern w:val="0"/>
          <w:szCs w:val="21"/>
        </w:rPr>
        <w:t>（５）再アセスメント</w:t>
      </w:r>
    </w:p>
    <w:p w:rsidR="00C52CA5" w:rsidRPr="00E01CE0" w:rsidRDefault="00C52CA5" w:rsidP="00C52CA5">
      <w:pPr>
        <w:snapToGrid w:val="0"/>
        <w:rPr>
          <w:rFonts w:ascii="ＭＳ ゴシック" w:eastAsia="ＭＳ ゴシック" w:hAnsi="ＭＳ ゴシック"/>
          <w:kern w:val="0"/>
          <w:szCs w:val="21"/>
        </w:rPr>
      </w:pPr>
    </w:p>
    <w:p w:rsidR="00C52CA5" w:rsidRPr="00E01CE0" w:rsidRDefault="00C52CA5" w:rsidP="00C52CA5">
      <w:pPr>
        <w:snapToGrid w:val="0"/>
        <w:rPr>
          <w:kern w:val="0"/>
          <w:szCs w:val="21"/>
        </w:rPr>
      </w:pPr>
      <w:r w:rsidRPr="00E01CE0">
        <w:rPr>
          <w:rFonts w:ascii="ＭＳ 明朝" w:hAnsi="ＭＳ 明朝" w:hint="eastAsia"/>
          <w:kern w:val="0"/>
          <w:szCs w:val="21"/>
        </w:rPr>
        <w:t xml:space="preserve">　　①　定期的な再アセスメントは，虐待の証拠が決定的でない場合も含めてすべての利</w:t>
      </w: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用者に必要です。</w:t>
      </w:r>
    </w:p>
    <w:p w:rsidR="00C52CA5" w:rsidRPr="00E01CE0" w:rsidRDefault="00C52CA5" w:rsidP="00C52CA5">
      <w:pPr>
        <w:snapToGrid w:val="0"/>
        <w:rPr>
          <w:rFonts w:ascii="ＭＳ 明朝" w:hAnsi="ＭＳ 明朝"/>
          <w:kern w:val="0"/>
          <w:szCs w:val="21"/>
        </w:rPr>
      </w:pPr>
    </w:p>
    <w:p w:rsidR="00C52CA5" w:rsidRPr="00E01CE0" w:rsidRDefault="00C52CA5" w:rsidP="00C52CA5">
      <w:pPr>
        <w:snapToGrid w:val="0"/>
        <w:rPr>
          <w:rFonts w:ascii="ＭＳ ゴシック" w:eastAsia="ＭＳ ゴシック" w:hAnsi="ＭＳ ゴシック"/>
          <w:kern w:val="0"/>
          <w:szCs w:val="21"/>
        </w:rPr>
      </w:pPr>
      <w:r w:rsidRPr="00E01CE0">
        <w:rPr>
          <w:rFonts w:ascii="ＭＳ ゴシック" w:eastAsia="ＭＳ ゴシック" w:hAnsi="ＭＳ ゴシック" w:hint="eastAsia"/>
          <w:kern w:val="0"/>
          <w:szCs w:val="21"/>
        </w:rPr>
        <w:t>（６）緊急体制を整える</w:t>
      </w:r>
    </w:p>
    <w:p w:rsidR="00C52CA5" w:rsidRPr="00E01CE0" w:rsidRDefault="00C52CA5" w:rsidP="00C52CA5">
      <w:pPr>
        <w:snapToGrid w:val="0"/>
        <w:rPr>
          <w:rFonts w:ascii="ＭＳ ゴシック" w:eastAsia="ＭＳ ゴシック" w:hAnsi="ＭＳ ゴシック"/>
          <w:kern w:val="0"/>
          <w:szCs w:val="21"/>
        </w:rPr>
      </w:pPr>
    </w:p>
    <w:p w:rsidR="00C52CA5" w:rsidRPr="00E01CE0" w:rsidRDefault="00C52CA5" w:rsidP="00C52CA5">
      <w:pPr>
        <w:snapToGrid w:val="0"/>
        <w:rPr>
          <w:kern w:val="0"/>
          <w:szCs w:val="21"/>
        </w:rPr>
      </w:pPr>
      <w:r w:rsidRPr="00E01CE0">
        <w:rPr>
          <w:rFonts w:ascii="ＭＳ 明朝" w:hAnsi="ＭＳ 明朝" w:hint="eastAsia"/>
          <w:kern w:val="0"/>
          <w:szCs w:val="21"/>
        </w:rPr>
        <w:t xml:space="preserve">　　①　利用者は援助を断ることもあります。断られた場合は，緊急の援助（電話番号，</w:t>
      </w: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適切な通報・相談先）について情報を書面で知らせ，適切な相談受付と対応の体制</w:t>
      </w:r>
    </w:p>
    <w:p w:rsidR="00C52CA5" w:rsidRPr="00E01CE0" w:rsidRDefault="00C52CA5" w:rsidP="00C52CA5">
      <w:pPr>
        <w:snapToGrid w:val="0"/>
        <w:rPr>
          <w:rFonts w:ascii="ＭＳ 明朝" w:hAnsi="ＭＳ 明朝"/>
          <w:kern w:val="0"/>
          <w:szCs w:val="21"/>
        </w:rPr>
      </w:pPr>
      <w:r w:rsidRPr="00E01CE0">
        <w:rPr>
          <w:rFonts w:ascii="ＭＳ 明朝" w:hAnsi="ＭＳ 明朝" w:hint="eastAsia"/>
          <w:kern w:val="0"/>
          <w:szCs w:val="21"/>
        </w:rPr>
        <w:t xml:space="preserve">　　をとる必要があります。</w:t>
      </w:r>
    </w:p>
    <w:p w:rsidR="00C52CA5" w:rsidRPr="00C903C1" w:rsidRDefault="00C52CA5" w:rsidP="00C52CA5">
      <w:pPr>
        <w:snapToGrid w:val="0"/>
        <w:jc w:val="center"/>
        <w:rPr>
          <w:rFonts w:ascii="ＭＳ ゴシック" w:eastAsia="ＭＳ ゴシック" w:hAnsi="ＭＳ ゴシック"/>
          <w:kern w:val="0"/>
          <w:szCs w:val="21"/>
        </w:rPr>
      </w:pP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C52CA5" w:rsidRPr="00C903C1" w:rsidTr="00232E3E">
        <w:trPr>
          <w:trHeight w:val="1080"/>
        </w:trPr>
        <w:tc>
          <w:tcPr>
            <w:tcW w:w="8820" w:type="dxa"/>
            <w:tcBorders>
              <w:top w:val="single" w:sz="4" w:space="0" w:color="auto"/>
              <w:left w:val="single" w:sz="4" w:space="0" w:color="auto"/>
              <w:bottom w:val="single" w:sz="4" w:space="0" w:color="auto"/>
              <w:right w:val="single" w:sz="4" w:space="0" w:color="auto"/>
            </w:tcBorders>
          </w:tcPr>
          <w:p w:rsidR="00C52CA5" w:rsidRPr="00C903C1" w:rsidRDefault="00C52CA5" w:rsidP="00232E3E">
            <w:pPr>
              <w:snapToGrid w:val="0"/>
              <w:jc w:val="center"/>
              <w:rPr>
                <w:rFonts w:ascii="ＭＳ 明朝" w:hAnsi="ＭＳ 明朝"/>
                <w:szCs w:val="24"/>
              </w:rPr>
            </w:pPr>
          </w:p>
          <w:p w:rsidR="00C52CA5" w:rsidRPr="00C903C1" w:rsidRDefault="00C52CA5" w:rsidP="00232E3E">
            <w:pPr>
              <w:snapToGrid w:val="0"/>
              <w:jc w:val="center"/>
              <w:rPr>
                <w:rFonts w:ascii="HGSｺﾞｼｯｸE" w:eastAsia="HGSｺﾞｼｯｸE" w:hAnsi="ＭＳ 明朝"/>
                <w:kern w:val="0"/>
                <w:szCs w:val="21"/>
              </w:rPr>
            </w:pPr>
            <w:r w:rsidRPr="00C903C1">
              <w:rPr>
                <w:rFonts w:ascii="HGSｺﾞｼｯｸE" w:eastAsia="HGSｺﾞｼｯｸE" w:hAnsi="ＭＳ 明朝" w:hint="eastAsia"/>
                <w:kern w:val="0"/>
                <w:szCs w:val="21"/>
              </w:rPr>
              <w:t>高齢者虐待の防止</w:t>
            </w:r>
            <w:r>
              <w:rPr>
                <w:rFonts w:ascii="HGSｺﾞｼｯｸE" w:eastAsia="HGSｺﾞｼｯｸE" w:hAnsi="ＭＳ 明朝" w:hint="eastAsia"/>
                <w:kern w:val="0"/>
                <w:szCs w:val="21"/>
              </w:rPr>
              <w:t>，</w:t>
            </w:r>
            <w:r w:rsidRPr="00C903C1">
              <w:rPr>
                <w:rFonts w:ascii="HGSｺﾞｼｯｸE" w:eastAsia="HGSｺﾞｼｯｸE" w:hAnsi="ＭＳ 明朝" w:hint="eastAsia"/>
                <w:kern w:val="0"/>
                <w:szCs w:val="21"/>
              </w:rPr>
              <w:t>高齢者の養護者に対する支援等に関する法律</w:t>
            </w:r>
          </w:p>
          <w:p w:rsidR="00C52CA5" w:rsidRDefault="00C52CA5" w:rsidP="00232E3E">
            <w:pPr>
              <w:snapToGrid w:val="0"/>
              <w:spacing w:line="200" w:lineRule="exact"/>
              <w:rPr>
                <w:rFonts w:ascii="ＭＳ 明朝" w:hAnsi="ＭＳ 明朝"/>
                <w:kern w:val="0"/>
                <w:sz w:val="20"/>
                <w:szCs w:val="20"/>
              </w:rPr>
            </w:pPr>
            <w:r w:rsidRPr="00C903C1">
              <w:rPr>
                <w:rFonts w:ascii="ＭＳ ゴシック" w:eastAsia="ＭＳ ゴシック" w:hAnsi="ＭＳ ゴシック" w:hint="eastAsia"/>
                <w:kern w:val="0"/>
                <w:sz w:val="20"/>
                <w:szCs w:val="20"/>
              </w:rPr>
              <w:t>（目的）</w:t>
            </w:r>
            <w:r w:rsidRPr="00C903C1">
              <w:rPr>
                <w:rFonts w:ascii="ＭＳ 明朝" w:hAnsi="ＭＳ 明朝" w:hint="eastAsia"/>
                <w:kern w:val="0"/>
                <w:sz w:val="20"/>
                <w:szCs w:val="20"/>
              </w:rPr>
              <w:br/>
              <w:t>第一条　この法律は</w:t>
            </w:r>
            <w:r>
              <w:rPr>
                <w:rFonts w:ascii="ＭＳ 明朝" w:hAnsi="ＭＳ 明朝" w:hint="eastAsia"/>
                <w:kern w:val="0"/>
                <w:sz w:val="20"/>
                <w:szCs w:val="20"/>
              </w:rPr>
              <w:t>，</w:t>
            </w:r>
            <w:r w:rsidRPr="00C903C1">
              <w:rPr>
                <w:rFonts w:ascii="ＭＳ 明朝" w:hAnsi="ＭＳ 明朝" w:hint="eastAsia"/>
                <w:kern w:val="0"/>
                <w:sz w:val="20"/>
                <w:szCs w:val="20"/>
              </w:rPr>
              <w:t>高齢者に対する虐待が深刻な状況にあり</w:t>
            </w:r>
            <w:r>
              <w:rPr>
                <w:rFonts w:ascii="ＭＳ 明朝" w:hAnsi="ＭＳ 明朝" w:hint="eastAsia"/>
                <w:kern w:val="0"/>
                <w:sz w:val="20"/>
                <w:szCs w:val="20"/>
              </w:rPr>
              <w:t>，</w:t>
            </w:r>
            <w:r w:rsidRPr="00C903C1">
              <w:rPr>
                <w:rFonts w:ascii="ＭＳ 明朝" w:hAnsi="ＭＳ 明朝" w:hint="eastAsia"/>
                <w:kern w:val="0"/>
                <w:sz w:val="20"/>
                <w:szCs w:val="20"/>
              </w:rPr>
              <w:t>高齢者の尊厳の保持にとって高</w:t>
            </w:r>
            <w:r>
              <w:rPr>
                <w:rFonts w:ascii="ＭＳ 明朝" w:hAnsi="ＭＳ 明朝" w:hint="eastAsia"/>
                <w:kern w:val="0"/>
                <w:sz w:val="20"/>
                <w:szCs w:val="20"/>
              </w:rPr>
              <w:t xml:space="preserve">　　　</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齢者に対する虐待を防止することが極めて重要であること等にかんがみ</w:t>
            </w:r>
            <w:r>
              <w:rPr>
                <w:rFonts w:ascii="ＭＳ 明朝" w:hAnsi="ＭＳ 明朝" w:hint="eastAsia"/>
                <w:kern w:val="0"/>
                <w:sz w:val="20"/>
                <w:szCs w:val="20"/>
              </w:rPr>
              <w:t>，</w:t>
            </w:r>
            <w:r w:rsidRPr="00C903C1">
              <w:rPr>
                <w:rFonts w:ascii="ＭＳ 明朝" w:hAnsi="ＭＳ 明朝" w:hint="eastAsia"/>
                <w:kern w:val="0"/>
                <w:sz w:val="20"/>
                <w:szCs w:val="20"/>
              </w:rPr>
              <w:t>高齢者虐待の防止等</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に関する国等の責務</w:t>
            </w:r>
            <w:r>
              <w:rPr>
                <w:rFonts w:ascii="ＭＳ 明朝" w:hAnsi="ＭＳ 明朝" w:hint="eastAsia"/>
                <w:kern w:val="0"/>
                <w:sz w:val="20"/>
                <w:szCs w:val="20"/>
              </w:rPr>
              <w:t>，</w:t>
            </w:r>
            <w:r w:rsidRPr="00C903C1">
              <w:rPr>
                <w:rFonts w:ascii="ＭＳ 明朝" w:hAnsi="ＭＳ 明朝" w:hint="eastAsia"/>
                <w:kern w:val="0"/>
                <w:sz w:val="20"/>
                <w:szCs w:val="20"/>
              </w:rPr>
              <w:t>高齢者虐待を受けた高齢者に対する保護のための措置</w:t>
            </w:r>
            <w:r>
              <w:rPr>
                <w:rFonts w:ascii="ＭＳ 明朝" w:hAnsi="ＭＳ 明朝" w:hint="eastAsia"/>
                <w:kern w:val="0"/>
                <w:sz w:val="20"/>
                <w:szCs w:val="20"/>
              </w:rPr>
              <w:t>，</w:t>
            </w:r>
            <w:r w:rsidRPr="00C903C1">
              <w:rPr>
                <w:rFonts w:ascii="ＭＳ 明朝" w:hAnsi="ＭＳ 明朝" w:hint="eastAsia"/>
                <w:kern w:val="0"/>
                <w:sz w:val="20"/>
                <w:szCs w:val="20"/>
              </w:rPr>
              <w:t>養護者の負担の</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軽減を図ること等の養護者に対する養護者による高齢者虐待の防止に資する支援（以下「養護</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者に対する支援」という。）のための措置等を定めることにより</w:t>
            </w:r>
            <w:r>
              <w:rPr>
                <w:rFonts w:ascii="ＭＳ 明朝" w:hAnsi="ＭＳ 明朝" w:hint="eastAsia"/>
                <w:kern w:val="0"/>
                <w:sz w:val="20"/>
                <w:szCs w:val="20"/>
              </w:rPr>
              <w:t>，</w:t>
            </w:r>
            <w:r w:rsidRPr="00C903C1">
              <w:rPr>
                <w:rFonts w:ascii="ＭＳ 明朝" w:hAnsi="ＭＳ 明朝" w:hint="eastAsia"/>
                <w:kern w:val="0"/>
                <w:sz w:val="20"/>
                <w:szCs w:val="20"/>
              </w:rPr>
              <w:t>高齢者虐待の防止</w:t>
            </w:r>
            <w:r>
              <w:rPr>
                <w:rFonts w:ascii="ＭＳ 明朝" w:hAnsi="ＭＳ 明朝" w:hint="eastAsia"/>
                <w:kern w:val="0"/>
                <w:sz w:val="20"/>
                <w:szCs w:val="20"/>
              </w:rPr>
              <w:t>，</w:t>
            </w:r>
            <w:r w:rsidRPr="00C903C1">
              <w:rPr>
                <w:rFonts w:ascii="ＭＳ 明朝" w:hAnsi="ＭＳ 明朝" w:hint="eastAsia"/>
                <w:kern w:val="0"/>
                <w:sz w:val="20"/>
                <w:szCs w:val="20"/>
              </w:rPr>
              <w:t>養護者</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に対する支援等に関する施策を促進し</w:t>
            </w:r>
            <w:r>
              <w:rPr>
                <w:rFonts w:ascii="ＭＳ 明朝" w:hAnsi="ＭＳ 明朝" w:hint="eastAsia"/>
                <w:kern w:val="0"/>
                <w:sz w:val="20"/>
                <w:szCs w:val="20"/>
              </w:rPr>
              <w:t>，</w:t>
            </w:r>
            <w:r w:rsidRPr="00C903C1">
              <w:rPr>
                <w:rFonts w:ascii="ＭＳ 明朝" w:hAnsi="ＭＳ 明朝" w:hint="eastAsia"/>
                <w:kern w:val="0"/>
                <w:sz w:val="20"/>
                <w:szCs w:val="20"/>
              </w:rPr>
              <w:t>もって高齢者の権利利益の擁護に資することを目的と</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する。</w:t>
            </w:r>
            <w:r w:rsidRPr="00C903C1">
              <w:rPr>
                <w:rFonts w:ascii="ＭＳ 明朝" w:hAnsi="ＭＳ 明朝" w:hint="eastAsia"/>
                <w:kern w:val="0"/>
                <w:sz w:val="20"/>
                <w:szCs w:val="20"/>
              </w:rPr>
              <w:br/>
            </w:r>
            <w:r w:rsidRPr="00C903C1">
              <w:rPr>
                <w:rFonts w:ascii="ＭＳ 明朝" w:hAnsi="ＭＳ 明朝" w:hint="eastAsia"/>
                <w:kern w:val="0"/>
                <w:sz w:val="20"/>
                <w:szCs w:val="20"/>
              </w:rPr>
              <w:br/>
            </w:r>
            <w:r w:rsidRPr="00C903C1">
              <w:rPr>
                <w:rFonts w:ascii="ＭＳ ゴシック" w:eastAsia="ＭＳ ゴシック" w:hAnsi="ＭＳ ゴシック" w:hint="eastAsia"/>
                <w:kern w:val="0"/>
                <w:sz w:val="20"/>
                <w:szCs w:val="20"/>
              </w:rPr>
              <w:t>（定義）</w:t>
            </w:r>
            <w:r w:rsidRPr="00C903C1">
              <w:rPr>
                <w:rFonts w:ascii="ＭＳ 明朝" w:hAnsi="ＭＳ 明朝" w:hint="eastAsia"/>
                <w:kern w:val="0"/>
                <w:sz w:val="20"/>
                <w:szCs w:val="20"/>
              </w:rPr>
              <w:br/>
              <w:t>第二条　この法律において「高齢者」とは</w:t>
            </w:r>
            <w:r>
              <w:rPr>
                <w:rFonts w:ascii="ＭＳ 明朝" w:hAnsi="ＭＳ 明朝" w:hint="eastAsia"/>
                <w:kern w:val="0"/>
                <w:sz w:val="20"/>
                <w:szCs w:val="20"/>
              </w:rPr>
              <w:t>，</w:t>
            </w:r>
            <w:r w:rsidRPr="00C903C1">
              <w:rPr>
                <w:rFonts w:ascii="ＭＳ 明朝" w:hAnsi="ＭＳ 明朝" w:hint="eastAsia"/>
                <w:kern w:val="0"/>
                <w:sz w:val="20"/>
                <w:szCs w:val="20"/>
              </w:rPr>
              <w:t>六十五歳以上の者をいう。</w:t>
            </w:r>
            <w:r w:rsidRPr="00C903C1">
              <w:rPr>
                <w:rFonts w:ascii="ＭＳ 明朝" w:hAnsi="ＭＳ 明朝" w:hint="eastAsia"/>
                <w:kern w:val="0"/>
                <w:sz w:val="20"/>
                <w:szCs w:val="20"/>
              </w:rPr>
              <w:br/>
              <w:t>２　この法律において「養護者」とは</w:t>
            </w:r>
            <w:r>
              <w:rPr>
                <w:rFonts w:ascii="ＭＳ 明朝" w:hAnsi="ＭＳ 明朝" w:hint="eastAsia"/>
                <w:kern w:val="0"/>
                <w:sz w:val="20"/>
                <w:szCs w:val="20"/>
              </w:rPr>
              <w:t>，</w:t>
            </w:r>
            <w:r w:rsidRPr="00C903C1">
              <w:rPr>
                <w:rFonts w:ascii="ＭＳ 明朝" w:hAnsi="ＭＳ 明朝" w:hint="eastAsia"/>
                <w:kern w:val="0"/>
                <w:sz w:val="20"/>
                <w:szCs w:val="20"/>
              </w:rPr>
              <w:t>高齢者を現に養護する者であって養介護施設従事者等以</w:t>
            </w:r>
            <w:r>
              <w:rPr>
                <w:rFonts w:ascii="ＭＳ 明朝" w:hAnsi="ＭＳ 明朝" w:hint="eastAsia"/>
                <w:kern w:val="0"/>
                <w:sz w:val="20"/>
                <w:szCs w:val="20"/>
              </w:rPr>
              <w:t xml:space="preserve">　　</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外のものをいう。</w:t>
            </w:r>
            <w:r w:rsidRPr="00C903C1">
              <w:rPr>
                <w:rFonts w:ascii="ＭＳ 明朝" w:hAnsi="ＭＳ 明朝" w:hint="eastAsia"/>
                <w:kern w:val="0"/>
                <w:sz w:val="20"/>
                <w:szCs w:val="20"/>
              </w:rPr>
              <w:br/>
              <w:t>３　この法律において「高齢者虐待」とは</w:t>
            </w:r>
            <w:r>
              <w:rPr>
                <w:rFonts w:ascii="ＭＳ 明朝" w:hAnsi="ＭＳ 明朝" w:hint="eastAsia"/>
                <w:kern w:val="0"/>
                <w:sz w:val="20"/>
                <w:szCs w:val="20"/>
              </w:rPr>
              <w:t>，</w:t>
            </w:r>
            <w:r w:rsidRPr="00C903C1">
              <w:rPr>
                <w:rFonts w:ascii="ＭＳ 明朝" w:hAnsi="ＭＳ 明朝" w:hint="eastAsia"/>
                <w:kern w:val="0"/>
                <w:sz w:val="20"/>
                <w:szCs w:val="20"/>
              </w:rPr>
              <w:t>養護者による高齢者虐待及び養介護施設従事者等に</w:t>
            </w:r>
          </w:p>
          <w:p w:rsidR="00C52CA5" w:rsidRPr="00C903C1"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よる高齢者虐待をいう。</w:t>
            </w:r>
            <w:r w:rsidRPr="00C903C1">
              <w:rPr>
                <w:rFonts w:ascii="ＭＳ 明朝" w:hAnsi="ＭＳ 明朝" w:hint="eastAsia"/>
                <w:kern w:val="0"/>
                <w:sz w:val="20"/>
                <w:szCs w:val="20"/>
              </w:rPr>
              <w:br/>
              <w:t>４　この法律において「養護者による高齢者虐待」とは</w:t>
            </w:r>
            <w:r>
              <w:rPr>
                <w:rFonts w:ascii="ＭＳ 明朝" w:hAnsi="ＭＳ 明朝" w:hint="eastAsia"/>
                <w:kern w:val="0"/>
                <w:sz w:val="20"/>
                <w:szCs w:val="20"/>
              </w:rPr>
              <w:t>，</w:t>
            </w:r>
            <w:r w:rsidRPr="00C903C1">
              <w:rPr>
                <w:rFonts w:ascii="ＭＳ 明朝" w:hAnsi="ＭＳ 明朝" w:hint="eastAsia"/>
                <w:kern w:val="0"/>
                <w:sz w:val="20"/>
                <w:szCs w:val="20"/>
              </w:rPr>
              <w:t>次のいずれかに該当する行為をいう。</w:t>
            </w:r>
            <w:r w:rsidRPr="00C903C1">
              <w:rPr>
                <w:rFonts w:ascii="ＭＳ 明朝" w:hAnsi="ＭＳ 明朝" w:hint="eastAsia"/>
                <w:kern w:val="0"/>
                <w:sz w:val="20"/>
                <w:szCs w:val="20"/>
              </w:rPr>
              <w:br/>
              <w:t xml:space="preserve">　一　養護者がその養護する高齢者について行う次に掲げる行為</w:t>
            </w:r>
            <w:r w:rsidRPr="00C903C1">
              <w:rPr>
                <w:rFonts w:ascii="ＭＳ 明朝" w:hAnsi="ＭＳ 明朝" w:hint="eastAsia"/>
                <w:kern w:val="0"/>
                <w:sz w:val="20"/>
                <w:szCs w:val="20"/>
              </w:rPr>
              <w:br/>
              <w:t xml:space="preserve">　　イ　高齢者の身体に外傷が生じ</w:t>
            </w:r>
            <w:r>
              <w:rPr>
                <w:rFonts w:ascii="ＭＳ 明朝" w:hAnsi="ＭＳ 明朝" w:hint="eastAsia"/>
                <w:kern w:val="0"/>
                <w:sz w:val="20"/>
                <w:szCs w:val="20"/>
              </w:rPr>
              <w:t>，</w:t>
            </w:r>
            <w:r w:rsidRPr="00C903C1">
              <w:rPr>
                <w:rFonts w:ascii="ＭＳ 明朝" w:hAnsi="ＭＳ 明朝" w:hint="eastAsia"/>
                <w:kern w:val="0"/>
                <w:sz w:val="20"/>
                <w:szCs w:val="20"/>
              </w:rPr>
              <w:t>又は生じるおそれのある暴行を加えること。</w:t>
            </w:r>
            <w:r w:rsidRPr="00C903C1">
              <w:rPr>
                <w:rFonts w:ascii="ＭＳ 明朝" w:hAnsi="ＭＳ 明朝" w:hint="eastAsia"/>
                <w:kern w:val="0"/>
                <w:sz w:val="20"/>
                <w:szCs w:val="20"/>
              </w:rPr>
              <w:br/>
              <w:t xml:space="preserve">　　ロ　高齢者を衰弱させるような著しい減食又は長時間の放置</w:t>
            </w:r>
            <w:r>
              <w:rPr>
                <w:rFonts w:ascii="ＭＳ 明朝" w:hAnsi="ＭＳ 明朝" w:hint="eastAsia"/>
                <w:kern w:val="0"/>
                <w:sz w:val="20"/>
                <w:szCs w:val="20"/>
              </w:rPr>
              <w:t>，</w:t>
            </w:r>
            <w:r w:rsidRPr="00C903C1">
              <w:rPr>
                <w:rFonts w:ascii="ＭＳ 明朝" w:hAnsi="ＭＳ 明朝" w:hint="eastAsia"/>
                <w:kern w:val="0"/>
                <w:sz w:val="20"/>
                <w:szCs w:val="20"/>
              </w:rPr>
              <w:t>養護者以外の同居人によるイ</w:t>
            </w:r>
            <w:r>
              <w:rPr>
                <w:rFonts w:ascii="ＭＳ 明朝" w:hAnsi="ＭＳ 明朝" w:hint="eastAsia"/>
                <w:kern w:val="0"/>
                <w:sz w:val="20"/>
                <w:szCs w:val="20"/>
              </w:rPr>
              <w:t>，</w:t>
            </w:r>
          </w:p>
          <w:p w:rsidR="00C52CA5" w:rsidRPr="00C903C1" w:rsidRDefault="00C52CA5" w:rsidP="00232E3E">
            <w:pPr>
              <w:snapToGrid w:val="0"/>
              <w:spacing w:line="200" w:lineRule="exact"/>
              <w:rPr>
                <w:rFonts w:ascii="ＭＳ 明朝" w:hAnsi="ＭＳ 明朝"/>
                <w:kern w:val="0"/>
                <w:sz w:val="20"/>
                <w:szCs w:val="20"/>
              </w:rPr>
            </w:pPr>
            <w:r w:rsidRPr="00C903C1">
              <w:rPr>
                <w:rFonts w:ascii="ＭＳ 明朝" w:hAnsi="ＭＳ 明朝" w:hint="eastAsia"/>
                <w:kern w:val="0"/>
                <w:sz w:val="20"/>
                <w:szCs w:val="20"/>
              </w:rPr>
              <w:t xml:space="preserve">　　　ハ又はニに掲げる行為と同様の行為の放置等養護を著しく怠ること。</w:t>
            </w:r>
            <w:r w:rsidRPr="00C903C1">
              <w:rPr>
                <w:rFonts w:ascii="ＭＳ 明朝" w:hAnsi="ＭＳ 明朝" w:hint="eastAsia"/>
                <w:kern w:val="0"/>
                <w:sz w:val="20"/>
                <w:szCs w:val="20"/>
              </w:rPr>
              <w:br/>
              <w:t xml:space="preserve">　　ハ　高齢者に対する著しい暴言又は著しく拒絶的な対応その他の高齢者に著しい心理的外傷</w:t>
            </w:r>
          </w:p>
          <w:p w:rsidR="00C52CA5" w:rsidRPr="00C903C1" w:rsidRDefault="00C52CA5" w:rsidP="00232E3E">
            <w:pPr>
              <w:snapToGrid w:val="0"/>
              <w:spacing w:line="200" w:lineRule="exact"/>
              <w:rPr>
                <w:rFonts w:ascii="ＭＳ 明朝" w:hAnsi="ＭＳ 明朝"/>
                <w:kern w:val="0"/>
                <w:sz w:val="20"/>
                <w:szCs w:val="20"/>
              </w:rPr>
            </w:pPr>
            <w:r w:rsidRPr="00C903C1">
              <w:rPr>
                <w:rFonts w:ascii="ＭＳ 明朝" w:hAnsi="ＭＳ 明朝" w:hint="eastAsia"/>
                <w:kern w:val="0"/>
                <w:sz w:val="20"/>
                <w:szCs w:val="20"/>
              </w:rPr>
              <w:t xml:space="preserve">　　　を与える言動を行うこと。</w:t>
            </w:r>
            <w:r w:rsidRPr="00C903C1">
              <w:rPr>
                <w:rFonts w:ascii="ＭＳ 明朝" w:hAnsi="ＭＳ 明朝" w:hint="eastAsia"/>
                <w:kern w:val="0"/>
                <w:sz w:val="20"/>
                <w:szCs w:val="20"/>
              </w:rPr>
              <w:br/>
              <w:t xml:space="preserve">　　ニ　高齢者にわいせつな行為をすること又は高齢者をしてわいせつな行為をさせること。</w:t>
            </w:r>
            <w:r w:rsidRPr="00C903C1">
              <w:rPr>
                <w:rFonts w:ascii="ＭＳ 明朝" w:hAnsi="ＭＳ 明朝" w:hint="eastAsia"/>
                <w:kern w:val="0"/>
                <w:sz w:val="20"/>
                <w:szCs w:val="20"/>
              </w:rPr>
              <w:br/>
              <w:t xml:space="preserve">　二　養護者又は高齢者の親族が当該高齢者の財産を不当に処分することその他当該高齢者から</w:t>
            </w:r>
          </w:p>
          <w:p w:rsidR="00C52CA5" w:rsidRPr="00C903C1" w:rsidRDefault="00C52CA5" w:rsidP="00232E3E">
            <w:pPr>
              <w:snapToGrid w:val="0"/>
              <w:spacing w:line="200" w:lineRule="exact"/>
              <w:rPr>
                <w:rFonts w:ascii="ＭＳ 明朝" w:hAnsi="ＭＳ 明朝"/>
                <w:kern w:val="0"/>
                <w:sz w:val="20"/>
                <w:szCs w:val="20"/>
              </w:rPr>
            </w:pPr>
            <w:r w:rsidRPr="00C903C1">
              <w:rPr>
                <w:rFonts w:ascii="ＭＳ 明朝" w:hAnsi="ＭＳ 明朝" w:hint="eastAsia"/>
                <w:kern w:val="0"/>
                <w:sz w:val="20"/>
                <w:szCs w:val="20"/>
              </w:rPr>
              <w:t xml:space="preserve">　　不当に財産上の利益を得ること。</w:t>
            </w:r>
            <w:r w:rsidRPr="00C903C1">
              <w:rPr>
                <w:rFonts w:ascii="ＭＳ 明朝" w:hAnsi="ＭＳ 明朝" w:hint="eastAsia"/>
                <w:kern w:val="0"/>
                <w:sz w:val="20"/>
                <w:szCs w:val="20"/>
              </w:rPr>
              <w:br/>
              <w:t>５　この法律において「養介護施設従事者等による高齢者虐待」とは</w:t>
            </w:r>
            <w:r>
              <w:rPr>
                <w:rFonts w:ascii="ＭＳ 明朝" w:hAnsi="ＭＳ 明朝" w:hint="eastAsia"/>
                <w:kern w:val="0"/>
                <w:sz w:val="20"/>
                <w:szCs w:val="20"/>
              </w:rPr>
              <w:t>，</w:t>
            </w:r>
            <w:r w:rsidRPr="00C903C1">
              <w:rPr>
                <w:rFonts w:ascii="ＭＳ 明朝" w:hAnsi="ＭＳ 明朝" w:hint="eastAsia"/>
                <w:kern w:val="0"/>
                <w:sz w:val="20"/>
                <w:szCs w:val="20"/>
              </w:rPr>
              <w:t>次のいずれかに該当する</w:t>
            </w:r>
          </w:p>
          <w:p w:rsidR="00C52CA5" w:rsidRPr="00C903C1" w:rsidRDefault="00C52CA5" w:rsidP="00232E3E">
            <w:pPr>
              <w:snapToGrid w:val="0"/>
              <w:spacing w:line="200" w:lineRule="exact"/>
              <w:rPr>
                <w:rFonts w:ascii="ＭＳ 明朝" w:hAnsi="ＭＳ 明朝"/>
                <w:kern w:val="0"/>
                <w:sz w:val="20"/>
                <w:szCs w:val="20"/>
              </w:rPr>
            </w:pPr>
            <w:r w:rsidRPr="00C903C1">
              <w:rPr>
                <w:rFonts w:ascii="ＭＳ 明朝" w:hAnsi="ＭＳ 明朝" w:hint="eastAsia"/>
                <w:kern w:val="0"/>
                <w:sz w:val="20"/>
                <w:szCs w:val="20"/>
              </w:rPr>
              <w:t xml:space="preserve">　行為をいう。</w:t>
            </w:r>
            <w:r w:rsidRPr="00C903C1">
              <w:rPr>
                <w:rFonts w:ascii="ＭＳ 明朝" w:hAnsi="ＭＳ 明朝" w:hint="eastAsia"/>
                <w:kern w:val="0"/>
                <w:sz w:val="20"/>
                <w:szCs w:val="20"/>
              </w:rPr>
              <w:br/>
              <w:t xml:space="preserve">　一　老人福祉法に規定する老人福祉施設若しくは有料老人ホーム又は介護保険法に規定する地</w:t>
            </w:r>
          </w:p>
          <w:p w:rsidR="00C52CA5" w:rsidRPr="00C903C1" w:rsidRDefault="00C52CA5" w:rsidP="00232E3E">
            <w:pPr>
              <w:snapToGrid w:val="0"/>
              <w:spacing w:line="200" w:lineRule="exact"/>
              <w:rPr>
                <w:rFonts w:ascii="ＭＳ 明朝" w:hAnsi="ＭＳ 明朝"/>
                <w:kern w:val="0"/>
                <w:sz w:val="20"/>
                <w:szCs w:val="20"/>
              </w:rPr>
            </w:pPr>
            <w:r w:rsidRPr="00C903C1">
              <w:rPr>
                <w:rFonts w:ascii="ＭＳ 明朝" w:hAnsi="ＭＳ 明朝" w:hint="eastAsia"/>
                <w:kern w:val="0"/>
                <w:sz w:val="20"/>
                <w:szCs w:val="20"/>
              </w:rPr>
              <w:t xml:space="preserve">　　域密着型介護老人福祉施設</w:t>
            </w:r>
            <w:r>
              <w:rPr>
                <w:rFonts w:ascii="ＭＳ 明朝" w:hAnsi="ＭＳ 明朝" w:hint="eastAsia"/>
                <w:kern w:val="0"/>
                <w:sz w:val="20"/>
                <w:szCs w:val="20"/>
              </w:rPr>
              <w:t>，</w:t>
            </w:r>
            <w:r w:rsidRPr="00C903C1">
              <w:rPr>
                <w:rFonts w:ascii="ＭＳ 明朝" w:hAnsi="ＭＳ 明朝" w:hint="eastAsia"/>
                <w:kern w:val="0"/>
                <w:sz w:val="20"/>
                <w:szCs w:val="20"/>
              </w:rPr>
              <w:t>介護老人福祉施設</w:t>
            </w:r>
            <w:r>
              <w:rPr>
                <w:rFonts w:ascii="ＭＳ 明朝" w:hAnsi="ＭＳ 明朝" w:hint="eastAsia"/>
                <w:kern w:val="0"/>
                <w:sz w:val="20"/>
                <w:szCs w:val="20"/>
              </w:rPr>
              <w:t>，</w:t>
            </w:r>
            <w:r w:rsidRPr="00C903C1">
              <w:rPr>
                <w:rFonts w:ascii="ＭＳ 明朝" w:hAnsi="ＭＳ 明朝" w:hint="eastAsia"/>
                <w:kern w:val="0"/>
                <w:sz w:val="20"/>
                <w:szCs w:val="20"/>
              </w:rPr>
              <w:t>介護老人保健施設</w:t>
            </w:r>
            <w:r>
              <w:rPr>
                <w:rFonts w:ascii="ＭＳ 明朝" w:hAnsi="ＭＳ 明朝" w:hint="eastAsia"/>
                <w:kern w:val="0"/>
                <w:sz w:val="20"/>
                <w:szCs w:val="20"/>
              </w:rPr>
              <w:t>，</w:t>
            </w:r>
            <w:r w:rsidRPr="00C903C1">
              <w:rPr>
                <w:rFonts w:ascii="ＭＳ 明朝" w:hAnsi="ＭＳ 明朝" w:hint="eastAsia"/>
                <w:kern w:val="0"/>
                <w:sz w:val="20"/>
                <w:szCs w:val="20"/>
              </w:rPr>
              <w:t>介護療養型医療施設若</w:t>
            </w:r>
          </w:p>
          <w:p w:rsidR="00C52CA5" w:rsidRPr="00C903C1" w:rsidRDefault="00C52CA5" w:rsidP="00232E3E">
            <w:pPr>
              <w:snapToGrid w:val="0"/>
              <w:spacing w:line="200" w:lineRule="exact"/>
              <w:rPr>
                <w:rFonts w:ascii="ＭＳ 明朝" w:hAnsi="ＭＳ 明朝"/>
                <w:kern w:val="0"/>
                <w:sz w:val="20"/>
                <w:szCs w:val="20"/>
              </w:rPr>
            </w:pPr>
            <w:r w:rsidRPr="00C903C1">
              <w:rPr>
                <w:rFonts w:ascii="ＭＳ 明朝" w:hAnsi="ＭＳ 明朝" w:hint="eastAsia"/>
                <w:kern w:val="0"/>
                <w:sz w:val="20"/>
                <w:szCs w:val="20"/>
              </w:rPr>
              <w:t xml:space="preserve">　　しくは地域包括支援センター（以下「養介護施設」という。）の業務に従事する者が</w:t>
            </w:r>
            <w:r>
              <w:rPr>
                <w:rFonts w:ascii="ＭＳ 明朝" w:hAnsi="ＭＳ 明朝" w:hint="eastAsia"/>
                <w:kern w:val="0"/>
                <w:sz w:val="20"/>
                <w:szCs w:val="20"/>
              </w:rPr>
              <w:t>，</w:t>
            </w:r>
            <w:r w:rsidRPr="00C903C1">
              <w:rPr>
                <w:rFonts w:ascii="ＭＳ 明朝" w:hAnsi="ＭＳ 明朝" w:hint="eastAsia"/>
                <w:kern w:val="0"/>
                <w:sz w:val="20"/>
                <w:szCs w:val="20"/>
              </w:rPr>
              <w:t>当該</w:t>
            </w:r>
          </w:p>
          <w:p w:rsidR="00C52CA5" w:rsidRPr="00C903C1" w:rsidRDefault="00C52CA5" w:rsidP="00232E3E">
            <w:pPr>
              <w:snapToGrid w:val="0"/>
              <w:spacing w:line="200" w:lineRule="exact"/>
              <w:rPr>
                <w:rFonts w:ascii="ＭＳ 明朝" w:hAnsi="ＭＳ 明朝"/>
                <w:kern w:val="0"/>
                <w:sz w:val="20"/>
                <w:szCs w:val="20"/>
              </w:rPr>
            </w:pPr>
            <w:r w:rsidRPr="00C903C1">
              <w:rPr>
                <w:rFonts w:ascii="ＭＳ 明朝" w:hAnsi="ＭＳ 明朝" w:hint="eastAsia"/>
                <w:kern w:val="0"/>
                <w:sz w:val="20"/>
                <w:szCs w:val="20"/>
              </w:rPr>
              <w:t xml:space="preserve">　　養介護施設に入所し</w:t>
            </w:r>
            <w:r>
              <w:rPr>
                <w:rFonts w:ascii="ＭＳ 明朝" w:hAnsi="ＭＳ 明朝" w:hint="eastAsia"/>
                <w:kern w:val="0"/>
                <w:sz w:val="20"/>
                <w:szCs w:val="20"/>
              </w:rPr>
              <w:t>，</w:t>
            </w:r>
            <w:r w:rsidRPr="00C903C1">
              <w:rPr>
                <w:rFonts w:ascii="ＭＳ 明朝" w:hAnsi="ＭＳ 明朝" w:hint="eastAsia"/>
                <w:kern w:val="0"/>
                <w:sz w:val="20"/>
                <w:szCs w:val="20"/>
              </w:rPr>
              <w:t>その他当該養介護施設を利用する高齢者について行う次に掲げる行為</w:t>
            </w:r>
            <w:r w:rsidRPr="00C903C1">
              <w:rPr>
                <w:rFonts w:ascii="ＭＳ 明朝" w:hAnsi="ＭＳ 明朝" w:hint="eastAsia"/>
                <w:kern w:val="0"/>
                <w:sz w:val="20"/>
                <w:szCs w:val="20"/>
              </w:rPr>
              <w:br/>
              <w:t xml:space="preserve">　　イ　高齢者の身体に外傷が生じ</w:t>
            </w:r>
            <w:r>
              <w:rPr>
                <w:rFonts w:ascii="ＭＳ 明朝" w:hAnsi="ＭＳ 明朝" w:hint="eastAsia"/>
                <w:kern w:val="0"/>
                <w:sz w:val="20"/>
                <w:szCs w:val="20"/>
              </w:rPr>
              <w:t>，</w:t>
            </w:r>
            <w:r w:rsidRPr="00C903C1">
              <w:rPr>
                <w:rFonts w:ascii="ＭＳ 明朝" w:hAnsi="ＭＳ 明朝" w:hint="eastAsia"/>
                <w:kern w:val="0"/>
                <w:sz w:val="20"/>
                <w:szCs w:val="20"/>
              </w:rPr>
              <w:t>又は生じるおそれのある暴行を加えること。</w:t>
            </w:r>
            <w:r w:rsidRPr="00C903C1">
              <w:rPr>
                <w:rFonts w:ascii="ＭＳ 明朝" w:hAnsi="ＭＳ 明朝" w:hint="eastAsia"/>
                <w:kern w:val="0"/>
                <w:sz w:val="20"/>
                <w:szCs w:val="20"/>
              </w:rPr>
              <w:br/>
              <w:t xml:space="preserve">　　ロ　高齢者を衰弱させるような著しい減食又は長時間の放置その他の高齢者を養護すべき職</w:t>
            </w:r>
          </w:p>
          <w:p w:rsidR="00C52CA5" w:rsidRPr="00C903C1" w:rsidRDefault="00C52CA5" w:rsidP="00232E3E">
            <w:pPr>
              <w:snapToGrid w:val="0"/>
              <w:spacing w:line="200" w:lineRule="exact"/>
              <w:rPr>
                <w:rFonts w:ascii="ＭＳ 明朝" w:hAnsi="ＭＳ 明朝"/>
                <w:kern w:val="0"/>
                <w:sz w:val="20"/>
                <w:szCs w:val="20"/>
              </w:rPr>
            </w:pPr>
            <w:r w:rsidRPr="00C903C1">
              <w:rPr>
                <w:rFonts w:ascii="ＭＳ 明朝" w:hAnsi="ＭＳ 明朝" w:hint="eastAsia"/>
                <w:kern w:val="0"/>
                <w:sz w:val="20"/>
                <w:szCs w:val="20"/>
              </w:rPr>
              <w:t xml:space="preserve">　　　務上の義務を著しく怠ること。</w:t>
            </w:r>
            <w:r w:rsidRPr="00C903C1">
              <w:rPr>
                <w:rFonts w:ascii="ＭＳ 明朝" w:hAnsi="ＭＳ 明朝" w:hint="eastAsia"/>
                <w:kern w:val="0"/>
                <w:sz w:val="20"/>
                <w:szCs w:val="20"/>
              </w:rPr>
              <w:br/>
              <w:t xml:space="preserve">　　ハ　高齢者に対する著しい暴言又は著しく拒絶的な対応その他の高齢者に著しい心理的外傷</w:t>
            </w:r>
          </w:p>
          <w:p w:rsidR="00C52CA5" w:rsidRPr="00C903C1" w:rsidRDefault="00C52CA5" w:rsidP="00232E3E">
            <w:pPr>
              <w:snapToGrid w:val="0"/>
              <w:spacing w:line="200" w:lineRule="exact"/>
              <w:rPr>
                <w:rFonts w:ascii="ＭＳ 明朝" w:hAnsi="ＭＳ 明朝"/>
                <w:kern w:val="0"/>
                <w:sz w:val="20"/>
                <w:szCs w:val="20"/>
              </w:rPr>
            </w:pPr>
            <w:r w:rsidRPr="00C903C1">
              <w:rPr>
                <w:rFonts w:ascii="ＭＳ 明朝" w:hAnsi="ＭＳ 明朝" w:hint="eastAsia"/>
                <w:kern w:val="0"/>
                <w:sz w:val="20"/>
                <w:szCs w:val="20"/>
              </w:rPr>
              <w:t xml:space="preserve">　　　を与える言動を行うこと。</w:t>
            </w:r>
            <w:r w:rsidRPr="00C903C1">
              <w:rPr>
                <w:rFonts w:ascii="ＭＳ 明朝" w:hAnsi="ＭＳ 明朝" w:hint="eastAsia"/>
                <w:kern w:val="0"/>
                <w:sz w:val="20"/>
                <w:szCs w:val="20"/>
              </w:rPr>
              <w:br/>
              <w:t xml:space="preserve">　　ニ　高齢者にわいせつな行為をすること又は高齢者をしてわいせつな行為をさせること。</w:t>
            </w:r>
            <w:r w:rsidRPr="00C903C1">
              <w:rPr>
                <w:rFonts w:ascii="ＭＳ 明朝" w:hAnsi="ＭＳ 明朝" w:hint="eastAsia"/>
                <w:kern w:val="0"/>
                <w:sz w:val="20"/>
                <w:szCs w:val="20"/>
              </w:rPr>
              <w:br/>
              <w:t xml:space="preserve">　　ホ　高齢者の財産を不当に処分することその他当該高齢者から不当に財産上の利益を得るこ</w:t>
            </w:r>
          </w:p>
          <w:p w:rsidR="00C52CA5" w:rsidRPr="00C903C1" w:rsidRDefault="00C52CA5" w:rsidP="00232E3E">
            <w:pPr>
              <w:snapToGrid w:val="0"/>
              <w:spacing w:line="200" w:lineRule="exact"/>
              <w:rPr>
                <w:rFonts w:ascii="ＭＳ 明朝" w:hAnsi="ＭＳ 明朝"/>
                <w:kern w:val="0"/>
                <w:sz w:val="20"/>
                <w:szCs w:val="20"/>
              </w:rPr>
            </w:pPr>
            <w:r w:rsidRPr="00C903C1">
              <w:rPr>
                <w:rFonts w:ascii="ＭＳ 明朝" w:hAnsi="ＭＳ 明朝" w:hint="eastAsia"/>
                <w:kern w:val="0"/>
                <w:sz w:val="20"/>
                <w:szCs w:val="20"/>
              </w:rPr>
              <w:t xml:space="preserve">　　　と。</w:t>
            </w:r>
            <w:r w:rsidRPr="00C903C1">
              <w:rPr>
                <w:rFonts w:ascii="ＭＳ 明朝" w:hAnsi="ＭＳ 明朝" w:hint="eastAsia"/>
                <w:kern w:val="0"/>
                <w:sz w:val="20"/>
                <w:szCs w:val="20"/>
              </w:rPr>
              <w:br/>
              <w:t xml:space="preserve">　二　老人福祉法に規定する老人居宅生活支援事業又は介護保険法に規定する居宅サービス事</w:t>
            </w:r>
          </w:p>
          <w:p w:rsidR="00C52CA5" w:rsidRPr="00C903C1" w:rsidRDefault="00C52CA5" w:rsidP="00232E3E">
            <w:pPr>
              <w:snapToGrid w:val="0"/>
              <w:spacing w:line="200" w:lineRule="exact"/>
              <w:rPr>
                <w:rFonts w:ascii="ＭＳ 明朝" w:hAnsi="ＭＳ 明朝"/>
                <w:kern w:val="0"/>
                <w:sz w:val="20"/>
                <w:szCs w:val="20"/>
              </w:rPr>
            </w:pPr>
            <w:r w:rsidRPr="00C903C1">
              <w:rPr>
                <w:rFonts w:ascii="ＭＳ 明朝" w:hAnsi="ＭＳ 明朝" w:hint="eastAsia"/>
                <w:kern w:val="0"/>
                <w:sz w:val="20"/>
                <w:szCs w:val="20"/>
              </w:rPr>
              <w:t xml:space="preserve">　　業</w:t>
            </w:r>
            <w:r>
              <w:rPr>
                <w:rFonts w:ascii="ＭＳ 明朝" w:hAnsi="ＭＳ 明朝" w:hint="eastAsia"/>
                <w:kern w:val="0"/>
                <w:sz w:val="20"/>
                <w:szCs w:val="20"/>
              </w:rPr>
              <w:t>，</w:t>
            </w:r>
            <w:r w:rsidRPr="00C903C1">
              <w:rPr>
                <w:rFonts w:ascii="ＭＳ 明朝" w:hAnsi="ＭＳ 明朝" w:hint="eastAsia"/>
                <w:kern w:val="0"/>
                <w:sz w:val="20"/>
                <w:szCs w:val="20"/>
              </w:rPr>
              <w:t>地域密着型サービス事業</w:t>
            </w:r>
            <w:r>
              <w:rPr>
                <w:rFonts w:ascii="ＭＳ 明朝" w:hAnsi="ＭＳ 明朝" w:hint="eastAsia"/>
                <w:kern w:val="0"/>
                <w:sz w:val="20"/>
                <w:szCs w:val="20"/>
              </w:rPr>
              <w:t>，</w:t>
            </w:r>
            <w:r w:rsidRPr="00C903C1">
              <w:rPr>
                <w:rFonts w:ascii="ＭＳ 明朝" w:hAnsi="ＭＳ 明朝" w:hint="eastAsia"/>
                <w:kern w:val="0"/>
                <w:sz w:val="20"/>
                <w:szCs w:val="20"/>
              </w:rPr>
              <w:t>居宅介護支援事業</w:t>
            </w:r>
            <w:r>
              <w:rPr>
                <w:rFonts w:ascii="ＭＳ 明朝" w:hAnsi="ＭＳ 明朝" w:hint="eastAsia"/>
                <w:kern w:val="0"/>
                <w:sz w:val="20"/>
                <w:szCs w:val="20"/>
              </w:rPr>
              <w:t>，</w:t>
            </w:r>
            <w:r w:rsidRPr="00C903C1">
              <w:rPr>
                <w:rFonts w:ascii="ＭＳ 明朝" w:hAnsi="ＭＳ 明朝" w:hint="eastAsia"/>
                <w:kern w:val="0"/>
                <w:sz w:val="20"/>
                <w:szCs w:val="20"/>
              </w:rPr>
              <w:t>介護予防サービス事業</w:t>
            </w:r>
            <w:r>
              <w:rPr>
                <w:rFonts w:ascii="ＭＳ 明朝" w:hAnsi="ＭＳ 明朝" w:hint="eastAsia"/>
                <w:kern w:val="0"/>
                <w:sz w:val="20"/>
                <w:szCs w:val="20"/>
              </w:rPr>
              <w:t>，</w:t>
            </w:r>
            <w:r w:rsidRPr="00C903C1">
              <w:rPr>
                <w:rFonts w:ascii="ＭＳ 明朝" w:hAnsi="ＭＳ 明朝" w:hint="eastAsia"/>
                <w:kern w:val="0"/>
                <w:sz w:val="20"/>
                <w:szCs w:val="20"/>
              </w:rPr>
              <w:t>地域密着型介護</w:t>
            </w:r>
          </w:p>
          <w:p w:rsidR="00C52CA5" w:rsidRPr="00C903C1" w:rsidRDefault="00C52CA5" w:rsidP="00232E3E">
            <w:pPr>
              <w:snapToGrid w:val="0"/>
              <w:spacing w:line="200" w:lineRule="exact"/>
              <w:rPr>
                <w:rFonts w:ascii="ＭＳ 明朝" w:hAnsi="ＭＳ 明朝"/>
                <w:kern w:val="0"/>
                <w:sz w:val="20"/>
                <w:szCs w:val="20"/>
              </w:rPr>
            </w:pPr>
            <w:r w:rsidRPr="00C903C1">
              <w:rPr>
                <w:rFonts w:ascii="ＭＳ 明朝" w:hAnsi="ＭＳ 明朝" w:hint="eastAsia"/>
                <w:kern w:val="0"/>
                <w:sz w:val="20"/>
                <w:szCs w:val="20"/>
              </w:rPr>
              <w:t xml:space="preserve">　　予防サービス事業若しくは介護予防支援事業（以下「養介護事業」という。）において業務</w:t>
            </w:r>
          </w:p>
          <w:p w:rsidR="00C52CA5" w:rsidRPr="00C903C1" w:rsidRDefault="00C52CA5" w:rsidP="00232E3E">
            <w:pPr>
              <w:snapToGrid w:val="0"/>
              <w:spacing w:line="200" w:lineRule="exact"/>
              <w:rPr>
                <w:rFonts w:ascii="ＭＳ 明朝" w:hAnsi="ＭＳ 明朝"/>
                <w:kern w:val="0"/>
                <w:sz w:val="20"/>
                <w:szCs w:val="20"/>
              </w:rPr>
            </w:pPr>
            <w:r w:rsidRPr="00C903C1">
              <w:rPr>
                <w:rFonts w:ascii="ＭＳ 明朝" w:hAnsi="ＭＳ 明朝" w:hint="eastAsia"/>
                <w:kern w:val="0"/>
                <w:sz w:val="20"/>
                <w:szCs w:val="20"/>
              </w:rPr>
              <w:t xml:space="preserve">　　に従事する者が</w:t>
            </w:r>
            <w:r>
              <w:rPr>
                <w:rFonts w:ascii="ＭＳ 明朝" w:hAnsi="ＭＳ 明朝" w:hint="eastAsia"/>
                <w:kern w:val="0"/>
                <w:sz w:val="20"/>
                <w:szCs w:val="20"/>
              </w:rPr>
              <w:t>，</w:t>
            </w:r>
            <w:r w:rsidRPr="00C903C1">
              <w:rPr>
                <w:rFonts w:ascii="ＭＳ 明朝" w:hAnsi="ＭＳ 明朝" w:hint="eastAsia"/>
                <w:kern w:val="0"/>
                <w:sz w:val="20"/>
                <w:szCs w:val="20"/>
              </w:rPr>
              <w:t>当該養介護事業に係るサービスの提供を受ける高齢者について行う前号イ</w:t>
            </w:r>
          </w:p>
          <w:p w:rsidR="00C52CA5" w:rsidRDefault="00C52CA5" w:rsidP="00232E3E">
            <w:pPr>
              <w:snapToGrid w:val="0"/>
              <w:spacing w:line="200" w:lineRule="exact"/>
              <w:rPr>
                <w:rFonts w:ascii="ＭＳ 明朝" w:hAnsi="ＭＳ 明朝"/>
                <w:kern w:val="0"/>
                <w:sz w:val="20"/>
                <w:szCs w:val="20"/>
              </w:rPr>
            </w:pPr>
            <w:r w:rsidRPr="00C903C1">
              <w:rPr>
                <w:rFonts w:ascii="ＭＳ 明朝" w:hAnsi="ＭＳ 明朝" w:hint="eastAsia"/>
                <w:kern w:val="0"/>
                <w:sz w:val="20"/>
                <w:szCs w:val="20"/>
              </w:rPr>
              <w:t xml:space="preserve">　　からホまでに掲げる行為</w:t>
            </w:r>
            <w:r w:rsidRPr="00C903C1">
              <w:rPr>
                <w:rFonts w:ascii="ＭＳ 明朝" w:hAnsi="ＭＳ 明朝" w:hint="eastAsia"/>
                <w:kern w:val="0"/>
                <w:sz w:val="20"/>
                <w:szCs w:val="20"/>
              </w:rPr>
              <w:br/>
            </w:r>
            <w:r w:rsidRPr="00C903C1">
              <w:rPr>
                <w:rFonts w:ascii="ＭＳ 明朝" w:hAnsi="ＭＳ 明朝" w:hint="eastAsia"/>
                <w:kern w:val="0"/>
                <w:sz w:val="20"/>
                <w:szCs w:val="20"/>
              </w:rPr>
              <w:br/>
            </w:r>
            <w:r w:rsidRPr="00C903C1">
              <w:rPr>
                <w:rFonts w:ascii="ＭＳ ゴシック" w:eastAsia="ＭＳ ゴシック" w:hAnsi="ＭＳ ゴシック" w:hint="eastAsia"/>
                <w:kern w:val="0"/>
                <w:sz w:val="20"/>
                <w:szCs w:val="20"/>
              </w:rPr>
              <w:t>（国及び地方公共団体の責務等）</w:t>
            </w:r>
            <w:r w:rsidRPr="00C903C1">
              <w:rPr>
                <w:rFonts w:ascii="ＭＳ 明朝" w:hAnsi="ＭＳ 明朝" w:hint="eastAsia"/>
                <w:kern w:val="0"/>
                <w:sz w:val="20"/>
                <w:szCs w:val="20"/>
              </w:rPr>
              <w:br/>
              <w:t>第三条　国及び地方公共団体は</w:t>
            </w:r>
            <w:r>
              <w:rPr>
                <w:rFonts w:ascii="ＭＳ 明朝" w:hAnsi="ＭＳ 明朝" w:hint="eastAsia"/>
                <w:kern w:val="0"/>
                <w:sz w:val="20"/>
                <w:szCs w:val="20"/>
              </w:rPr>
              <w:t>，</w:t>
            </w:r>
            <w:r w:rsidRPr="00C903C1">
              <w:rPr>
                <w:rFonts w:ascii="ＭＳ 明朝" w:hAnsi="ＭＳ 明朝" w:hint="eastAsia"/>
                <w:kern w:val="0"/>
                <w:sz w:val="20"/>
                <w:szCs w:val="20"/>
              </w:rPr>
              <w:t>高齢者虐待の防止</w:t>
            </w:r>
            <w:r>
              <w:rPr>
                <w:rFonts w:ascii="ＭＳ 明朝" w:hAnsi="ＭＳ 明朝" w:hint="eastAsia"/>
                <w:kern w:val="0"/>
                <w:sz w:val="20"/>
                <w:szCs w:val="20"/>
              </w:rPr>
              <w:t>，</w:t>
            </w:r>
            <w:r w:rsidRPr="00C903C1">
              <w:rPr>
                <w:rFonts w:ascii="ＭＳ 明朝" w:hAnsi="ＭＳ 明朝" w:hint="eastAsia"/>
                <w:kern w:val="0"/>
                <w:sz w:val="20"/>
                <w:szCs w:val="20"/>
              </w:rPr>
              <w:t>高齢者虐待を受けた高齢者の迅速かつ適切</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な保護及び適切な養護者に対する支援を行うため</w:t>
            </w:r>
            <w:r>
              <w:rPr>
                <w:rFonts w:ascii="ＭＳ 明朝" w:hAnsi="ＭＳ 明朝" w:hint="eastAsia"/>
                <w:kern w:val="0"/>
                <w:sz w:val="20"/>
                <w:szCs w:val="20"/>
              </w:rPr>
              <w:t>，</w:t>
            </w:r>
            <w:r w:rsidRPr="00C903C1">
              <w:rPr>
                <w:rFonts w:ascii="ＭＳ 明朝" w:hAnsi="ＭＳ 明朝" w:hint="eastAsia"/>
                <w:kern w:val="0"/>
                <w:sz w:val="20"/>
                <w:szCs w:val="20"/>
              </w:rPr>
              <w:t>関係省庁相互間その他関係機関及び民間団</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体の間の連携の強化</w:t>
            </w:r>
            <w:r>
              <w:rPr>
                <w:rFonts w:ascii="ＭＳ 明朝" w:hAnsi="ＭＳ 明朝" w:hint="eastAsia"/>
                <w:kern w:val="0"/>
                <w:sz w:val="20"/>
                <w:szCs w:val="20"/>
              </w:rPr>
              <w:t>，</w:t>
            </w:r>
            <w:r w:rsidRPr="00C903C1">
              <w:rPr>
                <w:rFonts w:ascii="ＭＳ 明朝" w:hAnsi="ＭＳ 明朝" w:hint="eastAsia"/>
                <w:kern w:val="0"/>
                <w:sz w:val="20"/>
                <w:szCs w:val="20"/>
              </w:rPr>
              <w:t>民間団体の支援その他必要な体制の整備に努めなければならない。</w:t>
            </w:r>
            <w:r w:rsidRPr="00C903C1">
              <w:rPr>
                <w:rFonts w:ascii="ＭＳ 明朝" w:hAnsi="ＭＳ 明朝" w:hint="eastAsia"/>
                <w:kern w:val="0"/>
                <w:sz w:val="20"/>
                <w:szCs w:val="20"/>
              </w:rPr>
              <w:br/>
              <w:t>２　国及び地方公共団体は</w:t>
            </w:r>
            <w:r>
              <w:rPr>
                <w:rFonts w:ascii="ＭＳ 明朝" w:hAnsi="ＭＳ 明朝" w:hint="eastAsia"/>
                <w:kern w:val="0"/>
                <w:sz w:val="20"/>
                <w:szCs w:val="20"/>
              </w:rPr>
              <w:t>，</w:t>
            </w:r>
            <w:r w:rsidRPr="00C903C1">
              <w:rPr>
                <w:rFonts w:ascii="ＭＳ 明朝" w:hAnsi="ＭＳ 明朝" w:hint="eastAsia"/>
                <w:kern w:val="0"/>
                <w:sz w:val="20"/>
                <w:szCs w:val="20"/>
              </w:rPr>
              <w:t>高齢者虐待の防止及び高齢者虐待を受けた高齢者の保護並びに養護</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者に対する支援が専門的知識に基づき適切に行われるよう</w:t>
            </w:r>
            <w:r>
              <w:rPr>
                <w:rFonts w:ascii="ＭＳ 明朝" w:hAnsi="ＭＳ 明朝" w:hint="eastAsia"/>
                <w:kern w:val="0"/>
                <w:sz w:val="20"/>
                <w:szCs w:val="20"/>
              </w:rPr>
              <w:t>，</w:t>
            </w:r>
            <w:r w:rsidRPr="00C903C1">
              <w:rPr>
                <w:rFonts w:ascii="ＭＳ 明朝" w:hAnsi="ＭＳ 明朝" w:hint="eastAsia"/>
                <w:kern w:val="0"/>
                <w:sz w:val="20"/>
                <w:szCs w:val="20"/>
              </w:rPr>
              <w:t>これらの職務に携わる専門的な人</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材の確保及び資質の向上を図るため</w:t>
            </w:r>
            <w:r>
              <w:rPr>
                <w:rFonts w:ascii="ＭＳ 明朝" w:hAnsi="ＭＳ 明朝" w:hint="eastAsia"/>
                <w:kern w:val="0"/>
                <w:sz w:val="20"/>
                <w:szCs w:val="20"/>
              </w:rPr>
              <w:t>，</w:t>
            </w:r>
            <w:r w:rsidRPr="00C903C1">
              <w:rPr>
                <w:rFonts w:ascii="ＭＳ 明朝" w:hAnsi="ＭＳ 明朝" w:hint="eastAsia"/>
                <w:kern w:val="0"/>
                <w:sz w:val="20"/>
                <w:szCs w:val="20"/>
              </w:rPr>
              <w:t>関係機関の職員の研修等必要な措置を講ずるよう努めな</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ければならない。</w:t>
            </w:r>
            <w:r w:rsidRPr="00C903C1">
              <w:rPr>
                <w:rFonts w:ascii="ＭＳ 明朝" w:hAnsi="ＭＳ 明朝" w:hint="eastAsia"/>
                <w:kern w:val="0"/>
                <w:sz w:val="20"/>
                <w:szCs w:val="20"/>
              </w:rPr>
              <w:br/>
              <w:t>３　国及び地方公共団体は</w:t>
            </w:r>
            <w:r>
              <w:rPr>
                <w:rFonts w:ascii="ＭＳ 明朝" w:hAnsi="ＭＳ 明朝" w:hint="eastAsia"/>
                <w:kern w:val="0"/>
                <w:sz w:val="20"/>
                <w:szCs w:val="20"/>
              </w:rPr>
              <w:t>，</w:t>
            </w:r>
            <w:r w:rsidRPr="00C903C1">
              <w:rPr>
                <w:rFonts w:ascii="ＭＳ 明朝" w:hAnsi="ＭＳ 明朝" w:hint="eastAsia"/>
                <w:kern w:val="0"/>
                <w:sz w:val="20"/>
                <w:szCs w:val="20"/>
              </w:rPr>
              <w:t>高齢者虐待の防止及び高齢者虐待を受けた高齢者の保護に資するた</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め</w:t>
            </w:r>
            <w:r>
              <w:rPr>
                <w:rFonts w:ascii="ＭＳ 明朝" w:hAnsi="ＭＳ 明朝" w:hint="eastAsia"/>
                <w:kern w:val="0"/>
                <w:sz w:val="20"/>
                <w:szCs w:val="20"/>
              </w:rPr>
              <w:t>，</w:t>
            </w:r>
            <w:r w:rsidRPr="00C903C1">
              <w:rPr>
                <w:rFonts w:ascii="ＭＳ 明朝" w:hAnsi="ＭＳ 明朝" w:hint="eastAsia"/>
                <w:kern w:val="0"/>
                <w:sz w:val="20"/>
                <w:szCs w:val="20"/>
              </w:rPr>
              <w:t>高齢者虐待に係る通報義務</w:t>
            </w:r>
            <w:r>
              <w:rPr>
                <w:rFonts w:ascii="ＭＳ 明朝" w:hAnsi="ＭＳ 明朝" w:hint="eastAsia"/>
                <w:kern w:val="0"/>
                <w:sz w:val="20"/>
                <w:szCs w:val="20"/>
              </w:rPr>
              <w:t>，</w:t>
            </w:r>
            <w:r w:rsidRPr="00C903C1">
              <w:rPr>
                <w:rFonts w:ascii="ＭＳ 明朝" w:hAnsi="ＭＳ 明朝" w:hint="eastAsia"/>
                <w:kern w:val="0"/>
                <w:sz w:val="20"/>
                <w:szCs w:val="20"/>
              </w:rPr>
              <w:t>人権侵犯事件に係る救済制度等について必要な広報その他の</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啓発活動を行うものとする。</w:t>
            </w:r>
            <w:r w:rsidRPr="00C903C1">
              <w:rPr>
                <w:rFonts w:ascii="ＭＳ 明朝" w:hAnsi="ＭＳ 明朝" w:hint="eastAsia"/>
                <w:kern w:val="0"/>
                <w:sz w:val="20"/>
                <w:szCs w:val="20"/>
              </w:rPr>
              <w:br/>
            </w:r>
            <w:r w:rsidRPr="00C903C1">
              <w:rPr>
                <w:rFonts w:ascii="ＭＳ 明朝" w:hAnsi="ＭＳ 明朝" w:hint="eastAsia"/>
                <w:kern w:val="0"/>
                <w:sz w:val="20"/>
                <w:szCs w:val="20"/>
              </w:rPr>
              <w:br/>
            </w:r>
            <w:r w:rsidRPr="00C903C1">
              <w:rPr>
                <w:rFonts w:ascii="ＭＳ ゴシック" w:eastAsia="ＭＳ ゴシック" w:hAnsi="ＭＳ ゴシック" w:hint="eastAsia"/>
                <w:kern w:val="0"/>
                <w:sz w:val="20"/>
                <w:szCs w:val="20"/>
              </w:rPr>
              <w:t>（国民の責務）</w:t>
            </w:r>
            <w:r w:rsidRPr="00C903C1">
              <w:rPr>
                <w:rFonts w:ascii="ＭＳ 明朝" w:hAnsi="ＭＳ 明朝" w:hint="eastAsia"/>
                <w:kern w:val="0"/>
                <w:sz w:val="20"/>
                <w:szCs w:val="20"/>
              </w:rPr>
              <w:br/>
              <w:t>第四条　国民は</w:t>
            </w:r>
            <w:r>
              <w:rPr>
                <w:rFonts w:ascii="ＭＳ 明朝" w:hAnsi="ＭＳ 明朝" w:hint="eastAsia"/>
                <w:kern w:val="0"/>
                <w:sz w:val="20"/>
                <w:szCs w:val="20"/>
              </w:rPr>
              <w:t>，</w:t>
            </w:r>
            <w:r w:rsidRPr="00C903C1">
              <w:rPr>
                <w:rFonts w:ascii="ＭＳ 明朝" w:hAnsi="ＭＳ 明朝" w:hint="eastAsia"/>
                <w:kern w:val="0"/>
                <w:sz w:val="20"/>
                <w:szCs w:val="20"/>
              </w:rPr>
              <w:t>高齢者虐待の防止</w:t>
            </w:r>
            <w:r>
              <w:rPr>
                <w:rFonts w:ascii="ＭＳ 明朝" w:hAnsi="ＭＳ 明朝" w:hint="eastAsia"/>
                <w:kern w:val="0"/>
                <w:sz w:val="20"/>
                <w:szCs w:val="20"/>
              </w:rPr>
              <w:t>，</w:t>
            </w:r>
            <w:r w:rsidRPr="00C903C1">
              <w:rPr>
                <w:rFonts w:ascii="ＭＳ 明朝" w:hAnsi="ＭＳ 明朝" w:hint="eastAsia"/>
                <w:kern w:val="0"/>
                <w:sz w:val="20"/>
                <w:szCs w:val="20"/>
              </w:rPr>
              <w:t>養護者に対する支援等の重要性に関する理解を深めるとと</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もに</w:t>
            </w:r>
            <w:r>
              <w:rPr>
                <w:rFonts w:ascii="ＭＳ 明朝" w:hAnsi="ＭＳ 明朝" w:hint="eastAsia"/>
                <w:kern w:val="0"/>
                <w:sz w:val="20"/>
                <w:szCs w:val="20"/>
              </w:rPr>
              <w:t>，</w:t>
            </w:r>
            <w:r w:rsidRPr="00C903C1">
              <w:rPr>
                <w:rFonts w:ascii="ＭＳ 明朝" w:hAnsi="ＭＳ 明朝" w:hint="eastAsia"/>
                <w:kern w:val="0"/>
                <w:sz w:val="20"/>
                <w:szCs w:val="20"/>
              </w:rPr>
              <w:t>国又は地方公共団体が講ずる高齢者虐待の防止</w:t>
            </w:r>
            <w:r>
              <w:rPr>
                <w:rFonts w:ascii="ＭＳ 明朝" w:hAnsi="ＭＳ 明朝" w:hint="eastAsia"/>
                <w:kern w:val="0"/>
                <w:sz w:val="20"/>
                <w:szCs w:val="20"/>
              </w:rPr>
              <w:t>，</w:t>
            </w:r>
            <w:r w:rsidRPr="00C903C1">
              <w:rPr>
                <w:rFonts w:ascii="ＭＳ 明朝" w:hAnsi="ＭＳ 明朝" w:hint="eastAsia"/>
                <w:kern w:val="0"/>
                <w:sz w:val="20"/>
                <w:szCs w:val="20"/>
              </w:rPr>
              <w:t>養護者に対する支援等のための施策に</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協力するよう努めなければならない。</w:t>
            </w:r>
            <w:r w:rsidRPr="00C903C1">
              <w:rPr>
                <w:rFonts w:ascii="ＭＳ 明朝" w:hAnsi="ＭＳ 明朝" w:hint="eastAsia"/>
                <w:kern w:val="0"/>
                <w:sz w:val="20"/>
                <w:szCs w:val="20"/>
              </w:rPr>
              <w:br/>
            </w:r>
            <w:r w:rsidRPr="00C903C1">
              <w:rPr>
                <w:rFonts w:ascii="ＭＳ 明朝" w:hAnsi="ＭＳ 明朝" w:hint="eastAsia"/>
                <w:kern w:val="0"/>
                <w:sz w:val="20"/>
                <w:szCs w:val="20"/>
              </w:rPr>
              <w:br/>
            </w:r>
            <w:r w:rsidRPr="00C903C1">
              <w:rPr>
                <w:rFonts w:ascii="ＭＳ ゴシック" w:eastAsia="ＭＳ ゴシック" w:hAnsi="ＭＳ ゴシック" w:hint="eastAsia"/>
                <w:kern w:val="0"/>
                <w:sz w:val="20"/>
                <w:szCs w:val="20"/>
              </w:rPr>
              <w:lastRenderedPageBreak/>
              <w:t>（高齢者虐待の早期発見等）</w:t>
            </w:r>
            <w:r w:rsidRPr="00C903C1">
              <w:rPr>
                <w:rFonts w:ascii="ＭＳ 明朝" w:hAnsi="ＭＳ 明朝" w:hint="eastAsia"/>
                <w:kern w:val="0"/>
                <w:sz w:val="20"/>
                <w:szCs w:val="20"/>
              </w:rPr>
              <w:br/>
              <w:t>第五条　養介護施設</w:t>
            </w:r>
            <w:r>
              <w:rPr>
                <w:rFonts w:ascii="ＭＳ 明朝" w:hAnsi="ＭＳ 明朝" w:hint="eastAsia"/>
                <w:kern w:val="0"/>
                <w:sz w:val="20"/>
                <w:szCs w:val="20"/>
              </w:rPr>
              <w:t>，</w:t>
            </w:r>
            <w:r w:rsidRPr="00C903C1">
              <w:rPr>
                <w:rFonts w:ascii="ＭＳ 明朝" w:hAnsi="ＭＳ 明朝" w:hint="eastAsia"/>
                <w:kern w:val="0"/>
                <w:sz w:val="20"/>
                <w:szCs w:val="20"/>
              </w:rPr>
              <w:t>病院</w:t>
            </w:r>
            <w:r>
              <w:rPr>
                <w:rFonts w:ascii="ＭＳ 明朝" w:hAnsi="ＭＳ 明朝" w:hint="eastAsia"/>
                <w:kern w:val="0"/>
                <w:sz w:val="20"/>
                <w:szCs w:val="20"/>
              </w:rPr>
              <w:t>，</w:t>
            </w:r>
            <w:r w:rsidRPr="00C903C1">
              <w:rPr>
                <w:rFonts w:ascii="ＭＳ 明朝" w:hAnsi="ＭＳ 明朝" w:hint="eastAsia"/>
                <w:kern w:val="0"/>
                <w:sz w:val="20"/>
                <w:szCs w:val="20"/>
              </w:rPr>
              <w:t>保健所その他高齢者の福祉に業務上関係のある団体及び養介護施設</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従事者等</w:t>
            </w:r>
            <w:r>
              <w:rPr>
                <w:rFonts w:ascii="ＭＳ 明朝" w:hAnsi="ＭＳ 明朝" w:hint="eastAsia"/>
                <w:kern w:val="0"/>
                <w:sz w:val="20"/>
                <w:szCs w:val="20"/>
              </w:rPr>
              <w:t>，</w:t>
            </w:r>
            <w:r w:rsidRPr="00C903C1">
              <w:rPr>
                <w:rFonts w:ascii="ＭＳ 明朝" w:hAnsi="ＭＳ 明朝" w:hint="eastAsia"/>
                <w:kern w:val="0"/>
                <w:sz w:val="20"/>
                <w:szCs w:val="20"/>
              </w:rPr>
              <w:t>医師</w:t>
            </w:r>
            <w:r>
              <w:rPr>
                <w:rFonts w:ascii="ＭＳ 明朝" w:hAnsi="ＭＳ 明朝" w:hint="eastAsia"/>
                <w:kern w:val="0"/>
                <w:sz w:val="20"/>
                <w:szCs w:val="20"/>
              </w:rPr>
              <w:t>，</w:t>
            </w:r>
            <w:r w:rsidRPr="00C903C1">
              <w:rPr>
                <w:rFonts w:ascii="ＭＳ 明朝" w:hAnsi="ＭＳ 明朝" w:hint="eastAsia"/>
                <w:kern w:val="0"/>
                <w:sz w:val="20"/>
                <w:szCs w:val="20"/>
              </w:rPr>
              <w:t>保健師</w:t>
            </w:r>
            <w:r>
              <w:rPr>
                <w:rFonts w:ascii="ＭＳ 明朝" w:hAnsi="ＭＳ 明朝" w:hint="eastAsia"/>
                <w:kern w:val="0"/>
                <w:sz w:val="20"/>
                <w:szCs w:val="20"/>
              </w:rPr>
              <w:t>，</w:t>
            </w:r>
            <w:r w:rsidRPr="00C903C1">
              <w:rPr>
                <w:rFonts w:ascii="ＭＳ 明朝" w:hAnsi="ＭＳ 明朝" w:hint="eastAsia"/>
                <w:kern w:val="0"/>
                <w:sz w:val="20"/>
                <w:szCs w:val="20"/>
              </w:rPr>
              <w:t>弁護士その他高齢者の福祉に職務上関係のある者は</w:t>
            </w:r>
            <w:r>
              <w:rPr>
                <w:rFonts w:ascii="ＭＳ 明朝" w:hAnsi="ＭＳ 明朝" w:hint="eastAsia"/>
                <w:kern w:val="0"/>
                <w:sz w:val="20"/>
                <w:szCs w:val="20"/>
              </w:rPr>
              <w:t>，</w:t>
            </w:r>
            <w:r w:rsidRPr="00C903C1">
              <w:rPr>
                <w:rFonts w:ascii="ＭＳ 明朝" w:hAnsi="ＭＳ 明朝" w:hint="eastAsia"/>
                <w:kern w:val="0"/>
                <w:sz w:val="20"/>
                <w:szCs w:val="20"/>
              </w:rPr>
              <w:t>高齢者虐待を</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発見しやすい立場にあることを自覚し</w:t>
            </w:r>
            <w:r>
              <w:rPr>
                <w:rFonts w:ascii="ＭＳ 明朝" w:hAnsi="ＭＳ 明朝" w:hint="eastAsia"/>
                <w:kern w:val="0"/>
                <w:sz w:val="20"/>
                <w:szCs w:val="20"/>
              </w:rPr>
              <w:t>，</w:t>
            </w:r>
            <w:r w:rsidRPr="00C903C1">
              <w:rPr>
                <w:rFonts w:ascii="ＭＳ 明朝" w:hAnsi="ＭＳ 明朝" w:hint="eastAsia"/>
                <w:kern w:val="0"/>
                <w:sz w:val="20"/>
                <w:szCs w:val="20"/>
              </w:rPr>
              <w:t>高齢者虐待の早期発見に努めなければならない。</w:t>
            </w:r>
            <w:r w:rsidRPr="00C903C1">
              <w:rPr>
                <w:rFonts w:ascii="ＭＳ 明朝" w:hAnsi="ＭＳ 明朝" w:hint="eastAsia"/>
                <w:kern w:val="0"/>
                <w:sz w:val="20"/>
                <w:szCs w:val="20"/>
              </w:rPr>
              <w:br/>
              <w:t>２　前項に規定する者は</w:t>
            </w:r>
            <w:r>
              <w:rPr>
                <w:rFonts w:ascii="ＭＳ 明朝" w:hAnsi="ＭＳ 明朝" w:hint="eastAsia"/>
                <w:kern w:val="0"/>
                <w:sz w:val="20"/>
                <w:szCs w:val="20"/>
              </w:rPr>
              <w:t>，</w:t>
            </w:r>
            <w:r w:rsidRPr="00C903C1">
              <w:rPr>
                <w:rFonts w:ascii="ＭＳ 明朝" w:hAnsi="ＭＳ 明朝" w:hint="eastAsia"/>
                <w:kern w:val="0"/>
                <w:sz w:val="20"/>
                <w:szCs w:val="20"/>
              </w:rPr>
              <w:t>国及び地方公共団体が講ずる高齢者虐待の防止のための啓発活動及び</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高齢者虐待を受けた高齢者の保護のための施策に協力するよう努めなければならない。</w:t>
            </w:r>
            <w:r w:rsidRPr="00C903C1">
              <w:rPr>
                <w:rFonts w:ascii="ＭＳ 明朝" w:hAnsi="ＭＳ 明朝" w:hint="eastAsia"/>
                <w:kern w:val="0"/>
                <w:sz w:val="20"/>
                <w:szCs w:val="20"/>
              </w:rPr>
              <w:br/>
            </w:r>
            <w:r w:rsidRPr="00C903C1">
              <w:rPr>
                <w:rFonts w:ascii="ＭＳ 明朝" w:hAnsi="ＭＳ 明朝" w:hint="eastAsia"/>
                <w:kern w:val="0"/>
                <w:sz w:val="20"/>
                <w:szCs w:val="20"/>
              </w:rPr>
              <w:br/>
              <w:t>第二章　養護者による高齢者虐待の防止</w:t>
            </w:r>
            <w:r>
              <w:rPr>
                <w:rFonts w:ascii="ＭＳ 明朝" w:hAnsi="ＭＳ 明朝" w:hint="eastAsia"/>
                <w:kern w:val="0"/>
                <w:sz w:val="20"/>
                <w:szCs w:val="20"/>
              </w:rPr>
              <w:t>，</w:t>
            </w:r>
            <w:r w:rsidRPr="00C903C1">
              <w:rPr>
                <w:rFonts w:ascii="ＭＳ 明朝" w:hAnsi="ＭＳ 明朝" w:hint="eastAsia"/>
                <w:kern w:val="0"/>
                <w:sz w:val="20"/>
                <w:szCs w:val="20"/>
              </w:rPr>
              <w:t>養護者に対する支援等</w:t>
            </w:r>
            <w:r w:rsidRPr="00C903C1">
              <w:rPr>
                <w:rFonts w:ascii="ＭＳ 明朝" w:hAnsi="ＭＳ 明朝" w:hint="eastAsia"/>
                <w:kern w:val="0"/>
                <w:sz w:val="20"/>
                <w:szCs w:val="20"/>
              </w:rPr>
              <w:br/>
            </w:r>
            <w:r w:rsidRPr="00C903C1">
              <w:rPr>
                <w:rFonts w:ascii="ＭＳ 明朝" w:hAnsi="ＭＳ 明朝" w:hint="eastAsia"/>
                <w:kern w:val="0"/>
                <w:sz w:val="20"/>
                <w:szCs w:val="20"/>
              </w:rPr>
              <w:br/>
            </w:r>
            <w:r w:rsidRPr="00C903C1">
              <w:rPr>
                <w:rFonts w:ascii="ＭＳ ゴシック" w:eastAsia="ＭＳ ゴシック" w:hAnsi="ＭＳ ゴシック" w:hint="eastAsia"/>
                <w:kern w:val="0"/>
                <w:sz w:val="20"/>
                <w:szCs w:val="20"/>
              </w:rPr>
              <w:t>（相談</w:t>
            </w:r>
            <w:r>
              <w:rPr>
                <w:rFonts w:ascii="ＭＳ ゴシック" w:eastAsia="ＭＳ ゴシック" w:hAnsi="ＭＳ ゴシック" w:hint="eastAsia"/>
                <w:kern w:val="0"/>
                <w:sz w:val="20"/>
                <w:szCs w:val="20"/>
              </w:rPr>
              <w:t>，</w:t>
            </w:r>
            <w:r w:rsidRPr="00C903C1">
              <w:rPr>
                <w:rFonts w:ascii="ＭＳ ゴシック" w:eastAsia="ＭＳ ゴシック" w:hAnsi="ＭＳ ゴシック" w:hint="eastAsia"/>
                <w:kern w:val="0"/>
                <w:sz w:val="20"/>
                <w:szCs w:val="20"/>
              </w:rPr>
              <w:t>指導及び助言）</w:t>
            </w:r>
            <w:r w:rsidRPr="00C903C1">
              <w:rPr>
                <w:rFonts w:ascii="ＭＳ 明朝" w:hAnsi="ＭＳ 明朝" w:hint="eastAsia"/>
                <w:kern w:val="0"/>
                <w:sz w:val="20"/>
                <w:szCs w:val="20"/>
              </w:rPr>
              <w:br/>
              <w:t>第六条　市町村は</w:t>
            </w:r>
            <w:r>
              <w:rPr>
                <w:rFonts w:ascii="ＭＳ 明朝" w:hAnsi="ＭＳ 明朝" w:hint="eastAsia"/>
                <w:kern w:val="0"/>
                <w:sz w:val="20"/>
                <w:szCs w:val="20"/>
              </w:rPr>
              <w:t>，</w:t>
            </w:r>
            <w:r w:rsidRPr="00C903C1">
              <w:rPr>
                <w:rFonts w:ascii="ＭＳ 明朝" w:hAnsi="ＭＳ 明朝" w:hint="eastAsia"/>
                <w:kern w:val="0"/>
                <w:sz w:val="20"/>
                <w:szCs w:val="20"/>
              </w:rPr>
              <w:t>養護者による高齢者虐待の防止及び養護者による高齢者虐待を受けた高齢者</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の保護のため</w:t>
            </w:r>
            <w:r>
              <w:rPr>
                <w:rFonts w:ascii="ＭＳ 明朝" w:hAnsi="ＭＳ 明朝" w:hint="eastAsia"/>
                <w:kern w:val="0"/>
                <w:sz w:val="20"/>
                <w:szCs w:val="20"/>
              </w:rPr>
              <w:t>，</w:t>
            </w:r>
            <w:r w:rsidRPr="00C903C1">
              <w:rPr>
                <w:rFonts w:ascii="ＭＳ 明朝" w:hAnsi="ＭＳ 明朝" w:hint="eastAsia"/>
                <w:kern w:val="0"/>
                <w:sz w:val="20"/>
                <w:szCs w:val="20"/>
              </w:rPr>
              <w:t>高齢者及び養護者に対して</w:t>
            </w:r>
            <w:r>
              <w:rPr>
                <w:rFonts w:ascii="ＭＳ 明朝" w:hAnsi="ＭＳ 明朝" w:hint="eastAsia"/>
                <w:kern w:val="0"/>
                <w:sz w:val="20"/>
                <w:szCs w:val="20"/>
              </w:rPr>
              <w:t>，</w:t>
            </w:r>
            <w:r w:rsidRPr="00C903C1">
              <w:rPr>
                <w:rFonts w:ascii="ＭＳ 明朝" w:hAnsi="ＭＳ 明朝" w:hint="eastAsia"/>
                <w:kern w:val="0"/>
                <w:sz w:val="20"/>
                <w:szCs w:val="20"/>
              </w:rPr>
              <w:t>相談</w:t>
            </w:r>
            <w:r>
              <w:rPr>
                <w:rFonts w:ascii="ＭＳ 明朝" w:hAnsi="ＭＳ 明朝" w:hint="eastAsia"/>
                <w:kern w:val="0"/>
                <w:sz w:val="20"/>
                <w:szCs w:val="20"/>
              </w:rPr>
              <w:t>，</w:t>
            </w:r>
            <w:r w:rsidRPr="00C903C1">
              <w:rPr>
                <w:rFonts w:ascii="ＭＳ 明朝" w:hAnsi="ＭＳ 明朝" w:hint="eastAsia"/>
                <w:kern w:val="0"/>
                <w:sz w:val="20"/>
                <w:szCs w:val="20"/>
              </w:rPr>
              <w:t>指導及び助言を行うものとする。</w:t>
            </w:r>
            <w:r w:rsidRPr="00C903C1">
              <w:rPr>
                <w:rFonts w:ascii="ＭＳ 明朝" w:hAnsi="ＭＳ 明朝" w:hint="eastAsia"/>
                <w:kern w:val="0"/>
                <w:sz w:val="20"/>
                <w:szCs w:val="20"/>
              </w:rPr>
              <w:br/>
            </w:r>
            <w:r w:rsidRPr="00C903C1">
              <w:rPr>
                <w:rFonts w:ascii="ＭＳ 明朝" w:hAnsi="ＭＳ 明朝" w:hint="eastAsia"/>
                <w:kern w:val="0"/>
                <w:sz w:val="20"/>
                <w:szCs w:val="20"/>
              </w:rPr>
              <w:br/>
              <w:t>（養護者による高齢者虐待に係る通報等）</w:t>
            </w:r>
            <w:r w:rsidRPr="00C903C1">
              <w:rPr>
                <w:rFonts w:ascii="ＭＳ 明朝" w:hAnsi="ＭＳ 明朝" w:hint="eastAsia"/>
                <w:kern w:val="0"/>
                <w:sz w:val="20"/>
                <w:szCs w:val="20"/>
              </w:rPr>
              <w:br/>
              <w:t>第七条　養護者による高齢者虐待を受けたと思われる高齢者を発見した者は</w:t>
            </w:r>
            <w:r>
              <w:rPr>
                <w:rFonts w:ascii="ＭＳ 明朝" w:hAnsi="ＭＳ 明朝" w:hint="eastAsia"/>
                <w:kern w:val="0"/>
                <w:sz w:val="20"/>
                <w:szCs w:val="20"/>
              </w:rPr>
              <w:t>，</w:t>
            </w:r>
            <w:r w:rsidRPr="00C903C1">
              <w:rPr>
                <w:rFonts w:ascii="ＭＳ 明朝" w:hAnsi="ＭＳ 明朝" w:hint="eastAsia"/>
                <w:kern w:val="0"/>
                <w:sz w:val="20"/>
                <w:szCs w:val="20"/>
              </w:rPr>
              <w:t>当該高齢者の生命</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又は身体に重大な危険が生じている場合は</w:t>
            </w:r>
            <w:r>
              <w:rPr>
                <w:rFonts w:ascii="ＭＳ 明朝" w:hAnsi="ＭＳ 明朝" w:hint="eastAsia"/>
                <w:kern w:val="0"/>
                <w:sz w:val="20"/>
                <w:szCs w:val="20"/>
              </w:rPr>
              <w:t>，</w:t>
            </w:r>
            <w:r w:rsidRPr="00C903C1">
              <w:rPr>
                <w:rFonts w:ascii="ＭＳ 明朝" w:hAnsi="ＭＳ 明朝" w:hint="eastAsia"/>
                <w:kern w:val="0"/>
                <w:sz w:val="20"/>
                <w:szCs w:val="20"/>
              </w:rPr>
              <w:t>速やかに</w:t>
            </w:r>
            <w:r>
              <w:rPr>
                <w:rFonts w:ascii="ＭＳ 明朝" w:hAnsi="ＭＳ 明朝" w:hint="eastAsia"/>
                <w:kern w:val="0"/>
                <w:sz w:val="20"/>
                <w:szCs w:val="20"/>
              </w:rPr>
              <w:t>，</w:t>
            </w:r>
            <w:r w:rsidRPr="00C903C1">
              <w:rPr>
                <w:rFonts w:ascii="ＭＳ 明朝" w:hAnsi="ＭＳ 明朝" w:hint="eastAsia"/>
                <w:kern w:val="0"/>
                <w:sz w:val="20"/>
                <w:szCs w:val="20"/>
              </w:rPr>
              <w:t>これを市町村に通報しなければならな</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い。</w:t>
            </w:r>
            <w:r w:rsidRPr="00C903C1">
              <w:rPr>
                <w:rFonts w:ascii="ＭＳ 明朝" w:hAnsi="ＭＳ 明朝" w:hint="eastAsia"/>
                <w:kern w:val="0"/>
                <w:sz w:val="20"/>
                <w:szCs w:val="20"/>
              </w:rPr>
              <w:br/>
              <w:t>２　前項に定める場合のほか</w:t>
            </w:r>
            <w:r>
              <w:rPr>
                <w:rFonts w:ascii="ＭＳ 明朝" w:hAnsi="ＭＳ 明朝" w:hint="eastAsia"/>
                <w:kern w:val="0"/>
                <w:sz w:val="20"/>
                <w:szCs w:val="20"/>
              </w:rPr>
              <w:t>，</w:t>
            </w:r>
            <w:r w:rsidRPr="00C903C1">
              <w:rPr>
                <w:rFonts w:ascii="ＭＳ 明朝" w:hAnsi="ＭＳ 明朝" w:hint="eastAsia"/>
                <w:kern w:val="0"/>
                <w:sz w:val="20"/>
                <w:szCs w:val="20"/>
              </w:rPr>
              <w:t>養護者による高齢者虐待を受けたと思われる高齢者を発見した者</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は</w:t>
            </w:r>
            <w:r>
              <w:rPr>
                <w:rFonts w:ascii="ＭＳ 明朝" w:hAnsi="ＭＳ 明朝" w:hint="eastAsia"/>
                <w:kern w:val="0"/>
                <w:sz w:val="20"/>
                <w:szCs w:val="20"/>
              </w:rPr>
              <w:t>，</w:t>
            </w:r>
            <w:r w:rsidRPr="00C903C1">
              <w:rPr>
                <w:rFonts w:ascii="ＭＳ 明朝" w:hAnsi="ＭＳ 明朝" w:hint="eastAsia"/>
                <w:kern w:val="0"/>
                <w:sz w:val="20"/>
                <w:szCs w:val="20"/>
              </w:rPr>
              <w:t>速やかに</w:t>
            </w:r>
            <w:r>
              <w:rPr>
                <w:rFonts w:ascii="ＭＳ 明朝" w:hAnsi="ＭＳ 明朝" w:hint="eastAsia"/>
                <w:kern w:val="0"/>
                <w:sz w:val="20"/>
                <w:szCs w:val="20"/>
              </w:rPr>
              <w:t>，</w:t>
            </w:r>
            <w:r w:rsidRPr="00C903C1">
              <w:rPr>
                <w:rFonts w:ascii="ＭＳ 明朝" w:hAnsi="ＭＳ 明朝" w:hint="eastAsia"/>
                <w:kern w:val="0"/>
                <w:sz w:val="20"/>
                <w:szCs w:val="20"/>
              </w:rPr>
              <w:t>これを市町村に通報するよう努めなければならない。</w:t>
            </w:r>
            <w:r w:rsidRPr="00C903C1">
              <w:rPr>
                <w:rFonts w:ascii="ＭＳ 明朝" w:hAnsi="ＭＳ 明朝" w:hint="eastAsia"/>
                <w:kern w:val="0"/>
                <w:sz w:val="20"/>
                <w:szCs w:val="20"/>
              </w:rPr>
              <w:br/>
              <w:t>３　刑法の秘密漏示罪の規定その他の守秘義務に関する法律の規定は</w:t>
            </w:r>
            <w:r>
              <w:rPr>
                <w:rFonts w:ascii="ＭＳ 明朝" w:hAnsi="ＭＳ 明朝" w:hint="eastAsia"/>
                <w:kern w:val="0"/>
                <w:sz w:val="20"/>
                <w:szCs w:val="20"/>
              </w:rPr>
              <w:t>，</w:t>
            </w:r>
            <w:r w:rsidRPr="00C903C1">
              <w:rPr>
                <w:rFonts w:ascii="ＭＳ 明朝" w:hAnsi="ＭＳ 明朝" w:hint="eastAsia"/>
                <w:kern w:val="0"/>
                <w:sz w:val="20"/>
                <w:szCs w:val="20"/>
              </w:rPr>
              <w:t>前二項の規定による通報</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をすることを妨げるものと解釈してはならない。</w:t>
            </w:r>
            <w:r w:rsidRPr="00C903C1">
              <w:rPr>
                <w:rFonts w:ascii="ＭＳ 明朝" w:hAnsi="ＭＳ 明朝" w:hint="eastAsia"/>
                <w:kern w:val="0"/>
                <w:sz w:val="20"/>
                <w:szCs w:val="20"/>
              </w:rPr>
              <w:br/>
            </w:r>
            <w:r w:rsidRPr="00C903C1">
              <w:rPr>
                <w:rFonts w:ascii="ＭＳ 明朝" w:hAnsi="ＭＳ 明朝" w:hint="eastAsia"/>
                <w:kern w:val="0"/>
                <w:sz w:val="20"/>
                <w:szCs w:val="20"/>
              </w:rPr>
              <w:br/>
              <w:t>第八条　市町村が前条第一項若しくは第二項の規定による通報又は次条第一項に規定する届出を</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受けた場合においては</w:t>
            </w:r>
            <w:r>
              <w:rPr>
                <w:rFonts w:ascii="ＭＳ 明朝" w:hAnsi="ＭＳ 明朝" w:hint="eastAsia"/>
                <w:kern w:val="0"/>
                <w:sz w:val="20"/>
                <w:szCs w:val="20"/>
              </w:rPr>
              <w:t>，</w:t>
            </w:r>
            <w:r w:rsidRPr="00C903C1">
              <w:rPr>
                <w:rFonts w:ascii="ＭＳ 明朝" w:hAnsi="ＭＳ 明朝" w:hint="eastAsia"/>
                <w:kern w:val="0"/>
                <w:sz w:val="20"/>
                <w:szCs w:val="20"/>
              </w:rPr>
              <w:t>当該通報又は届出を受けた市町村の職員は</w:t>
            </w:r>
            <w:r>
              <w:rPr>
                <w:rFonts w:ascii="ＭＳ 明朝" w:hAnsi="ＭＳ 明朝" w:hint="eastAsia"/>
                <w:kern w:val="0"/>
                <w:sz w:val="20"/>
                <w:szCs w:val="20"/>
              </w:rPr>
              <w:t>，</w:t>
            </w:r>
            <w:r w:rsidRPr="00C903C1">
              <w:rPr>
                <w:rFonts w:ascii="ＭＳ 明朝" w:hAnsi="ＭＳ 明朝" w:hint="eastAsia"/>
                <w:kern w:val="0"/>
                <w:sz w:val="20"/>
                <w:szCs w:val="20"/>
              </w:rPr>
              <w:t>その職務上知り得た事項</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であって当該通報又は届出をした者を特定させるものを漏らしてはならない。</w:t>
            </w:r>
            <w:r w:rsidRPr="00C903C1">
              <w:rPr>
                <w:rFonts w:ascii="ＭＳ 明朝" w:hAnsi="ＭＳ 明朝" w:hint="eastAsia"/>
                <w:kern w:val="0"/>
                <w:sz w:val="20"/>
                <w:szCs w:val="20"/>
              </w:rPr>
              <w:br/>
            </w:r>
            <w:r w:rsidRPr="00C903C1">
              <w:rPr>
                <w:rFonts w:ascii="ＭＳ 明朝" w:hAnsi="ＭＳ 明朝" w:hint="eastAsia"/>
                <w:kern w:val="0"/>
                <w:sz w:val="20"/>
                <w:szCs w:val="20"/>
              </w:rPr>
              <w:br/>
            </w:r>
            <w:r w:rsidRPr="00C903C1">
              <w:rPr>
                <w:rFonts w:ascii="ＭＳ ゴシック" w:eastAsia="ＭＳ ゴシック" w:hAnsi="ＭＳ ゴシック" w:hint="eastAsia"/>
                <w:kern w:val="0"/>
                <w:sz w:val="20"/>
                <w:szCs w:val="20"/>
              </w:rPr>
              <w:t>（通報等を受けた場合の措置）</w:t>
            </w:r>
            <w:r w:rsidRPr="00C903C1">
              <w:rPr>
                <w:rFonts w:ascii="ＭＳ 明朝" w:hAnsi="ＭＳ 明朝" w:hint="eastAsia"/>
                <w:kern w:val="0"/>
                <w:sz w:val="20"/>
                <w:szCs w:val="20"/>
              </w:rPr>
              <w:br/>
              <w:t>第九条　市町村は</w:t>
            </w:r>
            <w:r>
              <w:rPr>
                <w:rFonts w:ascii="ＭＳ 明朝" w:hAnsi="ＭＳ 明朝" w:hint="eastAsia"/>
                <w:kern w:val="0"/>
                <w:sz w:val="20"/>
                <w:szCs w:val="20"/>
              </w:rPr>
              <w:t>，</w:t>
            </w:r>
            <w:r w:rsidRPr="00C903C1">
              <w:rPr>
                <w:rFonts w:ascii="ＭＳ 明朝" w:hAnsi="ＭＳ 明朝" w:hint="eastAsia"/>
                <w:kern w:val="0"/>
                <w:sz w:val="20"/>
                <w:szCs w:val="20"/>
              </w:rPr>
              <w:t>通報又は高齢者からの養護者による高齢者虐待を受けた旨の届出を受けたと</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きは</w:t>
            </w:r>
            <w:r>
              <w:rPr>
                <w:rFonts w:ascii="ＭＳ 明朝" w:hAnsi="ＭＳ 明朝" w:hint="eastAsia"/>
                <w:kern w:val="0"/>
                <w:sz w:val="20"/>
                <w:szCs w:val="20"/>
              </w:rPr>
              <w:t>，</w:t>
            </w:r>
            <w:r w:rsidRPr="00C903C1">
              <w:rPr>
                <w:rFonts w:ascii="ＭＳ 明朝" w:hAnsi="ＭＳ 明朝" w:hint="eastAsia"/>
                <w:kern w:val="0"/>
                <w:sz w:val="20"/>
                <w:szCs w:val="20"/>
              </w:rPr>
              <w:t>速やかに</w:t>
            </w:r>
            <w:r>
              <w:rPr>
                <w:rFonts w:ascii="ＭＳ 明朝" w:hAnsi="ＭＳ 明朝" w:hint="eastAsia"/>
                <w:kern w:val="0"/>
                <w:sz w:val="20"/>
                <w:szCs w:val="20"/>
              </w:rPr>
              <w:t>，</w:t>
            </w:r>
            <w:r w:rsidRPr="00C903C1">
              <w:rPr>
                <w:rFonts w:ascii="ＭＳ 明朝" w:hAnsi="ＭＳ 明朝" w:hint="eastAsia"/>
                <w:kern w:val="0"/>
                <w:sz w:val="20"/>
                <w:szCs w:val="20"/>
              </w:rPr>
              <w:t>当該高齢者の安全の確認その他当該通報又は届出に係る事実の確認のための</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措置を講ずるとともに</w:t>
            </w:r>
            <w:r>
              <w:rPr>
                <w:rFonts w:ascii="ＭＳ 明朝" w:hAnsi="ＭＳ 明朝" w:hint="eastAsia"/>
                <w:kern w:val="0"/>
                <w:sz w:val="20"/>
                <w:szCs w:val="20"/>
              </w:rPr>
              <w:t>，</w:t>
            </w:r>
            <w:r w:rsidRPr="00C903C1">
              <w:rPr>
                <w:rFonts w:ascii="ＭＳ 明朝" w:hAnsi="ＭＳ 明朝" w:hint="eastAsia"/>
                <w:kern w:val="0"/>
                <w:sz w:val="20"/>
                <w:szCs w:val="20"/>
              </w:rPr>
              <w:t>当該市町村と連携協力する者とその対応について協議を行うものとす</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る。</w:t>
            </w:r>
            <w:r w:rsidRPr="00C903C1">
              <w:rPr>
                <w:rFonts w:ascii="ＭＳ 明朝" w:hAnsi="ＭＳ 明朝" w:hint="eastAsia"/>
                <w:kern w:val="0"/>
                <w:sz w:val="20"/>
                <w:szCs w:val="20"/>
              </w:rPr>
              <w:br/>
              <w:t>２　市町村又は市町村長は</w:t>
            </w:r>
            <w:r>
              <w:rPr>
                <w:rFonts w:ascii="ＭＳ 明朝" w:hAnsi="ＭＳ 明朝" w:hint="eastAsia"/>
                <w:kern w:val="0"/>
                <w:sz w:val="20"/>
                <w:szCs w:val="20"/>
              </w:rPr>
              <w:t>，</w:t>
            </w:r>
            <w:r w:rsidRPr="00C903C1">
              <w:rPr>
                <w:rFonts w:ascii="ＭＳ 明朝" w:hAnsi="ＭＳ 明朝" w:hint="eastAsia"/>
                <w:kern w:val="0"/>
                <w:sz w:val="20"/>
                <w:szCs w:val="20"/>
              </w:rPr>
              <w:t>通報又は届出があった場合には</w:t>
            </w:r>
            <w:r>
              <w:rPr>
                <w:rFonts w:ascii="ＭＳ 明朝" w:hAnsi="ＭＳ 明朝" w:hint="eastAsia"/>
                <w:kern w:val="0"/>
                <w:sz w:val="20"/>
                <w:szCs w:val="20"/>
              </w:rPr>
              <w:t>，</w:t>
            </w:r>
            <w:r w:rsidRPr="00C903C1">
              <w:rPr>
                <w:rFonts w:ascii="ＭＳ 明朝" w:hAnsi="ＭＳ 明朝" w:hint="eastAsia"/>
                <w:kern w:val="0"/>
                <w:sz w:val="20"/>
                <w:szCs w:val="20"/>
              </w:rPr>
              <w:t>当該通報又は届出に係る高齢者に</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対する養護者による高齢者虐待の防止及び当該高齢者の保護が図られるよう</w:t>
            </w:r>
            <w:r>
              <w:rPr>
                <w:rFonts w:ascii="ＭＳ 明朝" w:hAnsi="ＭＳ 明朝" w:hint="eastAsia"/>
                <w:kern w:val="0"/>
                <w:sz w:val="20"/>
                <w:szCs w:val="20"/>
              </w:rPr>
              <w:t>，</w:t>
            </w:r>
            <w:r w:rsidRPr="00C903C1">
              <w:rPr>
                <w:rFonts w:ascii="ＭＳ 明朝" w:hAnsi="ＭＳ 明朝" w:hint="eastAsia"/>
                <w:kern w:val="0"/>
                <w:sz w:val="20"/>
                <w:szCs w:val="20"/>
              </w:rPr>
              <w:t>養護者による高</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齢者虐待により生命又は身体に重大な危険が生じているおそれがあると認められる高齢者を一</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時的に保護するため迅速に老人福祉法に規定する老人短期入所施設等に入所させる等</w:t>
            </w:r>
            <w:r>
              <w:rPr>
                <w:rFonts w:ascii="ＭＳ 明朝" w:hAnsi="ＭＳ 明朝" w:hint="eastAsia"/>
                <w:kern w:val="0"/>
                <w:sz w:val="20"/>
                <w:szCs w:val="20"/>
              </w:rPr>
              <w:t>，</w:t>
            </w:r>
            <w:r w:rsidRPr="00C903C1">
              <w:rPr>
                <w:rFonts w:ascii="ＭＳ 明朝" w:hAnsi="ＭＳ 明朝" w:hint="eastAsia"/>
                <w:kern w:val="0"/>
                <w:sz w:val="20"/>
                <w:szCs w:val="20"/>
              </w:rPr>
              <w:t>適切に</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措置を講じ</w:t>
            </w:r>
            <w:r>
              <w:rPr>
                <w:rFonts w:ascii="ＭＳ 明朝" w:hAnsi="ＭＳ 明朝" w:hint="eastAsia"/>
                <w:kern w:val="0"/>
                <w:sz w:val="20"/>
                <w:szCs w:val="20"/>
              </w:rPr>
              <w:t>，</w:t>
            </w:r>
            <w:r w:rsidRPr="00C903C1">
              <w:rPr>
                <w:rFonts w:ascii="ＭＳ 明朝" w:hAnsi="ＭＳ 明朝" w:hint="eastAsia"/>
                <w:kern w:val="0"/>
                <w:sz w:val="20"/>
                <w:szCs w:val="20"/>
              </w:rPr>
              <w:t>又は</w:t>
            </w:r>
            <w:r>
              <w:rPr>
                <w:rFonts w:ascii="ＭＳ 明朝" w:hAnsi="ＭＳ 明朝" w:hint="eastAsia"/>
                <w:kern w:val="0"/>
                <w:sz w:val="20"/>
                <w:szCs w:val="20"/>
              </w:rPr>
              <w:t>，</w:t>
            </w:r>
            <w:r w:rsidRPr="00C903C1">
              <w:rPr>
                <w:rFonts w:ascii="ＭＳ 明朝" w:hAnsi="ＭＳ 明朝" w:hint="eastAsia"/>
                <w:kern w:val="0"/>
                <w:sz w:val="20"/>
                <w:szCs w:val="20"/>
              </w:rPr>
              <w:t>適切に審判の請求をするものとする。</w:t>
            </w:r>
            <w:r w:rsidRPr="00C903C1">
              <w:rPr>
                <w:rFonts w:ascii="ＭＳ 明朝" w:hAnsi="ＭＳ 明朝" w:hint="eastAsia"/>
                <w:kern w:val="0"/>
                <w:sz w:val="20"/>
                <w:szCs w:val="20"/>
              </w:rPr>
              <w:br/>
            </w:r>
            <w:r w:rsidRPr="00C903C1">
              <w:rPr>
                <w:rFonts w:ascii="ＭＳ 明朝" w:hAnsi="ＭＳ 明朝" w:hint="eastAsia"/>
                <w:kern w:val="0"/>
                <w:sz w:val="20"/>
                <w:szCs w:val="20"/>
              </w:rPr>
              <w:br/>
            </w:r>
            <w:r w:rsidRPr="00C903C1">
              <w:rPr>
                <w:rFonts w:ascii="ＭＳ ゴシック" w:eastAsia="ＭＳ ゴシック" w:hAnsi="ＭＳ ゴシック" w:hint="eastAsia"/>
                <w:kern w:val="0"/>
                <w:sz w:val="20"/>
                <w:szCs w:val="20"/>
              </w:rPr>
              <w:t>（居室の確保）</w:t>
            </w:r>
            <w:r w:rsidRPr="00C903C1">
              <w:rPr>
                <w:rFonts w:ascii="ＭＳ 明朝" w:hAnsi="ＭＳ 明朝" w:hint="eastAsia"/>
                <w:kern w:val="0"/>
                <w:sz w:val="20"/>
                <w:szCs w:val="20"/>
              </w:rPr>
              <w:br/>
              <w:t>第十条　市町村は</w:t>
            </w:r>
            <w:r>
              <w:rPr>
                <w:rFonts w:ascii="ＭＳ 明朝" w:hAnsi="ＭＳ 明朝" w:hint="eastAsia"/>
                <w:kern w:val="0"/>
                <w:sz w:val="20"/>
                <w:szCs w:val="20"/>
              </w:rPr>
              <w:t>，</w:t>
            </w:r>
            <w:r w:rsidRPr="00C903C1">
              <w:rPr>
                <w:rFonts w:ascii="ＭＳ 明朝" w:hAnsi="ＭＳ 明朝" w:hint="eastAsia"/>
                <w:kern w:val="0"/>
                <w:sz w:val="20"/>
                <w:szCs w:val="20"/>
              </w:rPr>
              <w:t>養護者による高齢者虐待を受けた高齢者について老人福祉法の規定による措</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置を採るために必要な居室を確保するための措置を講ずるものとする。</w:t>
            </w:r>
            <w:r w:rsidRPr="00C903C1">
              <w:rPr>
                <w:rFonts w:ascii="ＭＳ 明朝" w:hAnsi="ＭＳ 明朝" w:hint="eastAsia"/>
                <w:kern w:val="0"/>
                <w:sz w:val="20"/>
                <w:szCs w:val="20"/>
              </w:rPr>
              <w:br/>
            </w:r>
            <w:r w:rsidRPr="00C903C1">
              <w:rPr>
                <w:rFonts w:ascii="ＭＳ 明朝" w:hAnsi="ＭＳ 明朝" w:hint="eastAsia"/>
                <w:kern w:val="0"/>
                <w:sz w:val="20"/>
                <w:szCs w:val="20"/>
              </w:rPr>
              <w:br/>
            </w:r>
            <w:r w:rsidRPr="00C903C1">
              <w:rPr>
                <w:rFonts w:ascii="ＭＳ ゴシック" w:eastAsia="ＭＳ ゴシック" w:hAnsi="ＭＳ ゴシック" w:hint="eastAsia"/>
                <w:kern w:val="0"/>
                <w:sz w:val="20"/>
                <w:szCs w:val="20"/>
              </w:rPr>
              <w:t>（立入調査）</w:t>
            </w:r>
            <w:r w:rsidRPr="00C903C1">
              <w:rPr>
                <w:rFonts w:ascii="ＭＳ 明朝" w:hAnsi="ＭＳ 明朝" w:hint="eastAsia"/>
                <w:kern w:val="0"/>
                <w:sz w:val="20"/>
                <w:szCs w:val="20"/>
              </w:rPr>
              <w:br/>
              <w:t>第十一条　市町村長は</w:t>
            </w:r>
            <w:r>
              <w:rPr>
                <w:rFonts w:ascii="ＭＳ 明朝" w:hAnsi="ＭＳ 明朝" w:hint="eastAsia"/>
                <w:kern w:val="0"/>
                <w:sz w:val="20"/>
                <w:szCs w:val="20"/>
              </w:rPr>
              <w:t>，</w:t>
            </w:r>
            <w:r w:rsidRPr="00C903C1">
              <w:rPr>
                <w:rFonts w:ascii="ＭＳ 明朝" w:hAnsi="ＭＳ 明朝" w:hint="eastAsia"/>
                <w:kern w:val="0"/>
                <w:sz w:val="20"/>
                <w:szCs w:val="20"/>
              </w:rPr>
              <w:t>養護者による高齢者虐待により高齢者の生命又は身体に重大な危険が生</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じているおそれがあると認めるときは</w:t>
            </w:r>
            <w:r>
              <w:rPr>
                <w:rFonts w:ascii="ＭＳ 明朝" w:hAnsi="ＭＳ 明朝" w:hint="eastAsia"/>
                <w:kern w:val="0"/>
                <w:sz w:val="20"/>
                <w:szCs w:val="20"/>
              </w:rPr>
              <w:t>，</w:t>
            </w:r>
            <w:r w:rsidRPr="00C903C1">
              <w:rPr>
                <w:rFonts w:ascii="ＭＳ 明朝" w:hAnsi="ＭＳ 明朝" w:hint="eastAsia"/>
                <w:kern w:val="0"/>
                <w:sz w:val="20"/>
                <w:szCs w:val="20"/>
              </w:rPr>
              <w:t>介護保険法の規定により設置する地域包括支援センタ</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ーの職員その他の高齢者の福祉に関する事務に従事する職員をして</w:t>
            </w:r>
            <w:r>
              <w:rPr>
                <w:rFonts w:ascii="ＭＳ 明朝" w:hAnsi="ＭＳ 明朝" w:hint="eastAsia"/>
                <w:kern w:val="0"/>
                <w:sz w:val="20"/>
                <w:szCs w:val="20"/>
              </w:rPr>
              <w:t>，</w:t>
            </w:r>
            <w:r w:rsidRPr="00C903C1">
              <w:rPr>
                <w:rFonts w:ascii="ＭＳ 明朝" w:hAnsi="ＭＳ 明朝" w:hint="eastAsia"/>
                <w:kern w:val="0"/>
                <w:sz w:val="20"/>
                <w:szCs w:val="20"/>
              </w:rPr>
              <w:t>当該高齢者の住所又は居</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所に立ち入り</w:t>
            </w:r>
            <w:r>
              <w:rPr>
                <w:rFonts w:ascii="ＭＳ 明朝" w:hAnsi="ＭＳ 明朝" w:hint="eastAsia"/>
                <w:kern w:val="0"/>
                <w:sz w:val="20"/>
                <w:szCs w:val="20"/>
              </w:rPr>
              <w:t>，</w:t>
            </w:r>
            <w:r w:rsidRPr="00C903C1">
              <w:rPr>
                <w:rFonts w:ascii="ＭＳ 明朝" w:hAnsi="ＭＳ 明朝" w:hint="eastAsia"/>
                <w:kern w:val="0"/>
                <w:sz w:val="20"/>
                <w:szCs w:val="20"/>
              </w:rPr>
              <w:t>必要な調査又は質問をさせることができる。</w:t>
            </w:r>
            <w:r w:rsidRPr="00C903C1">
              <w:rPr>
                <w:rFonts w:ascii="ＭＳ 明朝" w:hAnsi="ＭＳ 明朝" w:hint="eastAsia"/>
                <w:kern w:val="0"/>
                <w:sz w:val="20"/>
                <w:szCs w:val="20"/>
              </w:rPr>
              <w:br/>
              <w:t>２　前項の規定による立入り及び調査又は質問を行う場合においては</w:t>
            </w:r>
            <w:r>
              <w:rPr>
                <w:rFonts w:ascii="ＭＳ 明朝" w:hAnsi="ＭＳ 明朝" w:hint="eastAsia"/>
                <w:kern w:val="0"/>
                <w:sz w:val="20"/>
                <w:szCs w:val="20"/>
              </w:rPr>
              <w:t>，</w:t>
            </w:r>
            <w:r w:rsidRPr="00C903C1">
              <w:rPr>
                <w:rFonts w:ascii="ＭＳ 明朝" w:hAnsi="ＭＳ 明朝" w:hint="eastAsia"/>
                <w:kern w:val="0"/>
                <w:sz w:val="20"/>
                <w:szCs w:val="20"/>
              </w:rPr>
              <w:t>当該職員は</w:t>
            </w:r>
            <w:r>
              <w:rPr>
                <w:rFonts w:ascii="ＭＳ 明朝" w:hAnsi="ＭＳ 明朝" w:hint="eastAsia"/>
                <w:kern w:val="0"/>
                <w:sz w:val="20"/>
                <w:szCs w:val="20"/>
              </w:rPr>
              <w:t>，</w:t>
            </w:r>
            <w:r w:rsidRPr="00C903C1">
              <w:rPr>
                <w:rFonts w:ascii="ＭＳ 明朝" w:hAnsi="ＭＳ 明朝" w:hint="eastAsia"/>
                <w:kern w:val="0"/>
                <w:sz w:val="20"/>
                <w:szCs w:val="20"/>
              </w:rPr>
              <w:t>その身分を</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示す証明書を携帯し</w:t>
            </w:r>
            <w:r>
              <w:rPr>
                <w:rFonts w:ascii="ＭＳ 明朝" w:hAnsi="ＭＳ 明朝" w:hint="eastAsia"/>
                <w:kern w:val="0"/>
                <w:sz w:val="20"/>
                <w:szCs w:val="20"/>
              </w:rPr>
              <w:t>，</w:t>
            </w:r>
            <w:r w:rsidRPr="00C903C1">
              <w:rPr>
                <w:rFonts w:ascii="ＭＳ 明朝" w:hAnsi="ＭＳ 明朝" w:hint="eastAsia"/>
                <w:kern w:val="0"/>
                <w:sz w:val="20"/>
                <w:szCs w:val="20"/>
              </w:rPr>
              <w:t>関係者の請求があるときは</w:t>
            </w:r>
            <w:r>
              <w:rPr>
                <w:rFonts w:ascii="ＭＳ 明朝" w:hAnsi="ＭＳ 明朝" w:hint="eastAsia"/>
                <w:kern w:val="0"/>
                <w:sz w:val="20"/>
                <w:szCs w:val="20"/>
              </w:rPr>
              <w:t>，</w:t>
            </w:r>
            <w:r w:rsidRPr="00C903C1">
              <w:rPr>
                <w:rFonts w:ascii="ＭＳ 明朝" w:hAnsi="ＭＳ 明朝" w:hint="eastAsia"/>
                <w:kern w:val="0"/>
                <w:sz w:val="20"/>
                <w:szCs w:val="20"/>
              </w:rPr>
              <w:t>これを提示しなければならない。</w:t>
            </w:r>
            <w:r w:rsidRPr="00C903C1">
              <w:rPr>
                <w:rFonts w:ascii="ＭＳ 明朝" w:hAnsi="ＭＳ 明朝" w:hint="eastAsia"/>
                <w:kern w:val="0"/>
                <w:sz w:val="20"/>
                <w:szCs w:val="20"/>
              </w:rPr>
              <w:br/>
              <w:t>３　第一項の規定による立入り及び調査又は質問を行う権限は</w:t>
            </w:r>
            <w:r>
              <w:rPr>
                <w:rFonts w:ascii="ＭＳ 明朝" w:hAnsi="ＭＳ 明朝" w:hint="eastAsia"/>
                <w:kern w:val="0"/>
                <w:sz w:val="20"/>
                <w:szCs w:val="20"/>
              </w:rPr>
              <w:t>，</w:t>
            </w:r>
            <w:r w:rsidRPr="00C903C1">
              <w:rPr>
                <w:rFonts w:ascii="ＭＳ 明朝" w:hAnsi="ＭＳ 明朝" w:hint="eastAsia"/>
                <w:kern w:val="0"/>
                <w:sz w:val="20"/>
                <w:szCs w:val="20"/>
              </w:rPr>
              <w:t>犯罪捜査のために認められたも</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のと解釈してはならない。</w:t>
            </w:r>
            <w:r w:rsidRPr="00C903C1">
              <w:rPr>
                <w:rFonts w:ascii="ＭＳ 明朝" w:hAnsi="ＭＳ 明朝" w:hint="eastAsia"/>
                <w:kern w:val="0"/>
                <w:sz w:val="20"/>
                <w:szCs w:val="20"/>
              </w:rPr>
              <w:br/>
            </w:r>
            <w:r w:rsidRPr="00C903C1">
              <w:rPr>
                <w:rFonts w:ascii="ＭＳ 明朝" w:hAnsi="ＭＳ 明朝" w:hint="eastAsia"/>
                <w:kern w:val="0"/>
                <w:sz w:val="20"/>
                <w:szCs w:val="20"/>
              </w:rPr>
              <w:br/>
            </w:r>
            <w:r w:rsidRPr="00C903C1">
              <w:rPr>
                <w:rFonts w:ascii="ＭＳ ゴシック" w:eastAsia="ＭＳ ゴシック" w:hAnsi="ＭＳ ゴシック" w:hint="eastAsia"/>
                <w:kern w:val="0"/>
                <w:sz w:val="20"/>
                <w:szCs w:val="20"/>
              </w:rPr>
              <w:t>（警察署長に対する援助要請等）</w:t>
            </w:r>
            <w:r w:rsidRPr="00C903C1">
              <w:rPr>
                <w:rFonts w:ascii="ＭＳ 明朝" w:hAnsi="ＭＳ 明朝" w:hint="eastAsia"/>
                <w:kern w:val="0"/>
                <w:sz w:val="20"/>
                <w:szCs w:val="20"/>
              </w:rPr>
              <w:br/>
              <w:t>第十二条　市町村長は</w:t>
            </w:r>
            <w:r>
              <w:rPr>
                <w:rFonts w:ascii="ＭＳ 明朝" w:hAnsi="ＭＳ 明朝" w:hint="eastAsia"/>
                <w:kern w:val="0"/>
                <w:sz w:val="20"/>
                <w:szCs w:val="20"/>
              </w:rPr>
              <w:t>，</w:t>
            </w:r>
            <w:r w:rsidRPr="00C903C1">
              <w:rPr>
                <w:rFonts w:ascii="ＭＳ 明朝" w:hAnsi="ＭＳ 明朝" w:hint="eastAsia"/>
                <w:kern w:val="0"/>
                <w:sz w:val="20"/>
                <w:szCs w:val="20"/>
              </w:rPr>
              <w:t>前条第一項の規定による立入り及び調査又は質問をさせようとする場合</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において</w:t>
            </w:r>
            <w:r>
              <w:rPr>
                <w:rFonts w:ascii="ＭＳ 明朝" w:hAnsi="ＭＳ 明朝" w:hint="eastAsia"/>
                <w:kern w:val="0"/>
                <w:sz w:val="20"/>
                <w:szCs w:val="20"/>
              </w:rPr>
              <w:t>，</w:t>
            </w:r>
            <w:r w:rsidRPr="00C903C1">
              <w:rPr>
                <w:rFonts w:ascii="ＭＳ 明朝" w:hAnsi="ＭＳ 明朝" w:hint="eastAsia"/>
                <w:kern w:val="0"/>
                <w:sz w:val="20"/>
                <w:szCs w:val="20"/>
              </w:rPr>
              <w:t>これらの職務の執行に際し必要があると認めるときは</w:t>
            </w:r>
            <w:r>
              <w:rPr>
                <w:rFonts w:ascii="ＭＳ 明朝" w:hAnsi="ＭＳ 明朝" w:hint="eastAsia"/>
                <w:kern w:val="0"/>
                <w:sz w:val="20"/>
                <w:szCs w:val="20"/>
              </w:rPr>
              <w:t>，</w:t>
            </w:r>
            <w:r w:rsidRPr="00C903C1">
              <w:rPr>
                <w:rFonts w:ascii="ＭＳ 明朝" w:hAnsi="ＭＳ 明朝" w:hint="eastAsia"/>
                <w:kern w:val="0"/>
                <w:sz w:val="20"/>
                <w:szCs w:val="20"/>
              </w:rPr>
              <w:t>当該高齢者の住所又は居所</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の所在地を管轄する警察署長に対し援助を求めることができる。</w:t>
            </w:r>
            <w:r w:rsidRPr="00C903C1">
              <w:rPr>
                <w:rFonts w:ascii="ＭＳ 明朝" w:hAnsi="ＭＳ 明朝" w:hint="eastAsia"/>
                <w:kern w:val="0"/>
                <w:sz w:val="20"/>
                <w:szCs w:val="20"/>
              </w:rPr>
              <w:br/>
              <w:t>２　市町村長は</w:t>
            </w:r>
            <w:r>
              <w:rPr>
                <w:rFonts w:ascii="ＭＳ 明朝" w:hAnsi="ＭＳ 明朝" w:hint="eastAsia"/>
                <w:kern w:val="0"/>
                <w:sz w:val="20"/>
                <w:szCs w:val="20"/>
              </w:rPr>
              <w:t>，</w:t>
            </w:r>
            <w:r w:rsidRPr="00C903C1">
              <w:rPr>
                <w:rFonts w:ascii="ＭＳ 明朝" w:hAnsi="ＭＳ 明朝" w:hint="eastAsia"/>
                <w:kern w:val="0"/>
                <w:sz w:val="20"/>
                <w:szCs w:val="20"/>
              </w:rPr>
              <w:t>高齢者の生命又は身体の安全の確保に万全を期する観点から</w:t>
            </w:r>
            <w:r>
              <w:rPr>
                <w:rFonts w:ascii="ＭＳ 明朝" w:hAnsi="ＭＳ 明朝" w:hint="eastAsia"/>
                <w:kern w:val="0"/>
                <w:sz w:val="20"/>
                <w:szCs w:val="20"/>
              </w:rPr>
              <w:t>，</w:t>
            </w:r>
            <w:r w:rsidRPr="00C903C1">
              <w:rPr>
                <w:rFonts w:ascii="ＭＳ 明朝" w:hAnsi="ＭＳ 明朝" w:hint="eastAsia"/>
                <w:kern w:val="0"/>
                <w:sz w:val="20"/>
                <w:szCs w:val="20"/>
              </w:rPr>
              <w:t>必要に応じ適切</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に</w:t>
            </w:r>
            <w:r>
              <w:rPr>
                <w:rFonts w:ascii="ＭＳ 明朝" w:hAnsi="ＭＳ 明朝" w:hint="eastAsia"/>
                <w:kern w:val="0"/>
                <w:sz w:val="20"/>
                <w:szCs w:val="20"/>
              </w:rPr>
              <w:t>，</w:t>
            </w:r>
            <w:r w:rsidRPr="00C903C1">
              <w:rPr>
                <w:rFonts w:ascii="ＭＳ 明朝" w:hAnsi="ＭＳ 明朝" w:hint="eastAsia"/>
                <w:kern w:val="0"/>
                <w:sz w:val="20"/>
                <w:szCs w:val="20"/>
              </w:rPr>
              <w:t>前項の規定により警察署長に対し援助を求めなければならない。</w:t>
            </w:r>
            <w:r w:rsidRPr="00C903C1">
              <w:rPr>
                <w:rFonts w:ascii="ＭＳ 明朝" w:hAnsi="ＭＳ 明朝" w:hint="eastAsia"/>
                <w:kern w:val="0"/>
                <w:sz w:val="20"/>
                <w:szCs w:val="20"/>
              </w:rPr>
              <w:br/>
              <w:t>３　警察署長は</w:t>
            </w:r>
            <w:r>
              <w:rPr>
                <w:rFonts w:ascii="ＭＳ 明朝" w:hAnsi="ＭＳ 明朝" w:hint="eastAsia"/>
                <w:kern w:val="0"/>
                <w:sz w:val="20"/>
                <w:szCs w:val="20"/>
              </w:rPr>
              <w:t>，</w:t>
            </w:r>
            <w:r w:rsidRPr="00C903C1">
              <w:rPr>
                <w:rFonts w:ascii="ＭＳ 明朝" w:hAnsi="ＭＳ 明朝" w:hint="eastAsia"/>
                <w:kern w:val="0"/>
                <w:sz w:val="20"/>
                <w:szCs w:val="20"/>
              </w:rPr>
              <w:t>第一項の規定による援助の求めを受けた場合において</w:t>
            </w:r>
            <w:r>
              <w:rPr>
                <w:rFonts w:ascii="ＭＳ 明朝" w:hAnsi="ＭＳ 明朝" w:hint="eastAsia"/>
                <w:kern w:val="0"/>
                <w:sz w:val="20"/>
                <w:szCs w:val="20"/>
              </w:rPr>
              <w:t>，</w:t>
            </w:r>
            <w:r w:rsidRPr="00C903C1">
              <w:rPr>
                <w:rFonts w:ascii="ＭＳ 明朝" w:hAnsi="ＭＳ 明朝" w:hint="eastAsia"/>
                <w:kern w:val="0"/>
                <w:sz w:val="20"/>
                <w:szCs w:val="20"/>
              </w:rPr>
              <w:t>高齢者の生命又は身体</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の安全を確保するため必要と認めるときは</w:t>
            </w:r>
            <w:r>
              <w:rPr>
                <w:rFonts w:ascii="ＭＳ 明朝" w:hAnsi="ＭＳ 明朝" w:hint="eastAsia"/>
                <w:kern w:val="0"/>
                <w:sz w:val="20"/>
                <w:szCs w:val="20"/>
              </w:rPr>
              <w:t>，</w:t>
            </w:r>
            <w:r w:rsidRPr="00C903C1">
              <w:rPr>
                <w:rFonts w:ascii="ＭＳ 明朝" w:hAnsi="ＭＳ 明朝" w:hint="eastAsia"/>
                <w:kern w:val="0"/>
                <w:sz w:val="20"/>
                <w:szCs w:val="20"/>
              </w:rPr>
              <w:t>速やかに</w:t>
            </w:r>
            <w:r>
              <w:rPr>
                <w:rFonts w:ascii="ＭＳ 明朝" w:hAnsi="ＭＳ 明朝" w:hint="eastAsia"/>
                <w:kern w:val="0"/>
                <w:sz w:val="20"/>
                <w:szCs w:val="20"/>
              </w:rPr>
              <w:t>，</w:t>
            </w:r>
            <w:r w:rsidRPr="00C903C1">
              <w:rPr>
                <w:rFonts w:ascii="ＭＳ 明朝" w:hAnsi="ＭＳ 明朝" w:hint="eastAsia"/>
                <w:kern w:val="0"/>
                <w:sz w:val="20"/>
                <w:szCs w:val="20"/>
              </w:rPr>
              <w:t>所属の警察官に</w:t>
            </w:r>
            <w:r>
              <w:rPr>
                <w:rFonts w:ascii="ＭＳ 明朝" w:hAnsi="ＭＳ 明朝" w:hint="eastAsia"/>
                <w:kern w:val="0"/>
                <w:sz w:val="20"/>
                <w:szCs w:val="20"/>
              </w:rPr>
              <w:t>，</w:t>
            </w:r>
            <w:r w:rsidRPr="00C903C1">
              <w:rPr>
                <w:rFonts w:ascii="ＭＳ 明朝" w:hAnsi="ＭＳ 明朝" w:hint="eastAsia"/>
                <w:kern w:val="0"/>
                <w:sz w:val="20"/>
                <w:szCs w:val="20"/>
              </w:rPr>
              <w:t>同項の職務の執行を</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援助するために必要な警察官職務執行法その他の法令の定めるところによる措置を講じさせる</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よう努めなければならない。</w:t>
            </w:r>
            <w:r w:rsidRPr="00C903C1">
              <w:rPr>
                <w:rFonts w:ascii="ＭＳ 明朝" w:hAnsi="ＭＳ 明朝" w:hint="eastAsia"/>
                <w:kern w:val="0"/>
                <w:sz w:val="20"/>
                <w:szCs w:val="20"/>
              </w:rPr>
              <w:br/>
            </w:r>
            <w:r w:rsidRPr="00C903C1">
              <w:rPr>
                <w:rFonts w:ascii="ＭＳ 明朝" w:hAnsi="ＭＳ 明朝" w:hint="eastAsia"/>
                <w:kern w:val="0"/>
                <w:sz w:val="20"/>
                <w:szCs w:val="20"/>
              </w:rPr>
              <w:br/>
            </w:r>
            <w:r w:rsidRPr="00C903C1">
              <w:rPr>
                <w:rFonts w:ascii="ＭＳ ゴシック" w:eastAsia="ＭＳ ゴシック" w:hAnsi="ＭＳ ゴシック" w:hint="eastAsia"/>
                <w:kern w:val="0"/>
                <w:sz w:val="20"/>
                <w:szCs w:val="20"/>
              </w:rPr>
              <w:t>（面会の制限）</w:t>
            </w:r>
            <w:r w:rsidRPr="00C903C1">
              <w:rPr>
                <w:rFonts w:ascii="ＭＳ 明朝" w:hAnsi="ＭＳ 明朝" w:hint="eastAsia"/>
                <w:kern w:val="0"/>
                <w:sz w:val="20"/>
                <w:szCs w:val="20"/>
              </w:rPr>
              <w:br/>
              <w:t>第十三条　養護者による高齢者虐待を受けた高齢者について老人福祉法の措置が採られた場合に</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おいては</w:t>
            </w:r>
            <w:r>
              <w:rPr>
                <w:rFonts w:ascii="ＭＳ 明朝" w:hAnsi="ＭＳ 明朝" w:hint="eastAsia"/>
                <w:kern w:val="0"/>
                <w:sz w:val="20"/>
                <w:szCs w:val="20"/>
              </w:rPr>
              <w:t>，</w:t>
            </w:r>
            <w:r w:rsidRPr="00C903C1">
              <w:rPr>
                <w:rFonts w:ascii="ＭＳ 明朝" w:hAnsi="ＭＳ 明朝" w:hint="eastAsia"/>
                <w:kern w:val="0"/>
                <w:sz w:val="20"/>
                <w:szCs w:val="20"/>
              </w:rPr>
              <w:t>市町村長又は当該措置に係る養介護施設の長は</w:t>
            </w:r>
            <w:r>
              <w:rPr>
                <w:rFonts w:ascii="ＭＳ 明朝" w:hAnsi="ＭＳ 明朝" w:hint="eastAsia"/>
                <w:kern w:val="0"/>
                <w:sz w:val="20"/>
                <w:szCs w:val="20"/>
              </w:rPr>
              <w:t>，</w:t>
            </w:r>
            <w:r w:rsidRPr="00C903C1">
              <w:rPr>
                <w:rFonts w:ascii="ＭＳ 明朝" w:hAnsi="ＭＳ 明朝" w:hint="eastAsia"/>
                <w:kern w:val="0"/>
                <w:sz w:val="20"/>
                <w:szCs w:val="20"/>
              </w:rPr>
              <w:t>養護者による高齢者虐待の防止及</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lastRenderedPageBreak/>
              <w:t>び当該高齢者の保護の観点から</w:t>
            </w:r>
            <w:r>
              <w:rPr>
                <w:rFonts w:ascii="ＭＳ 明朝" w:hAnsi="ＭＳ 明朝" w:hint="eastAsia"/>
                <w:kern w:val="0"/>
                <w:sz w:val="20"/>
                <w:szCs w:val="20"/>
              </w:rPr>
              <w:t>，</w:t>
            </w:r>
            <w:r w:rsidRPr="00C903C1">
              <w:rPr>
                <w:rFonts w:ascii="ＭＳ 明朝" w:hAnsi="ＭＳ 明朝" w:hint="eastAsia"/>
                <w:kern w:val="0"/>
                <w:sz w:val="20"/>
                <w:szCs w:val="20"/>
              </w:rPr>
              <w:t>当該養護者による高齢者虐待を行った養護者について当該高</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齢者との面会を制限することができる。</w:t>
            </w:r>
            <w:r w:rsidRPr="00C903C1">
              <w:rPr>
                <w:rFonts w:ascii="ＭＳ 明朝" w:hAnsi="ＭＳ 明朝" w:hint="eastAsia"/>
                <w:kern w:val="0"/>
                <w:sz w:val="20"/>
                <w:szCs w:val="20"/>
              </w:rPr>
              <w:br/>
            </w:r>
            <w:r w:rsidRPr="00C903C1">
              <w:rPr>
                <w:rFonts w:ascii="ＭＳ 明朝" w:hAnsi="ＭＳ 明朝" w:hint="eastAsia"/>
                <w:kern w:val="0"/>
                <w:sz w:val="20"/>
                <w:szCs w:val="20"/>
              </w:rPr>
              <w:br/>
            </w:r>
            <w:r w:rsidRPr="00C903C1">
              <w:rPr>
                <w:rFonts w:ascii="ＭＳ ゴシック" w:eastAsia="ＭＳ ゴシック" w:hAnsi="ＭＳ ゴシック" w:hint="eastAsia"/>
                <w:kern w:val="0"/>
                <w:sz w:val="20"/>
                <w:szCs w:val="20"/>
              </w:rPr>
              <w:t>（養護者の支援）</w:t>
            </w:r>
            <w:r w:rsidRPr="00C903C1">
              <w:rPr>
                <w:rFonts w:ascii="ＭＳ 明朝" w:hAnsi="ＭＳ 明朝" w:hint="eastAsia"/>
                <w:kern w:val="0"/>
                <w:sz w:val="20"/>
                <w:szCs w:val="20"/>
              </w:rPr>
              <w:br/>
              <w:t>第十四条　市町村は</w:t>
            </w:r>
            <w:r>
              <w:rPr>
                <w:rFonts w:ascii="ＭＳ 明朝" w:hAnsi="ＭＳ 明朝" w:hint="eastAsia"/>
                <w:kern w:val="0"/>
                <w:sz w:val="20"/>
                <w:szCs w:val="20"/>
              </w:rPr>
              <w:t>，</w:t>
            </w:r>
            <w:r w:rsidRPr="00C903C1">
              <w:rPr>
                <w:rFonts w:ascii="ＭＳ 明朝" w:hAnsi="ＭＳ 明朝" w:hint="eastAsia"/>
                <w:kern w:val="0"/>
                <w:sz w:val="20"/>
                <w:szCs w:val="20"/>
              </w:rPr>
              <w:t>第六条に規定するもののほか</w:t>
            </w:r>
            <w:r>
              <w:rPr>
                <w:rFonts w:ascii="ＭＳ 明朝" w:hAnsi="ＭＳ 明朝" w:hint="eastAsia"/>
                <w:kern w:val="0"/>
                <w:sz w:val="20"/>
                <w:szCs w:val="20"/>
              </w:rPr>
              <w:t>，</w:t>
            </w:r>
            <w:r w:rsidRPr="00C903C1">
              <w:rPr>
                <w:rFonts w:ascii="ＭＳ 明朝" w:hAnsi="ＭＳ 明朝" w:hint="eastAsia"/>
                <w:kern w:val="0"/>
                <w:sz w:val="20"/>
                <w:szCs w:val="20"/>
              </w:rPr>
              <w:t>養護者の負担の軽減のため</w:t>
            </w:r>
            <w:r>
              <w:rPr>
                <w:rFonts w:ascii="ＭＳ 明朝" w:hAnsi="ＭＳ 明朝" w:hint="eastAsia"/>
                <w:kern w:val="0"/>
                <w:sz w:val="20"/>
                <w:szCs w:val="20"/>
              </w:rPr>
              <w:t>，</w:t>
            </w:r>
            <w:r w:rsidRPr="00C903C1">
              <w:rPr>
                <w:rFonts w:ascii="ＭＳ 明朝" w:hAnsi="ＭＳ 明朝" w:hint="eastAsia"/>
                <w:kern w:val="0"/>
                <w:sz w:val="20"/>
                <w:szCs w:val="20"/>
              </w:rPr>
              <w:t>養護者に対す</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る相談</w:t>
            </w:r>
            <w:r>
              <w:rPr>
                <w:rFonts w:ascii="ＭＳ 明朝" w:hAnsi="ＭＳ 明朝" w:hint="eastAsia"/>
                <w:kern w:val="0"/>
                <w:sz w:val="20"/>
                <w:szCs w:val="20"/>
              </w:rPr>
              <w:t>，</w:t>
            </w:r>
            <w:r w:rsidRPr="00C903C1">
              <w:rPr>
                <w:rFonts w:ascii="ＭＳ 明朝" w:hAnsi="ＭＳ 明朝" w:hint="eastAsia"/>
                <w:kern w:val="0"/>
                <w:sz w:val="20"/>
                <w:szCs w:val="20"/>
              </w:rPr>
              <w:t>指導及び助言その他必要な措置を講ずるものとする。</w:t>
            </w:r>
            <w:r w:rsidRPr="00C903C1">
              <w:rPr>
                <w:rFonts w:ascii="ＭＳ 明朝" w:hAnsi="ＭＳ 明朝" w:hint="eastAsia"/>
                <w:kern w:val="0"/>
                <w:sz w:val="20"/>
                <w:szCs w:val="20"/>
              </w:rPr>
              <w:br/>
              <w:t>２　市町村は</w:t>
            </w:r>
            <w:r>
              <w:rPr>
                <w:rFonts w:ascii="ＭＳ 明朝" w:hAnsi="ＭＳ 明朝" w:hint="eastAsia"/>
                <w:kern w:val="0"/>
                <w:sz w:val="20"/>
                <w:szCs w:val="20"/>
              </w:rPr>
              <w:t>，</w:t>
            </w:r>
            <w:r w:rsidRPr="00C903C1">
              <w:rPr>
                <w:rFonts w:ascii="ＭＳ 明朝" w:hAnsi="ＭＳ 明朝" w:hint="eastAsia"/>
                <w:kern w:val="0"/>
                <w:sz w:val="20"/>
                <w:szCs w:val="20"/>
              </w:rPr>
              <w:t>前項の措置として</w:t>
            </w:r>
            <w:r>
              <w:rPr>
                <w:rFonts w:ascii="ＭＳ 明朝" w:hAnsi="ＭＳ 明朝" w:hint="eastAsia"/>
                <w:kern w:val="0"/>
                <w:sz w:val="20"/>
                <w:szCs w:val="20"/>
              </w:rPr>
              <w:t>，</w:t>
            </w:r>
            <w:r w:rsidRPr="00C903C1">
              <w:rPr>
                <w:rFonts w:ascii="ＭＳ 明朝" w:hAnsi="ＭＳ 明朝" w:hint="eastAsia"/>
                <w:kern w:val="0"/>
                <w:sz w:val="20"/>
                <w:szCs w:val="20"/>
              </w:rPr>
              <w:t>養護者の心身の状態に照らしその養護の負担の軽減を図るた</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め緊急の必要があると認める場合に高齢者が短期間養護を受けるために必要となる居室を確保</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するための措置を講ずるものとする。</w:t>
            </w:r>
            <w:r w:rsidRPr="00C903C1">
              <w:rPr>
                <w:rFonts w:ascii="ＭＳ 明朝" w:hAnsi="ＭＳ 明朝" w:hint="eastAsia"/>
                <w:kern w:val="0"/>
                <w:sz w:val="20"/>
                <w:szCs w:val="20"/>
              </w:rPr>
              <w:br/>
            </w:r>
            <w:r w:rsidRPr="00C903C1">
              <w:rPr>
                <w:rFonts w:ascii="ＭＳ 明朝" w:hAnsi="ＭＳ 明朝" w:hint="eastAsia"/>
                <w:kern w:val="0"/>
                <w:sz w:val="20"/>
                <w:szCs w:val="20"/>
              </w:rPr>
              <w:br/>
            </w:r>
            <w:r w:rsidRPr="00C903C1">
              <w:rPr>
                <w:rFonts w:ascii="ＭＳ ゴシック" w:eastAsia="ＭＳ ゴシック" w:hAnsi="ＭＳ ゴシック" w:hint="eastAsia"/>
                <w:kern w:val="0"/>
                <w:sz w:val="20"/>
                <w:szCs w:val="20"/>
              </w:rPr>
              <w:t>（専門的に従事する職員の確保）</w:t>
            </w:r>
            <w:r w:rsidRPr="00C903C1">
              <w:rPr>
                <w:rFonts w:ascii="ＭＳ 明朝" w:hAnsi="ＭＳ 明朝" w:hint="eastAsia"/>
                <w:kern w:val="0"/>
                <w:sz w:val="20"/>
                <w:szCs w:val="20"/>
              </w:rPr>
              <w:br/>
              <w:t>第十五条　市町村は</w:t>
            </w:r>
            <w:r>
              <w:rPr>
                <w:rFonts w:ascii="ＭＳ 明朝" w:hAnsi="ＭＳ 明朝" w:hint="eastAsia"/>
                <w:kern w:val="0"/>
                <w:sz w:val="20"/>
                <w:szCs w:val="20"/>
              </w:rPr>
              <w:t>，</w:t>
            </w:r>
            <w:r w:rsidRPr="00C903C1">
              <w:rPr>
                <w:rFonts w:ascii="ＭＳ 明朝" w:hAnsi="ＭＳ 明朝" w:hint="eastAsia"/>
                <w:kern w:val="0"/>
                <w:sz w:val="20"/>
                <w:szCs w:val="20"/>
              </w:rPr>
              <w:t>養護者による高齢者虐待の防止</w:t>
            </w:r>
            <w:r>
              <w:rPr>
                <w:rFonts w:ascii="ＭＳ 明朝" w:hAnsi="ＭＳ 明朝" w:hint="eastAsia"/>
                <w:kern w:val="0"/>
                <w:sz w:val="20"/>
                <w:szCs w:val="20"/>
              </w:rPr>
              <w:t>，</w:t>
            </w:r>
            <w:r w:rsidRPr="00C903C1">
              <w:rPr>
                <w:rFonts w:ascii="ＭＳ 明朝" w:hAnsi="ＭＳ 明朝" w:hint="eastAsia"/>
                <w:kern w:val="0"/>
                <w:sz w:val="20"/>
                <w:szCs w:val="20"/>
              </w:rPr>
              <w:t>養護者による高齢者虐待を受けた高齢者</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の保護及び養護者に対する支援を適切に実施するために</w:t>
            </w:r>
            <w:r>
              <w:rPr>
                <w:rFonts w:ascii="ＭＳ 明朝" w:hAnsi="ＭＳ 明朝" w:hint="eastAsia"/>
                <w:kern w:val="0"/>
                <w:sz w:val="20"/>
                <w:szCs w:val="20"/>
              </w:rPr>
              <w:t>，</w:t>
            </w:r>
            <w:r w:rsidRPr="00C903C1">
              <w:rPr>
                <w:rFonts w:ascii="ＭＳ 明朝" w:hAnsi="ＭＳ 明朝" w:hint="eastAsia"/>
                <w:kern w:val="0"/>
                <w:sz w:val="20"/>
                <w:szCs w:val="20"/>
              </w:rPr>
              <w:t>これらの事務に専門的に従事する職</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員を確保するよう努めなければならない。</w:t>
            </w:r>
            <w:r w:rsidRPr="00C903C1">
              <w:rPr>
                <w:rFonts w:ascii="ＭＳ 明朝" w:hAnsi="ＭＳ 明朝" w:hint="eastAsia"/>
                <w:kern w:val="0"/>
                <w:sz w:val="20"/>
                <w:szCs w:val="20"/>
              </w:rPr>
              <w:br/>
            </w:r>
            <w:r w:rsidRPr="00C903C1">
              <w:rPr>
                <w:rFonts w:ascii="ＭＳ 明朝" w:hAnsi="ＭＳ 明朝" w:hint="eastAsia"/>
                <w:kern w:val="0"/>
                <w:sz w:val="20"/>
                <w:szCs w:val="20"/>
              </w:rPr>
              <w:br/>
            </w:r>
            <w:r w:rsidRPr="00C903C1">
              <w:rPr>
                <w:rFonts w:ascii="ＭＳ ゴシック" w:eastAsia="ＭＳ ゴシック" w:hAnsi="ＭＳ ゴシック" w:hint="eastAsia"/>
                <w:kern w:val="0"/>
                <w:sz w:val="20"/>
                <w:szCs w:val="20"/>
              </w:rPr>
              <w:t>（連携協力体制）</w:t>
            </w:r>
            <w:r w:rsidRPr="00C903C1">
              <w:rPr>
                <w:rFonts w:ascii="ＭＳ 明朝" w:hAnsi="ＭＳ 明朝" w:hint="eastAsia"/>
                <w:kern w:val="0"/>
                <w:sz w:val="20"/>
                <w:szCs w:val="20"/>
              </w:rPr>
              <w:br/>
              <w:t>第十六条　市町村は</w:t>
            </w:r>
            <w:r>
              <w:rPr>
                <w:rFonts w:ascii="ＭＳ 明朝" w:hAnsi="ＭＳ 明朝" w:hint="eastAsia"/>
                <w:kern w:val="0"/>
                <w:sz w:val="20"/>
                <w:szCs w:val="20"/>
              </w:rPr>
              <w:t>，</w:t>
            </w:r>
            <w:r w:rsidRPr="00C903C1">
              <w:rPr>
                <w:rFonts w:ascii="ＭＳ 明朝" w:hAnsi="ＭＳ 明朝" w:hint="eastAsia"/>
                <w:kern w:val="0"/>
                <w:sz w:val="20"/>
                <w:szCs w:val="20"/>
              </w:rPr>
              <w:t>養護者による高齢者虐待の防止</w:t>
            </w:r>
            <w:r>
              <w:rPr>
                <w:rFonts w:ascii="ＭＳ 明朝" w:hAnsi="ＭＳ 明朝" w:hint="eastAsia"/>
                <w:kern w:val="0"/>
                <w:sz w:val="20"/>
                <w:szCs w:val="20"/>
              </w:rPr>
              <w:t>，</w:t>
            </w:r>
            <w:r w:rsidRPr="00C903C1">
              <w:rPr>
                <w:rFonts w:ascii="ＭＳ 明朝" w:hAnsi="ＭＳ 明朝" w:hint="eastAsia"/>
                <w:kern w:val="0"/>
                <w:sz w:val="20"/>
                <w:szCs w:val="20"/>
              </w:rPr>
              <w:t>養護者による高齢者虐待を受けた高齢者</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の保護及び養護者に対する支援を適切に実施するため</w:t>
            </w:r>
            <w:r>
              <w:rPr>
                <w:rFonts w:ascii="ＭＳ 明朝" w:hAnsi="ＭＳ 明朝" w:hint="eastAsia"/>
                <w:kern w:val="0"/>
                <w:sz w:val="20"/>
                <w:szCs w:val="20"/>
              </w:rPr>
              <w:t>，</w:t>
            </w:r>
            <w:r w:rsidRPr="00C903C1">
              <w:rPr>
                <w:rFonts w:ascii="ＭＳ 明朝" w:hAnsi="ＭＳ 明朝" w:hint="eastAsia"/>
                <w:kern w:val="0"/>
                <w:sz w:val="20"/>
                <w:szCs w:val="20"/>
              </w:rPr>
              <w:t>老人福祉法に規定する老人介護支援セ</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ンター</w:t>
            </w:r>
            <w:r>
              <w:rPr>
                <w:rFonts w:ascii="ＭＳ 明朝" w:hAnsi="ＭＳ 明朝" w:hint="eastAsia"/>
                <w:kern w:val="0"/>
                <w:sz w:val="20"/>
                <w:szCs w:val="20"/>
              </w:rPr>
              <w:t>，</w:t>
            </w:r>
            <w:r w:rsidRPr="00C903C1">
              <w:rPr>
                <w:rFonts w:ascii="ＭＳ 明朝" w:hAnsi="ＭＳ 明朝" w:hint="eastAsia"/>
                <w:kern w:val="0"/>
                <w:sz w:val="20"/>
                <w:szCs w:val="20"/>
              </w:rPr>
              <w:t>介護保険法項の規定により設置された地域包括支援センターその他関係機関</w:t>
            </w:r>
            <w:r>
              <w:rPr>
                <w:rFonts w:ascii="ＭＳ 明朝" w:hAnsi="ＭＳ 明朝" w:hint="eastAsia"/>
                <w:kern w:val="0"/>
                <w:sz w:val="20"/>
                <w:szCs w:val="20"/>
              </w:rPr>
              <w:t>，</w:t>
            </w:r>
            <w:r w:rsidRPr="00C903C1">
              <w:rPr>
                <w:rFonts w:ascii="ＭＳ 明朝" w:hAnsi="ＭＳ 明朝" w:hint="eastAsia"/>
                <w:kern w:val="0"/>
                <w:sz w:val="20"/>
                <w:szCs w:val="20"/>
              </w:rPr>
              <w:t>民間団</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体等との連携協力体制を整備しなければならない。この場合において</w:t>
            </w:r>
            <w:r>
              <w:rPr>
                <w:rFonts w:ascii="ＭＳ 明朝" w:hAnsi="ＭＳ 明朝" w:hint="eastAsia"/>
                <w:kern w:val="0"/>
                <w:sz w:val="20"/>
                <w:szCs w:val="20"/>
              </w:rPr>
              <w:t>，</w:t>
            </w:r>
            <w:r w:rsidRPr="00C903C1">
              <w:rPr>
                <w:rFonts w:ascii="ＭＳ 明朝" w:hAnsi="ＭＳ 明朝" w:hint="eastAsia"/>
                <w:kern w:val="0"/>
                <w:sz w:val="20"/>
                <w:szCs w:val="20"/>
              </w:rPr>
              <w:t>養護者による高齢者虐</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待にいつでも迅速に対応することができるよう</w:t>
            </w:r>
            <w:r>
              <w:rPr>
                <w:rFonts w:ascii="ＭＳ 明朝" w:hAnsi="ＭＳ 明朝" w:hint="eastAsia"/>
                <w:kern w:val="0"/>
                <w:sz w:val="20"/>
                <w:szCs w:val="20"/>
              </w:rPr>
              <w:t>，</w:t>
            </w:r>
            <w:r w:rsidRPr="00C903C1">
              <w:rPr>
                <w:rFonts w:ascii="ＭＳ 明朝" w:hAnsi="ＭＳ 明朝" w:hint="eastAsia"/>
                <w:kern w:val="0"/>
                <w:sz w:val="20"/>
                <w:szCs w:val="20"/>
              </w:rPr>
              <w:t>特に配慮しなければならない。</w:t>
            </w:r>
            <w:r w:rsidRPr="00C903C1">
              <w:rPr>
                <w:rFonts w:ascii="ＭＳ 明朝" w:hAnsi="ＭＳ 明朝" w:hint="eastAsia"/>
                <w:kern w:val="0"/>
                <w:sz w:val="20"/>
                <w:szCs w:val="20"/>
              </w:rPr>
              <w:br/>
            </w:r>
            <w:r w:rsidRPr="00C903C1">
              <w:rPr>
                <w:rFonts w:ascii="ＭＳ 明朝" w:hAnsi="ＭＳ 明朝" w:hint="eastAsia"/>
                <w:kern w:val="0"/>
                <w:sz w:val="20"/>
                <w:szCs w:val="20"/>
              </w:rPr>
              <w:br/>
            </w:r>
            <w:r w:rsidRPr="00C903C1">
              <w:rPr>
                <w:rFonts w:ascii="ＭＳ ゴシック" w:eastAsia="ＭＳ ゴシック" w:hAnsi="ＭＳ ゴシック" w:hint="eastAsia"/>
                <w:kern w:val="0"/>
                <w:sz w:val="20"/>
                <w:szCs w:val="20"/>
              </w:rPr>
              <w:t>（事務の委託）</w:t>
            </w:r>
            <w:r w:rsidRPr="00C903C1">
              <w:rPr>
                <w:rFonts w:ascii="ＭＳ 明朝" w:hAnsi="ＭＳ 明朝" w:hint="eastAsia"/>
                <w:kern w:val="0"/>
                <w:sz w:val="20"/>
                <w:szCs w:val="20"/>
              </w:rPr>
              <w:br/>
              <w:t>第十七条　市町村は</w:t>
            </w:r>
            <w:r>
              <w:rPr>
                <w:rFonts w:ascii="ＭＳ 明朝" w:hAnsi="ＭＳ 明朝" w:hint="eastAsia"/>
                <w:kern w:val="0"/>
                <w:sz w:val="20"/>
                <w:szCs w:val="20"/>
              </w:rPr>
              <w:t>，</w:t>
            </w:r>
            <w:r w:rsidRPr="00C903C1">
              <w:rPr>
                <w:rFonts w:ascii="ＭＳ 明朝" w:hAnsi="ＭＳ 明朝" w:hint="eastAsia"/>
                <w:kern w:val="0"/>
                <w:sz w:val="20"/>
                <w:szCs w:val="20"/>
              </w:rPr>
              <w:t>高齢者虐待対応協力者のうち適当と認められるものに</w:t>
            </w:r>
            <w:r>
              <w:rPr>
                <w:rFonts w:ascii="ＭＳ 明朝" w:hAnsi="ＭＳ 明朝" w:hint="eastAsia"/>
                <w:kern w:val="0"/>
                <w:sz w:val="20"/>
                <w:szCs w:val="20"/>
              </w:rPr>
              <w:t>，</w:t>
            </w:r>
            <w:r w:rsidRPr="00C903C1">
              <w:rPr>
                <w:rFonts w:ascii="ＭＳ 明朝" w:hAnsi="ＭＳ 明朝" w:hint="eastAsia"/>
                <w:kern w:val="0"/>
                <w:sz w:val="20"/>
                <w:szCs w:val="20"/>
              </w:rPr>
              <w:t>相談</w:t>
            </w:r>
            <w:r>
              <w:rPr>
                <w:rFonts w:ascii="ＭＳ 明朝" w:hAnsi="ＭＳ 明朝" w:hint="eastAsia"/>
                <w:kern w:val="0"/>
                <w:sz w:val="20"/>
                <w:szCs w:val="20"/>
              </w:rPr>
              <w:t>，</w:t>
            </w:r>
            <w:r w:rsidRPr="00C903C1">
              <w:rPr>
                <w:rFonts w:ascii="ＭＳ 明朝" w:hAnsi="ＭＳ 明朝" w:hint="eastAsia"/>
                <w:kern w:val="0"/>
                <w:sz w:val="20"/>
                <w:szCs w:val="20"/>
              </w:rPr>
              <w:t>指導及び助</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言</w:t>
            </w:r>
            <w:r>
              <w:rPr>
                <w:rFonts w:ascii="ＭＳ 明朝" w:hAnsi="ＭＳ 明朝" w:hint="eastAsia"/>
                <w:kern w:val="0"/>
                <w:sz w:val="20"/>
                <w:szCs w:val="20"/>
              </w:rPr>
              <w:t>，</w:t>
            </w:r>
            <w:r w:rsidRPr="00C903C1">
              <w:rPr>
                <w:rFonts w:ascii="ＭＳ 明朝" w:hAnsi="ＭＳ 明朝" w:hint="eastAsia"/>
                <w:kern w:val="0"/>
                <w:sz w:val="20"/>
                <w:szCs w:val="20"/>
              </w:rPr>
              <w:t>通報又は届出の受理</w:t>
            </w:r>
            <w:r>
              <w:rPr>
                <w:rFonts w:ascii="ＭＳ 明朝" w:hAnsi="ＭＳ 明朝" w:hint="eastAsia"/>
                <w:kern w:val="0"/>
                <w:sz w:val="20"/>
                <w:szCs w:val="20"/>
              </w:rPr>
              <w:t>，</w:t>
            </w:r>
            <w:r w:rsidRPr="00C903C1">
              <w:rPr>
                <w:rFonts w:ascii="ＭＳ 明朝" w:hAnsi="ＭＳ 明朝" w:hint="eastAsia"/>
                <w:kern w:val="0"/>
                <w:sz w:val="20"/>
                <w:szCs w:val="20"/>
              </w:rPr>
              <w:t>高齢者の安全の確認その他通報又は届出に係る事実の確認のための</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措置並びに養護者の負担の軽減のための措置に関する事務の全部又は一部を委託することがで</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きる。</w:t>
            </w:r>
            <w:r w:rsidRPr="00C903C1">
              <w:rPr>
                <w:rFonts w:ascii="ＭＳ 明朝" w:hAnsi="ＭＳ 明朝" w:hint="eastAsia"/>
                <w:kern w:val="0"/>
                <w:sz w:val="20"/>
                <w:szCs w:val="20"/>
              </w:rPr>
              <w:br/>
              <w:t>２　前項の規定による委託を受けた高齢者虐待対応協力者若しくはその役員若しくは職員又はこ</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れらの者であった者は</w:t>
            </w:r>
            <w:r>
              <w:rPr>
                <w:rFonts w:ascii="ＭＳ 明朝" w:hAnsi="ＭＳ 明朝" w:hint="eastAsia"/>
                <w:kern w:val="0"/>
                <w:sz w:val="20"/>
                <w:szCs w:val="20"/>
              </w:rPr>
              <w:t>，</w:t>
            </w:r>
            <w:r w:rsidRPr="00C903C1">
              <w:rPr>
                <w:rFonts w:ascii="ＭＳ 明朝" w:hAnsi="ＭＳ 明朝" w:hint="eastAsia"/>
                <w:kern w:val="0"/>
                <w:sz w:val="20"/>
                <w:szCs w:val="20"/>
              </w:rPr>
              <w:t>正当な理由なしに</w:t>
            </w:r>
            <w:r>
              <w:rPr>
                <w:rFonts w:ascii="ＭＳ 明朝" w:hAnsi="ＭＳ 明朝" w:hint="eastAsia"/>
                <w:kern w:val="0"/>
                <w:sz w:val="20"/>
                <w:szCs w:val="20"/>
              </w:rPr>
              <w:t>，</w:t>
            </w:r>
            <w:r w:rsidRPr="00C903C1">
              <w:rPr>
                <w:rFonts w:ascii="ＭＳ 明朝" w:hAnsi="ＭＳ 明朝" w:hint="eastAsia"/>
                <w:kern w:val="0"/>
                <w:sz w:val="20"/>
                <w:szCs w:val="20"/>
              </w:rPr>
              <w:t>その委託を受けた事務に関して知り得た秘密を漏</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らしてはならない。</w:t>
            </w:r>
            <w:r w:rsidRPr="00C903C1">
              <w:rPr>
                <w:rFonts w:ascii="ＭＳ 明朝" w:hAnsi="ＭＳ 明朝" w:hint="eastAsia"/>
                <w:kern w:val="0"/>
                <w:sz w:val="20"/>
                <w:szCs w:val="20"/>
              </w:rPr>
              <w:br/>
              <w:t>３　通報又は届出の受理に関する事務の委託を受けた高齢者虐待対応協力者が通報又は届出を受</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けた場合には</w:t>
            </w:r>
            <w:r>
              <w:rPr>
                <w:rFonts w:ascii="ＭＳ 明朝" w:hAnsi="ＭＳ 明朝" w:hint="eastAsia"/>
                <w:kern w:val="0"/>
                <w:sz w:val="20"/>
                <w:szCs w:val="20"/>
              </w:rPr>
              <w:t>，</w:t>
            </w:r>
            <w:r w:rsidRPr="00C903C1">
              <w:rPr>
                <w:rFonts w:ascii="ＭＳ 明朝" w:hAnsi="ＭＳ 明朝" w:hint="eastAsia"/>
                <w:kern w:val="0"/>
                <w:sz w:val="20"/>
                <w:szCs w:val="20"/>
              </w:rPr>
              <w:t>当該通報又は届出を受けた高齢者虐待対応協力者又はその役員若しくは職員は</w:t>
            </w:r>
            <w:r>
              <w:rPr>
                <w:rFonts w:ascii="ＭＳ 明朝" w:hAnsi="ＭＳ 明朝" w:hint="eastAsia"/>
                <w:kern w:val="0"/>
                <w:sz w:val="20"/>
                <w:szCs w:val="20"/>
              </w:rPr>
              <w:t>，</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その職務上知り得た事項であって当該通報又は届出をした者を特定させるものを漏らしてはな</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らない。</w:t>
            </w:r>
            <w:r w:rsidRPr="00C903C1">
              <w:rPr>
                <w:rFonts w:ascii="ＭＳ 明朝" w:hAnsi="ＭＳ 明朝" w:hint="eastAsia"/>
                <w:kern w:val="0"/>
                <w:sz w:val="20"/>
                <w:szCs w:val="20"/>
              </w:rPr>
              <w:br/>
            </w:r>
            <w:r w:rsidRPr="00C903C1">
              <w:rPr>
                <w:rFonts w:ascii="ＭＳ 明朝" w:hAnsi="ＭＳ 明朝" w:hint="eastAsia"/>
                <w:kern w:val="0"/>
                <w:sz w:val="20"/>
                <w:szCs w:val="20"/>
              </w:rPr>
              <w:br/>
            </w:r>
            <w:r w:rsidRPr="00C903C1">
              <w:rPr>
                <w:rFonts w:ascii="ＭＳ ゴシック" w:eastAsia="ＭＳ ゴシック" w:hAnsi="ＭＳ ゴシック" w:hint="eastAsia"/>
                <w:kern w:val="0"/>
                <w:sz w:val="20"/>
                <w:szCs w:val="20"/>
              </w:rPr>
              <w:t>（周知）</w:t>
            </w:r>
            <w:r w:rsidRPr="00C903C1">
              <w:rPr>
                <w:rFonts w:ascii="ＭＳ 明朝" w:hAnsi="ＭＳ 明朝" w:hint="eastAsia"/>
                <w:kern w:val="0"/>
                <w:sz w:val="20"/>
                <w:szCs w:val="20"/>
              </w:rPr>
              <w:br/>
              <w:t>第十八条　市町村は</w:t>
            </w:r>
            <w:r>
              <w:rPr>
                <w:rFonts w:ascii="ＭＳ 明朝" w:hAnsi="ＭＳ 明朝" w:hint="eastAsia"/>
                <w:kern w:val="0"/>
                <w:sz w:val="20"/>
                <w:szCs w:val="20"/>
              </w:rPr>
              <w:t>，</w:t>
            </w:r>
            <w:r w:rsidRPr="00C903C1">
              <w:rPr>
                <w:rFonts w:ascii="ＭＳ 明朝" w:hAnsi="ＭＳ 明朝" w:hint="eastAsia"/>
                <w:kern w:val="0"/>
                <w:sz w:val="20"/>
                <w:szCs w:val="20"/>
              </w:rPr>
              <w:t>養護者による高齢者虐待の防止</w:t>
            </w:r>
            <w:r>
              <w:rPr>
                <w:rFonts w:ascii="ＭＳ 明朝" w:hAnsi="ＭＳ 明朝" w:hint="eastAsia"/>
                <w:kern w:val="0"/>
                <w:sz w:val="20"/>
                <w:szCs w:val="20"/>
              </w:rPr>
              <w:t>，</w:t>
            </w:r>
            <w:r w:rsidRPr="00C903C1">
              <w:rPr>
                <w:rFonts w:ascii="ＭＳ 明朝" w:hAnsi="ＭＳ 明朝" w:hint="eastAsia"/>
                <w:kern w:val="0"/>
                <w:sz w:val="20"/>
                <w:szCs w:val="20"/>
              </w:rPr>
              <w:t>通報又は届出の受理</w:t>
            </w:r>
            <w:r>
              <w:rPr>
                <w:rFonts w:ascii="ＭＳ 明朝" w:hAnsi="ＭＳ 明朝" w:hint="eastAsia"/>
                <w:kern w:val="0"/>
                <w:sz w:val="20"/>
                <w:szCs w:val="20"/>
              </w:rPr>
              <w:t>，</w:t>
            </w:r>
            <w:r w:rsidRPr="00C903C1">
              <w:rPr>
                <w:rFonts w:ascii="ＭＳ 明朝" w:hAnsi="ＭＳ 明朝" w:hint="eastAsia"/>
                <w:kern w:val="0"/>
                <w:sz w:val="20"/>
                <w:szCs w:val="20"/>
              </w:rPr>
              <w:t>養護者による高齢</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者虐待を受けた高齢者の保護</w:t>
            </w:r>
            <w:r>
              <w:rPr>
                <w:rFonts w:ascii="ＭＳ 明朝" w:hAnsi="ＭＳ 明朝" w:hint="eastAsia"/>
                <w:kern w:val="0"/>
                <w:sz w:val="20"/>
                <w:szCs w:val="20"/>
              </w:rPr>
              <w:t>，</w:t>
            </w:r>
            <w:r w:rsidRPr="00C903C1">
              <w:rPr>
                <w:rFonts w:ascii="ＭＳ 明朝" w:hAnsi="ＭＳ 明朝" w:hint="eastAsia"/>
                <w:kern w:val="0"/>
                <w:sz w:val="20"/>
                <w:szCs w:val="20"/>
              </w:rPr>
              <w:t>養護者に対する支援等に関する事務についての窓口となる部局</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及び高齢者虐待対応協力者の名称を明示すること等により</w:t>
            </w:r>
            <w:r>
              <w:rPr>
                <w:rFonts w:ascii="ＭＳ 明朝" w:hAnsi="ＭＳ 明朝" w:hint="eastAsia"/>
                <w:kern w:val="0"/>
                <w:sz w:val="20"/>
                <w:szCs w:val="20"/>
              </w:rPr>
              <w:t>，</w:t>
            </w:r>
            <w:r w:rsidRPr="00C903C1">
              <w:rPr>
                <w:rFonts w:ascii="ＭＳ 明朝" w:hAnsi="ＭＳ 明朝" w:hint="eastAsia"/>
                <w:kern w:val="0"/>
                <w:sz w:val="20"/>
                <w:szCs w:val="20"/>
              </w:rPr>
              <w:t>当該部局及び高齢者虐待対応協力</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者を周知させなければならない。</w:t>
            </w:r>
            <w:r w:rsidRPr="00C903C1">
              <w:rPr>
                <w:rFonts w:ascii="ＭＳ 明朝" w:hAnsi="ＭＳ 明朝" w:hint="eastAsia"/>
                <w:kern w:val="0"/>
                <w:sz w:val="20"/>
                <w:szCs w:val="20"/>
              </w:rPr>
              <w:br/>
            </w:r>
            <w:r w:rsidRPr="00C903C1">
              <w:rPr>
                <w:rFonts w:ascii="ＭＳ 明朝" w:hAnsi="ＭＳ 明朝" w:hint="eastAsia"/>
                <w:kern w:val="0"/>
                <w:sz w:val="20"/>
                <w:szCs w:val="20"/>
              </w:rPr>
              <w:br/>
            </w:r>
            <w:r w:rsidRPr="00C903C1">
              <w:rPr>
                <w:rFonts w:ascii="ＭＳ ゴシック" w:eastAsia="ＭＳ ゴシック" w:hAnsi="ＭＳ ゴシック" w:hint="eastAsia"/>
                <w:kern w:val="0"/>
                <w:sz w:val="20"/>
                <w:szCs w:val="20"/>
              </w:rPr>
              <w:t>（都道府県の援助等）</w:t>
            </w:r>
            <w:r w:rsidRPr="00C903C1">
              <w:rPr>
                <w:rFonts w:ascii="ＭＳ 明朝" w:hAnsi="ＭＳ 明朝" w:hint="eastAsia"/>
                <w:kern w:val="0"/>
                <w:sz w:val="20"/>
                <w:szCs w:val="20"/>
              </w:rPr>
              <w:br/>
              <w:t>第十九条　都道府県は</w:t>
            </w:r>
            <w:r>
              <w:rPr>
                <w:rFonts w:ascii="ＭＳ 明朝" w:hAnsi="ＭＳ 明朝" w:hint="eastAsia"/>
                <w:kern w:val="0"/>
                <w:sz w:val="20"/>
                <w:szCs w:val="20"/>
              </w:rPr>
              <w:t>，</w:t>
            </w:r>
            <w:r w:rsidRPr="00C903C1">
              <w:rPr>
                <w:rFonts w:ascii="ＭＳ 明朝" w:hAnsi="ＭＳ 明朝" w:hint="eastAsia"/>
                <w:kern w:val="0"/>
                <w:sz w:val="20"/>
                <w:szCs w:val="20"/>
              </w:rPr>
              <w:t>この章の規定により市町村が行う措置の実施に関し</w:t>
            </w:r>
            <w:r>
              <w:rPr>
                <w:rFonts w:ascii="ＭＳ 明朝" w:hAnsi="ＭＳ 明朝" w:hint="eastAsia"/>
                <w:kern w:val="0"/>
                <w:sz w:val="20"/>
                <w:szCs w:val="20"/>
              </w:rPr>
              <w:t>，</w:t>
            </w:r>
            <w:r w:rsidRPr="00C903C1">
              <w:rPr>
                <w:rFonts w:ascii="ＭＳ 明朝" w:hAnsi="ＭＳ 明朝" w:hint="eastAsia"/>
                <w:kern w:val="0"/>
                <w:sz w:val="20"/>
                <w:szCs w:val="20"/>
              </w:rPr>
              <w:t>市町村相互間の連</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絡調整</w:t>
            </w:r>
            <w:r>
              <w:rPr>
                <w:rFonts w:ascii="ＭＳ 明朝" w:hAnsi="ＭＳ 明朝" w:hint="eastAsia"/>
                <w:kern w:val="0"/>
                <w:sz w:val="20"/>
                <w:szCs w:val="20"/>
              </w:rPr>
              <w:t>，</w:t>
            </w:r>
            <w:r w:rsidRPr="00C903C1">
              <w:rPr>
                <w:rFonts w:ascii="ＭＳ 明朝" w:hAnsi="ＭＳ 明朝" w:hint="eastAsia"/>
                <w:kern w:val="0"/>
                <w:sz w:val="20"/>
                <w:szCs w:val="20"/>
              </w:rPr>
              <w:t>市町村に対する情報の提供その他必要な援助を行うものとする。</w:t>
            </w:r>
            <w:r w:rsidRPr="00C903C1">
              <w:rPr>
                <w:rFonts w:ascii="ＭＳ 明朝" w:hAnsi="ＭＳ 明朝" w:hint="eastAsia"/>
                <w:kern w:val="0"/>
                <w:sz w:val="20"/>
                <w:szCs w:val="20"/>
              </w:rPr>
              <w:br/>
              <w:t>２　都道府県は</w:t>
            </w:r>
            <w:r>
              <w:rPr>
                <w:rFonts w:ascii="ＭＳ 明朝" w:hAnsi="ＭＳ 明朝" w:hint="eastAsia"/>
                <w:kern w:val="0"/>
                <w:sz w:val="20"/>
                <w:szCs w:val="20"/>
              </w:rPr>
              <w:t>，</w:t>
            </w:r>
            <w:r w:rsidRPr="00C903C1">
              <w:rPr>
                <w:rFonts w:ascii="ＭＳ 明朝" w:hAnsi="ＭＳ 明朝" w:hint="eastAsia"/>
                <w:kern w:val="0"/>
                <w:sz w:val="20"/>
                <w:szCs w:val="20"/>
              </w:rPr>
              <w:t>この章の規定により市町村が行う措置の適切な実施を確保するため必要がある</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と認めるときは</w:t>
            </w:r>
            <w:r>
              <w:rPr>
                <w:rFonts w:ascii="ＭＳ 明朝" w:hAnsi="ＭＳ 明朝" w:hint="eastAsia"/>
                <w:kern w:val="0"/>
                <w:sz w:val="20"/>
                <w:szCs w:val="20"/>
              </w:rPr>
              <w:t>，</w:t>
            </w:r>
            <w:r w:rsidRPr="00C903C1">
              <w:rPr>
                <w:rFonts w:ascii="ＭＳ 明朝" w:hAnsi="ＭＳ 明朝" w:hint="eastAsia"/>
                <w:kern w:val="0"/>
                <w:sz w:val="20"/>
                <w:szCs w:val="20"/>
              </w:rPr>
              <w:t>市町村に対し</w:t>
            </w:r>
            <w:r>
              <w:rPr>
                <w:rFonts w:ascii="ＭＳ 明朝" w:hAnsi="ＭＳ 明朝" w:hint="eastAsia"/>
                <w:kern w:val="0"/>
                <w:sz w:val="20"/>
                <w:szCs w:val="20"/>
              </w:rPr>
              <w:t>，</w:t>
            </w:r>
            <w:r w:rsidRPr="00C903C1">
              <w:rPr>
                <w:rFonts w:ascii="ＭＳ 明朝" w:hAnsi="ＭＳ 明朝" w:hint="eastAsia"/>
                <w:kern w:val="0"/>
                <w:sz w:val="20"/>
                <w:szCs w:val="20"/>
              </w:rPr>
              <w:t>必要な助言を行うことができる。</w:t>
            </w:r>
            <w:r w:rsidRPr="00C903C1">
              <w:rPr>
                <w:rFonts w:ascii="ＭＳ 明朝" w:hAnsi="ＭＳ 明朝" w:hint="eastAsia"/>
                <w:kern w:val="0"/>
                <w:sz w:val="20"/>
                <w:szCs w:val="20"/>
              </w:rPr>
              <w:br/>
            </w:r>
            <w:r w:rsidRPr="00C903C1">
              <w:rPr>
                <w:rFonts w:ascii="ＭＳ 明朝" w:hAnsi="ＭＳ 明朝" w:hint="eastAsia"/>
                <w:kern w:val="0"/>
                <w:sz w:val="20"/>
                <w:szCs w:val="20"/>
              </w:rPr>
              <w:br/>
              <w:t>第三章　養介護施設従事者等による高齢者虐待の防止等</w:t>
            </w:r>
            <w:r w:rsidRPr="00C903C1">
              <w:rPr>
                <w:rFonts w:ascii="ＭＳ 明朝" w:hAnsi="ＭＳ 明朝" w:hint="eastAsia"/>
                <w:kern w:val="0"/>
                <w:sz w:val="20"/>
                <w:szCs w:val="20"/>
              </w:rPr>
              <w:br/>
            </w:r>
            <w:r w:rsidRPr="00C903C1">
              <w:rPr>
                <w:rFonts w:ascii="ＭＳ 明朝" w:hAnsi="ＭＳ 明朝" w:hint="eastAsia"/>
                <w:kern w:val="0"/>
                <w:sz w:val="20"/>
                <w:szCs w:val="20"/>
              </w:rPr>
              <w:br/>
            </w:r>
            <w:r w:rsidRPr="00C903C1">
              <w:rPr>
                <w:rFonts w:ascii="ＭＳ ゴシック" w:eastAsia="ＭＳ ゴシック" w:hAnsi="ＭＳ ゴシック" w:hint="eastAsia"/>
                <w:kern w:val="0"/>
                <w:sz w:val="20"/>
                <w:szCs w:val="20"/>
              </w:rPr>
              <w:t>（養介護施設従事者等による高齢者虐待の防止等のための措置）</w:t>
            </w:r>
            <w:r w:rsidRPr="00C903C1">
              <w:rPr>
                <w:rFonts w:ascii="ＭＳ 明朝" w:hAnsi="ＭＳ 明朝" w:hint="eastAsia"/>
                <w:kern w:val="0"/>
                <w:sz w:val="20"/>
                <w:szCs w:val="20"/>
              </w:rPr>
              <w:br/>
              <w:t>第二十条　養介護施設の設置者又は養介護事業を行う者は</w:t>
            </w:r>
            <w:r>
              <w:rPr>
                <w:rFonts w:ascii="ＭＳ 明朝" w:hAnsi="ＭＳ 明朝" w:hint="eastAsia"/>
                <w:kern w:val="0"/>
                <w:sz w:val="20"/>
                <w:szCs w:val="20"/>
              </w:rPr>
              <w:t>，</w:t>
            </w:r>
            <w:r w:rsidRPr="00C903C1">
              <w:rPr>
                <w:rFonts w:ascii="ＭＳ 明朝" w:hAnsi="ＭＳ 明朝" w:hint="eastAsia"/>
                <w:kern w:val="0"/>
                <w:sz w:val="20"/>
                <w:szCs w:val="20"/>
              </w:rPr>
              <w:t>養介護施設従事者等の研修の実施</w:t>
            </w:r>
            <w:r>
              <w:rPr>
                <w:rFonts w:ascii="ＭＳ 明朝" w:hAnsi="ＭＳ 明朝" w:hint="eastAsia"/>
                <w:kern w:val="0"/>
                <w:sz w:val="20"/>
                <w:szCs w:val="20"/>
              </w:rPr>
              <w:t>，</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当該養介護施設に入所し</w:t>
            </w:r>
            <w:r>
              <w:rPr>
                <w:rFonts w:ascii="ＭＳ 明朝" w:hAnsi="ＭＳ 明朝" w:hint="eastAsia"/>
                <w:kern w:val="0"/>
                <w:sz w:val="20"/>
                <w:szCs w:val="20"/>
              </w:rPr>
              <w:t>，</w:t>
            </w:r>
            <w:r w:rsidRPr="00C903C1">
              <w:rPr>
                <w:rFonts w:ascii="ＭＳ 明朝" w:hAnsi="ＭＳ 明朝" w:hint="eastAsia"/>
                <w:kern w:val="0"/>
                <w:sz w:val="20"/>
                <w:szCs w:val="20"/>
              </w:rPr>
              <w:t>その他当該養介護施設を利用し</w:t>
            </w:r>
            <w:r>
              <w:rPr>
                <w:rFonts w:ascii="ＭＳ 明朝" w:hAnsi="ＭＳ 明朝" w:hint="eastAsia"/>
                <w:kern w:val="0"/>
                <w:sz w:val="20"/>
                <w:szCs w:val="20"/>
              </w:rPr>
              <w:t>，</w:t>
            </w:r>
            <w:r w:rsidRPr="00C903C1">
              <w:rPr>
                <w:rFonts w:ascii="ＭＳ 明朝" w:hAnsi="ＭＳ 明朝" w:hint="eastAsia"/>
                <w:kern w:val="0"/>
                <w:sz w:val="20"/>
                <w:szCs w:val="20"/>
              </w:rPr>
              <w:t>又は当該養介護事業に係るサービ</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スの提供を受ける高齢者及びその家族からの苦情の処理の体制の整備その他の養介護施設従事者等による高齢者虐待の防止等のための措置を講ずるものとする。</w:t>
            </w:r>
            <w:r w:rsidRPr="00C903C1">
              <w:rPr>
                <w:rFonts w:ascii="ＭＳ 明朝" w:hAnsi="ＭＳ 明朝" w:hint="eastAsia"/>
                <w:kern w:val="0"/>
                <w:sz w:val="20"/>
                <w:szCs w:val="20"/>
              </w:rPr>
              <w:br/>
            </w:r>
            <w:r w:rsidRPr="00C903C1">
              <w:rPr>
                <w:rFonts w:ascii="ＭＳ 明朝" w:hAnsi="ＭＳ 明朝" w:hint="eastAsia"/>
                <w:kern w:val="0"/>
                <w:sz w:val="20"/>
                <w:szCs w:val="20"/>
              </w:rPr>
              <w:br/>
            </w:r>
            <w:r w:rsidRPr="00C903C1">
              <w:rPr>
                <w:rFonts w:ascii="ＭＳ ゴシック" w:eastAsia="ＭＳ ゴシック" w:hAnsi="ＭＳ ゴシック" w:hint="eastAsia"/>
                <w:kern w:val="0"/>
                <w:sz w:val="20"/>
                <w:szCs w:val="20"/>
              </w:rPr>
              <w:t>（養介護施設従事者等による高齢者虐待に係る通報等）</w:t>
            </w:r>
            <w:r w:rsidRPr="00C903C1">
              <w:rPr>
                <w:rFonts w:ascii="ＭＳ 明朝" w:hAnsi="ＭＳ 明朝" w:hint="eastAsia"/>
                <w:kern w:val="0"/>
                <w:sz w:val="20"/>
                <w:szCs w:val="20"/>
              </w:rPr>
              <w:br/>
              <w:t>第二十一条　養介護施設従事者等は</w:t>
            </w:r>
            <w:r>
              <w:rPr>
                <w:rFonts w:ascii="ＭＳ 明朝" w:hAnsi="ＭＳ 明朝" w:hint="eastAsia"/>
                <w:kern w:val="0"/>
                <w:sz w:val="20"/>
                <w:szCs w:val="20"/>
              </w:rPr>
              <w:t>，</w:t>
            </w:r>
            <w:r w:rsidRPr="00C903C1">
              <w:rPr>
                <w:rFonts w:ascii="ＭＳ 明朝" w:hAnsi="ＭＳ 明朝" w:hint="eastAsia"/>
                <w:kern w:val="0"/>
                <w:sz w:val="20"/>
                <w:szCs w:val="20"/>
              </w:rPr>
              <w:t>当該養介護施設従事者等がその業務に従事している養介護</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施設又は養介護事業において業務に従事する養介護施設従事者等による高齢者虐待を受けたと</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思われる高齢者を発見した場合は</w:t>
            </w:r>
            <w:r>
              <w:rPr>
                <w:rFonts w:ascii="ＭＳ 明朝" w:hAnsi="ＭＳ 明朝" w:hint="eastAsia"/>
                <w:kern w:val="0"/>
                <w:sz w:val="20"/>
                <w:szCs w:val="20"/>
              </w:rPr>
              <w:t>，</w:t>
            </w:r>
            <w:r w:rsidRPr="00C903C1">
              <w:rPr>
                <w:rFonts w:ascii="ＭＳ 明朝" w:hAnsi="ＭＳ 明朝" w:hint="eastAsia"/>
                <w:kern w:val="0"/>
                <w:sz w:val="20"/>
                <w:szCs w:val="20"/>
              </w:rPr>
              <w:t>速やかに</w:t>
            </w:r>
            <w:r>
              <w:rPr>
                <w:rFonts w:ascii="ＭＳ 明朝" w:hAnsi="ＭＳ 明朝" w:hint="eastAsia"/>
                <w:kern w:val="0"/>
                <w:sz w:val="20"/>
                <w:szCs w:val="20"/>
              </w:rPr>
              <w:t>，</w:t>
            </w:r>
            <w:r w:rsidRPr="00C903C1">
              <w:rPr>
                <w:rFonts w:ascii="ＭＳ 明朝" w:hAnsi="ＭＳ 明朝" w:hint="eastAsia"/>
                <w:kern w:val="0"/>
                <w:sz w:val="20"/>
                <w:szCs w:val="20"/>
              </w:rPr>
              <w:t>これを市町村に通報しなければならない。</w:t>
            </w:r>
            <w:r w:rsidRPr="00C903C1">
              <w:rPr>
                <w:rFonts w:ascii="ＭＳ 明朝" w:hAnsi="ＭＳ 明朝" w:hint="eastAsia"/>
                <w:kern w:val="0"/>
                <w:sz w:val="20"/>
                <w:szCs w:val="20"/>
              </w:rPr>
              <w:br/>
              <w:t>２　前項に定める場合のほか</w:t>
            </w:r>
            <w:r>
              <w:rPr>
                <w:rFonts w:ascii="ＭＳ 明朝" w:hAnsi="ＭＳ 明朝" w:hint="eastAsia"/>
                <w:kern w:val="0"/>
                <w:sz w:val="20"/>
                <w:szCs w:val="20"/>
              </w:rPr>
              <w:t>，</w:t>
            </w:r>
            <w:r w:rsidRPr="00C903C1">
              <w:rPr>
                <w:rFonts w:ascii="ＭＳ 明朝" w:hAnsi="ＭＳ 明朝" w:hint="eastAsia"/>
                <w:kern w:val="0"/>
                <w:sz w:val="20"/>
                <w:szCs w:val="20"/>
              </w:rPr>
              <w:t>養介護施設従事者等による高齢者虐待を受けたと思われる高齢者</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を発見した者は</w:t>
            </w:r>
            <w:r>
              <w:rPr>
                <w:rFonts w:ascii="ＭＳ 明朝" w:hAnsi="ＭＳ 明朝" w:hint="eastAsia"/>
                <w:kern w:val="0"/>
                <w:sz w:val="20"/>
                <w:szCs w:val="20"/>
              </w:rPr>
              <w:t>，</w:t>
            </w:r>
            <w:r w:rsidRPr="00C903C1">
              <w:rPr>
                <w:rFonts w:ascii="ＭＳ 明朝" w:hAnsi="ＭＳ 明朝" w:hint="eastAsia"/>
                <w:kern w:val="0"/>
                <w:sz w:val="20"/>
                <w:szCs w:val="20"/>
              </w:rPr>
              <w:t>当該高齢者の生命又は身体に重大な危険が生じている場合は</w:t>
            </w:r>
            <w:r>
              <w:rPr>
                <w:rFonts w:ascii="ＭＳ 明朝" w:hAnsi="ＭＳ 明朝" w:hint="eastAsia"/>
                <w:kern w:val="0"/>
                <w:sz w:val="20"/>
                <w:szCs w:val="20"/>
              </w:rPr>
              <w:t>，</w:t>
            </w:r>
            <w:r w:rsidRPr="00C903C1">
              <w:rPr>
                <w:rFonts w:ascii="ＭＳ 明朝" w:hAnsi="ＭＳ 明朝" w:hint="eastAsia"/>
                <w:kern w:val="0"/>
                <w:sz w:val="20"/>
                <w:szCs w:val="20"/>
              </w:rPr>
              <w:t>速やかに</w:t>
            </w:r>
            <w:r>
              <w:rPr>
                <w:rFonts w:ascii="ＭＳ 明朝" w:hAnsi="ＭＳ 明朝" w:hint="eastAsia"/>
                <w:kern w:val="0"/>
                <w:sz w:val="20"/>
                <w:szCs w:val="20"/>
              </w:rPr>
              <w:t>，</w:t>
            </w:r>
            <w:r w:rsidRPr="00C903C1">
              <w:rPr>
                <w:rFonts w:ascii="ＭＳ 明朝" w:hAnsi="ＭＳ 明朝" w:hint="eastAsia"/>
                <w:kern w:val="0"/>
                <w:sz w:val="20"/>
                <w:szCs w:val="20"/>
              </w:rPr>
              <w:t>これを市町村に通報しなければならない。</w:t>
            </w:r>
            <w:r w:rsidRPr="00C903C1">
              <w:rPr>
                <w:rFonts w:ascii="ＭＳ 明朝" w:hAnsi="ＭＳ 明朝" w:hint="eastAsia"/>
                <w:kern w:val="0"/>
                <w:sz w:val="20"/>
                <w:szCs w:val="20"/>
              </w:rPr>
              <w:br/>
              <w:t>３　前二項に定める場合のほか</w:t>
            </w:r>
            <w:r>
              <w:rPr>
                <w:rFonts w:ascii="ＭＳ 明朝" w:hAnsi="ＭＳ 明朝" w:hint="eastAsia"/>
                <w:kern w:val="0"/>
                <w:sz w:val="20"/>
                <w:szCs w:val="20"/>
              </w:rPr>
              <w:t>，</w:t>
            </w:r>
            <w:r w:rsidRPr="00C903C1">
              <w:rPr>
                <w:rFonts w:ascii="ＭＳ 明朝" w:hAnsi="ＭＳ 明朝" w:hint="eastAsia"/>
                <w:kern w:val="0"/>
                <w:sz w:val="20"/>
                <w:szCs w:val="20"/>
              </w:rPr>
              <w:t>養介護施設従事者等による高齢者虐待を受けたと思われる高齢</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者を発見した者は</w:t>
            </w:r>
            <w:r>
              <w:rPr>
                <w:rFonts w:ascii="ＭＳ 明朝" w:hAnsi="ＭＳ 明朝" w:hint="eastAsia"/>
                <w:kern w:val="0"/>
                <w:sz w:val="20"/>
                <w:szCs w:val="20"/>
              </w:rPr>
              <w:t>，</w:t>
            </w:r>
            <w:r w:rsidRPr="00C903C1">
              <w:rPr>
                <w:rFonts w:ascii="ＭＳ 明朝" w:hAnsi="ＭＳ 明朝" w:hint="eastAsia"/>
                <w:kern w:val="0"/>
                <w:sz w:val="20"/>
                <w:szCs w:val="20"/>
              </w:rPr>
              <w:t>速やかに</w:t>
            </w:r>
            <w:r>
              <w:rPr>
                <w:rFonts w:ascii="ＭＳ 明朝" w:hAnsi="ＭＳ 明朝" w:hint="eastAsia"/>
                <w:kern w:val="0"/>
                <w:sz w:val="20"/>
                <w:szCs w:val="20"/>
              </w:rPr>
              <w:t>，</w:t>
            </w:r>
            <w:r w:rsidRPr="00C903C1">
              <w:rPr>
                <w:rFonts w:ascii="ＭＳ 明朝" w:hAnsi="ＭＳ 明朝" w:hint="eastAsia"/>
                <w:kern w:val="0"/>
                <w:sz w:val="20"/>
                <w:szCs w:val="20"/>
              </w:rPr>
              <w:t>これを市町村に通報するよう努めなければならない。</w:t>
            </w:r>
            <w:r w:rsidRPr="00C903C1">
              <w:rPr>
                <w:rFonts w:ascii="ＭＳ 明朝" w:hAnsi="ＭＳ 明朝" w:hint="eastAsia"/>
                <w:kern w:val="0"/>
                <w:sz w:val="20"/>
                <w:szCs w:val="20"/>
              </w:rPr>
              <w:br/>
              <w:t>４　養介護施設従事者等による高齢者虐待を受けた高齢者は</w:t>
            </w:r>
            <w:r>
              <w:rPr>
                <w:rFonts w:ascii="ＭＳ 明朝" w:hAnsi="ＭＳ 明朝" w:hint="eastAsia"/>
                <w:kern w:val="0"/>
                <w:sz w:val="20"/>
                <w:szCs w:val="20"/>
              </w:rPr>
              <w:t>，</w:t>
            </w:r>
            <w:r w:rsidRPr="00C903C1">
              <w:rPr>
                <w:rFonts w:ascii="ＭＳ 明朝" w:hAnsi="ＭＳ 明朝" w:hint="eastAsia"/>
                <w:kern w:val="0"/>
                <w:sz w:val="20"/>
                <w:szCs w:val="20"/>
              </w:rPr>
              <w:t>その旨を市町村に届け出ることが</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lastRenderedPageBreak/>
              <w:t>できる。</w:t>
            </w:r>
            <w:r w:rsidRPr="00C903C1">
              <w:rPr>
                <w:rFonts w:ascii="ＭＳ 明朝" w:hAnsi="ＭＳ 明朝" w:hint="eastAsia"/>
                <w:kern w:val="0"/>
                <w:sz w:val="20"/>
                <w:szCs w:val="20"/>
              </w:rPr>
              <w:br/>
              <w:t>５　第十八条の規定は</w:t>
            </w:r>
            <w:r>
              <w:rPr>
                <w:rFonts w:ascii="ＭＳ 明朝" w:hAnsi="ＭＳ 明朝" w:hint="eastAsia"/>
                <w:kern w:val="0"/>
                <w:sz w:val="20"/>
                <w:szCs w:val="20"/>
              </w:rPr>
              <w:t>，</w:t>
            </w:r>
            <w:r w:rsidRPr="00C903C1">
              <w:rPr>
                <w:rFonts w:ascii="ＭＳ 明朝" w:hAnsi="ＭＳ 明朝" w:hint="eastAsia"/>
                <w:kern w:val="0"/>
                <w:sz w:val="20"/>
                <w:szCs w:val="20"/>
              </w:rPr>
              <w:t>第一項から第三項までの規定による通報又は前項の規定による届出の受</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理に関する事務を担当する部局の周知について準用する。</w:t>
            </w:r>
            <w:r w:rsidRPr="00C903C1">
              <w:rPr>
                <w:rFonts w:ascii="ＭＳ 明朝" w:hAnsi="ＭＳ 明朝" w:hint="eastAsia"/>
                <w:kern w:val="0"/>
                <w:sz w:val="20"/>
                <w:szCs w:val="20"/>
              </w:rPr>
              <w:br/>
              <w:t>６　刑法の秘密漏示罪の規定その他の守秘義務に関する法律の規定は</w:t>
            </w:r>
            <w:r>
              <w:rPr>
                <w:rFonts w:ascii="ＭＳ 明朝" w:hAnsi="ＭＳ 明朝" w:hint="eastAsia"/>
                <w:kern w:val="0"/>
                <w:sz w:val="20"/>
                <w:szCs w:val="20"/>
              </w:rPr>
              <w:t>，</w:t>
            </w:r>
            <w:r w:rsidRPr="00C903C1">
              <w:rPr>
                <w:rFonts w:ascii="ＭＳ 明朝" w:hAnsi="ＭＳ 明朝" w:hint="eastAsia"/>
                <w:kern w:val="0"/>
                <w:sz w:val="20"/>
                <w:szCs w:val="20"/>
              </w:rPr>
              <w:t>第一項から第三項までの</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規定による通報（虚偽であるもの及び過失によるものを除く。次項において同じ。）をするこ</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とを妨げるものと解釈してはならない。</w:t>
            </w:r>
            <w:r w:rsidRPr="00C903C1">
              <w:rPr>
                <w:rFonts w:ascii="ＭＳ 明朝" w:hAnsi="ＭＳ 明朝" w:hint="eastAsia"/>
                <w:kern w:val="0"/>
                <w:sz w:val="20"/>
                <w:szCs w:val="20"/>
              </w:rPr>
              <w:br/>
              <w:t>７　養介護施設従事者等は</w:t>
            </w:r>
            <w:r>
              <w:rPr>
                <w:rFonts w:ascii="ＭＳ 明朝" w:hAnsi="ＭＳ 明朝" w:hint="eastAsia"/>
                <w:kern w:val="0"/>
                <w:sz w:val="20"/>
                <w:szCs w:val="20"/>
              </w:rPr>
              <w:t>，</w:t>
            </w:r>
            <w:r w:rsidRPr="00C903C1">
              <w:rPr>
                <w:rFonts w:ascii="ＭＳ 明朝" w:hAnsi="ＭＳ 明朝" w:hint="eastAsia"/>
                <w:kern w:val="0"/>
                <w:sz w:val="20"/>
                <w:szCs w:val="20"/>
              </w:rPr>
              <w:t>第一項から第三項までの規定による通報をしたことを理由として</w:t>
            </w:r>
            <w:r>
              <w:rPr>
                <w:rFonts w:ascii="ＭＳ 明朝" w:hAnsi="ＭＳ 明朝" w:hint="eastAsia"/>
                <w:kern w:val="0"/>
                <w:sz w:val="20"/>
                <w:szCs w:val="20"/>
              </w:rPr>
              <w:t>，</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解雇その他不利益な取扱いを受けない。</w:t>
            </w:r>
            <w:r w:rsidRPr="00C903C1">
              <w:rPr>
                <w:rFonts w:ascii="ＭＳ 明朝" w:hAnsi="ＭＳ 明朝" w:hint="eastAsia"/>
                <w:kern w:val="0"/>
                <w:sz w:val="20"/>
                <w:szCs w:val="20"/>
              </w:rPr>
              <w:br/>
            </w:r>
            <w:r w:rsidRPr="00C903C1">
              <w:rPr>
                <w:rFonts w:ascii="ＭＳ 明朝" w:hAnsi="ＭＳ 明朝" w:hint="eastAsia"/>
                <w:kern w:val="0"/>
                <w:sz w:val="20"/>
                <w:szCs w:val="20"/>
              </w:rPr>
              <w:br/>
              <w:t>第二十二条　市町村は</w:t>
            </w:r>
            <w:r>
              <w:rPr>
                <w:rFonts w:ascii="ＭＳ 明朝" w:hAnsi="ＭＳ 明朝" w:hint="eastAsia"/>
                <w:kern w:val="0"/>
                <w:sz w:val="20"/>
                <w:szCs w:val="20"/>
              </w:rPr>
              <w:t>，</w:t>
            </w:r>
            <w:r w:rsidRPr="00C903C1">
              <w:rPr>
                <w:rFonts w:ascii="ＭＳ 明朝" w:hAnsi="ＭＳ 明朝" w:hint="eastAsia"/>
                <w:kern w:val="0"/>
                <w:sz w:val="20"/>
                <w:szCs w:val="20"/>
              </w:rPr>
              <w:t>通報又は届出を受けたときは</w:t>
            </w:r>
            <w:r>
              <w:rPr>
                <w:rFonts w:ascii="ＭＳ 明朝" w:hAnsi="ＭＳ 明朝" w:hint="eastAsia"/>
                <w:kern w:val="0"/>
                <w:sz w:val="20"/>
                <w:szCs w:val="20"/>
              </w:rPr>
              <w:t>，</w:t>
            </w:r>
            <w:r w:rsidRPr="00C903C1">
              <w:rPr>
                <w:rFonts w:ascii="ＭＳ 明朝" w:hAnsi="ＭＳ 明朝" w:hint="eastAsia"/>
                <w:kern w:val="0"/>
                <w:sz w:val="20"/>
                <w:szCs w:val="20"/>
              </w:rPr>
              <w:t>当該通報又は届出に係る養介護施設従事</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者等による高齢者虐待に関する事項を</w:t>
            </w:r>
            <w:r>
              <w:rPr>
                <w:rFonts w:ascii="ＭＳ 明朝" w:hAnsi="ＭＳ 明朝" w:hint="eastAsia"/>
                <w:kern w:val="0"/>
                <w:sz w:val="20"/>
                <w:szCs w:val="20"/>
              </w:rPr>
              <w:t>，</w:t>
            </w:r>
            <w:r w:rsidRPr="00C903C1">
              <w:rPr>
                <w:rFonts w:ascii="ＭＳ 明朝" w:hAnsi="ＭＳ 明朝" w:hint="eastAsia"/>
                <w:kern w:val="0"/>
                <w:sz w:val="20"/>
                <w:szCs w:val="20"/>
              </w:rPr>
              <w:t>当該養介護施設従事者等による高齢者虐待に係る養介</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護施設又は当該養介護施設従事者等による高齢者虐待に係る養介護事業の事業所の所在地の都</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道府県に報告しなければならない。</w:t>
            </w:r>
            <w:r w:rsidRPr="00C903C1">
              <w:rPr>
                <w:rFonts w:ascii="ＭＳ 明朝" w:hAnsi="ＭＳ 明朝" w:hint="eastAsia"/>
                <w:kern w:val="0"/>
                <w:sz w:val="20"/>
                <w:szCs w:val="20"/>
              </w:rPr>
              <w:br/>
              <w:t>２　前項の規定は</w:t>
            </w:r>
            <w:r>
              <w:rPr>
                <w:rFonts w:ascii="ＭＳ 明朝" w:hAnsi="ＭＳ 明朝" w:hint="eastAsia"/>
                <w:kern w:val="0"/>
                <w:sz w:val="20"/>
                <w:szCs w:val="20"/>
              </w:rPr>
              <w:t>，</w:t>
            </w:r>
            <w:r w:rsidRPr="00C903C1">
              <w:rPr>
                <w:rFonts w:ascii="ＭＳ 明朝" w:hAnsi="ＭＳ 明朝" w:hint="eastAsia"/>
                <w:kern w:val="0"/>
                <w:sz w:val="20"/>
                <w:szCs w:val="20"/>
              </w:rPr>
              <w:t>地方自治法の指定都市及び中核市については</w:t>
            </w:r>
            <w:r>
              <w:rPr>
                <w:rFonts w:ascii="ＭＳ 明朝" w:hAnsi="ＭＳ 明朝" w:hint="eastAsia"/>
                <w:kern w:val="0"/>
                <w:sz w:val="20"/>
                <w:szCs w:val="20"/>
              </w:rPr>
              <w:t>，</w:t>
            </w:r>
            <w:r w:rsidRPr="00C903C1">
              <w:rPr>
                <w:rFonts w:ascii="ＭＳ 明朝" w:hAnsi="ＭＳ 明朝" w:hint="eastAsia"/>
                <w:kern w:val="0"/>
                <w:sz w:val="20"/>
                <w:szCs w:val="20"/>
              </w:rPr>
              <w:t>厚生労働省令で定める場合を</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除き</w:t>
            </w:r>
            <w:r>
              <w:rPr>
                <w:rFonts w:ascii="ＭＳ 明朝" w:hAnsi="ＭＳ 明朝" w:hint="eastAsia"/>
                <w:kern w:val="0"/>
                <w:sz w:val="20"/>
                <w:szCs w:val="20"/>
              </w:rPr>
              <w:t>，</w:t>
            </w:r>
            <w:r w:rsidRPr="00C903C1">
              <w:rPr>
                <w:rFonts w:ascii="ＭＳ 明朝" w:hAnsi="ＭＳ 明朝" w:hint="eastAsia"/>
                <w:kern w:val="0"/>
                <w:sz w:val="20"/>
                <w:szCs w:val="20"/>
              </w:rPr>
              <w:t>適用しない。</w:t>
            </w:r>
            <w:r w:rsidRPr="00C903C1">
              <w:rPr>
                <w:rFonts w:ascii="ＭＳ 明朝" w:hAnsi="ＭＳ 明朝" w:hint="eastAsia"/>
                <w:kern w:val="0"/>
                <w:sz w:val="20"/>
                <w:szCs w:val="20"/>
              </w:rPr>
              <w:br/>
            </w:r>
            <w:r w:rsidRPr="00C903C1">
              <w:rPr>
                <w:rFonts w:ascii="ＭＳ 明朝" w:hAnsi="ＭＳ 明朝" w:hint="eastAsia"/>
                <w:kern w:val="0"/>
                <w:sz w:val="20"/>
                <w:szCs w:val="20"/>
              </w:rPr>
              <w:br/>
              <w:t>第二十三条　市町村が通報又は届出を受けた場合においては</w:t>
            </w:r>
            <w:r>
              <w:rPr>
                <w:rFonts w:ascii="ＭＳ 明朝" w:hAnsi="ＭＳ 明朝" w:hint="eastAsia"/>
                <w:kern w:val="0"/>
                <w:sz w:val="20"/>
                <w:szCs w:val="20"/>
              </w:rPr>
              <w:t>，</w:t>
            </w:r>
            <w:r w:rsidRPr="00C903C1">
              <w:rPr>
                <w:rFonts w:ascii="ＭＳ 明朝" w:hAnsi="ＭＳ 明朝" w:hint="eastAsia"/>
                <w:kern w:val="0"/>
                <w:sz w:val="20"/>
                <w:szCs w:val="20"/>
              </w:rPr>
              <w:t>当該通報又は届出を受けた市町村</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の職員は</w:t>
            </w:r>
            <w:r>
              <w:rPr>
                <w:rFonts w:ascii="ＭＳ 明朝" w:hAnsi="ＭＳ 明朝" w:hint="eastAsia"/>
                <w:kern w:val="0"/>
                <w:sz w:val="20"/>
                <w:szCs w:val="20"/>
              </w:rPr>
              <w:t>，</w:t>
            </w:r>
            <w:r w:rsidRPr="00C903C1">
              <w:rPr>
                <w:rFonts w:ascii="ＭＳ 明朝" w:hAnsi="ＭＳ 明朝" w:hint="eastAsia"/>
                <w:kern w:val="0"/>
                <w:sz w:val="20"/>
                <w:szCs w:val="20"/>
              </w:rPr>
              <w:t>その職務上知り得た事項であって当該通報又は届出をした者を特定させるものを漏</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らしてはならない。都道府県が報告を受けた場合における当該報告を受けた都道府県の職員に</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ついても</w:t>
            </w:r>
            <w:r>
              <w:rPr>
                <w:rFonts w:ascii="ＭＳ 明朝" w:hAnsi="ＭＳ 明朝" w:hint="eastAsia"/>
                <w:kern w:val="0"/>
                <w:sz w:val="20"/>
                <w:szCs w:val="20"/>
              </w:rPr>
              <w:t>，</w:t>
            </w:r>
            <w:r w:rsidRPr="00C903C1">
              <w:rPr>
                <w:rFonts w:ascii="ＭＳ 明朝" w:hAnsi="ＭＳ 明朝" w:hint="eastAsia"/>
                <w:kern w:val="0"/>
                <w:sz w:val="20"/>
                <w:szCs w:val="20"/>
              </w:rPr>
              <w:t>同様とする。</w:t>
            </w:r>
            <w:r w:rsidRPr="00C903C1">
              <w:rPr>
                <w:rFonts w:ascii="ＭＳ 明朝" w:hAnsi="ＭＳ 明朝" w:hint="eastAsia"/>
                <w:kern w:val="0"/>
                <w:sz w:val="20"/>
                <w:szCs w:val="20"/>
              </w:rPr>
              <w:br/>
            </w:r>
            <w:r w:rsidRPr="00C903C1">
              <w:rPr>
                <w:rFonts w:ascii="ＭＳ 明朝" w:hAnsi="ＭＳ 明朝" w:hint="eastAsia"/>
                <w:kern w:val="0"/>
                <w:sz w:val="20"/>
                <w:szCs w:val="20"/>
              </w:rPr>
              <w:br/>
            </w:r>
            <w:r w:rsidRPr="00C903C1">
              <w:rPr>
                <w:rFonts w:ascii="ＭＳ ゴシック" w:eastAsia="ＭＳ ゴシック" w:hAnsi="ＭＳ ゴシック" w:hint="eastAsia"/>
                <w:kern w:val="0"/>
                <w:sz w:val="20"/>
                <w:szCs w:val="20"/>
              </w:rPr>
              <w:t>（通報等を受けた場合の措置）</w:t>
            </w:r>
            <w:r w:rsidRPr="00C903C1">
              <w:rPr>
                <w:rFonts w:ascii="ＭＳ 明朝" w:hAnsi="ＭＳ 明朝" w:hint="eastAsia"/>
                <w:kern w:val="0"/>
                <w:sz w:val="20"/>
                <w:szCs w:val="20"/>
              </w:rPr>
              <w:br/>
              <w:t>第二十四条　市町村が通報若しくは届出を受け</w:t>
            </w:r>
            <w:r>
              <w:rPr>
                <w:rFonts w:ascii="ＭＳ 明朝" w:hAnsi="ＭＳ 明朝" w:hint="eastAsia"/>
                <w:kern w:val="0"/>
                <w:sz w:val="20"/>
                <w:szCs w:val="20"/>
              </w:rPr>
              <w:t>，</w:t>
            </w:r>
            <w:r w:rsidRPr="00C903C1">
              <w:rPr>
                <w:rFonts w:ascii="ＭＳ 明朝" w:hAnsi="ＭＳ 明朝" w:hint="eastAsia"/>
                <w:kern w:val="0"/>
                <w:sz w:val="20"/>
                <w:szCs w:val="20"/>
              </w:rPr>
              <w:t>又は都道府県が報告を受けたときは</w:t>
            </w:r>
            <w:r>
              <w:rPr>
                <w:rFonts w:ascii="ＭＳ 明朝" w:hAnsi="ＭＳ 明朝" w:hint="eastAsia"/>
                <w:kern w:val="0"/>
                <w:sz w:val="20"/>
                <w:szCs w:val="20"/>
              </w:rPr>
              <w:t>，</w:t>
            </w:r>
            <w:r w:rsidRPr="00C903C1">
              <w:rPr>
                <w:rFonts w:ascii="ＭＳ 明朝" w:hAnsi="ＭＳ 明朝" w:hint="eastAsia"/>
                <w:kern w:val="0"/>
                <w:sz w:val="20"/>
                <w:szCs w:val="20"/>
              </w:rPr>
              <w:t>市町村長</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又は都道府県知事は</w:t>
            </w:r>
            <w:r>
              <w:rPr>
                <w:rFonts w:ascii="ＭＳ 明朝" w:hAnsi="ＭＳ 明朝" w:hint="eastAsia"/>
                <w:kern w:val="0"/>
                <w:sz w:val="20"/>
                <w:szCs w:val="20"/>
              </w:rPr>
              <w:t>，</w:t>
            </w:r>
            <w:r w:rsidRPr="00C903C1">
              <w:rPr>
                <w:rFonts w:ascii="ＭＳ 明朝" w:hAnsi="ＭＳ 明朝" w:hint="eastAsia"/>
                <w:kern w:val="0"/>
                <w:sz w:val="20"/>
                <w:szCs w:val="20"/>
              </w:rPr>
              <w:t>養介護施設の業務又は養介護事業の適正な運営を確保することにより</w:t>
            </w:r>
            <w:r>
              <w:rPr>
                <w:rFonts w:ascii="ＭＳ 明朝" w:hAnsi="ＭＳ 明朝" w:hint="eastAsia"/>
                <w:kern w:val="0"/>
                <w:sz w:val="20"/>
                <w:szCs w:val="20"/>
              </w:rPr>
              <w:t>，</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当該通報又は届出に係る高齢者に対する養介護施設従事者等による高齢者虐待の防止及び当該</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高齢者の保護を図るため</w:t>
            </w:r>
            <w:r>
              <w:rPr>
                <w:rFonts w:ascii="ＭＳ 明朝" w:hAnsi="ＭＳ 明朝" w:hint="eastAsia"/>
                <w:kern w:val="0"/>
                <w:sz w:val="20"/>
                <w:szCs w:val="20"/>
              </w:rPr>
              <w:t>，</w:t>
            </w:r>
            <w:r w:rsidRPr="00C903C1">
              <w:rPr>
                <w:rFonts w:ascii="ＭＳ 明朝" w:hAnsi="ＭＳ 明朝" w:hint="eastAsia"/>
                <w:kern w:val="0"/>
                <w:sz w:val="20"/>
                <w:szCs w:val="20"/>
              </w:rPr>
              <w:t>老人福祉法又は介護保険法の規定による権限を適切に行使するもの</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とする。</w:t>
            </w:r>
            <w:r w:rsidRPr="00C903C1">
              <w:rPr>
                <w:rFonts w:ascii="ＭＳ 明朝" w:hAnsi="ＭＳ 明朝" w:hint="eastAsia"/>
                <w:kern w:val="0"/>
                <w:sz w:val="20"/>
                <w:szCs w:val="20"/>
              </w:rPr>
              <w:br/>
            </w:r>
            <w:r w:rsidRPr="00C903C1">
              <w:rPr>
                <w:rFonts w:ascii="ＭＳ 明朝" w:hAnsi="ＭＳ 明朝" w:hint="eastAsia"/>
                <w:kern w:val="0"/>
                <w:sz w:val="20"/>
                <w:szCs w:val="20"/>
              </w:rPr>
              <w:br/>
            </w:r>
            <w:r w:rsidRPr="00C903C1">
              <w:rPr>
                <w:rFonts w:ascii="ＭＳ ゴシック" w:eastAsia="ＭＳ ゴシック" w:hAnsi="ＭＳ ゴシック" w:hint="eastAsia"/>
                <w:kern w:val="0"/>
                <w:sz w:val="20"/>
                <w:szCs w:val="20"/>
              </w:rPr>
              <w:t>（財産上の不当取引による被害の防止等）</w:t>
            </w:r>
            <w:r w:rsidRPr="00C903C1">
              <w:rPr>
                <w:rFonts w:ascii="ＭＳ 明朝" w:hAnsi="ＭＳ 明朝" w:hint="eastAsia"/>
                <w:kern w:val="0"/>
                <w:sz w:val="20"/>
                <w:szCs w:val="20"/>
              </w:rPr>
              <w:br/>
              <w:t>第二十七条　市町村は</w:t>
            </w:r>
            <w:r>
              <w:rPr>
                <w:rFonts w:ascii="ＭＳ 明朝" w:hAnsi="ＭＳ 明朝" w:hint="eastAsia"/>
                <w:kern w:val="0"/>
                <w:sz w:val="20"/>
                <w:szCs w:val="20"/>
              </w:rPr>
              <w:t>，</w:t>
            </w:r>
            <w:r w:rsidRPr="00C903C1">
              <w:rPr>
                <w:rFonts w:ascii="ＭＳ 明朝" w:hAnsi="ＭＳ 明朝" w:hint="eastAsia"/>
                <w:kern w:val="0"/>
                <w:sz w:val="20"/>
                <w:szCs w:val="20"/>
              </w:rPr>
              <w:t>養護者</w:t>
            </w:r>
            <w:r>
              <w:rPr>
                <w:rFonts w:ascii="ＭＳ 明朝" w:hAnsi="ＭＳ 明朝" w:hint="eastAsia"/>
                <w:kern w:val="0"/>
                <w:sz w:val="20"/>
                <w:szCs w:val="20"/>
              </w:rPr>
              <w:t>，</w:t>
            </w:r>
            <w:r w:rsidRPr="00C903C1">
              <w:rPr>
                <w:rFonts w:ascii="ＭＳ 明朝" w:hAnsi="ＭＳ 明朝" w:hint="eastAsia"/>
                <w:kern w:val="0"/>
                <w:sz w:val="20"/>
                <w:szCs w:val="20"/>
              </w:rPr>
              <w:t>高齢者の親族又は養介護施設従事者等以外の者が不当に財産上の利益を得る目的で高齢者と行う取引による高齢者の被害について</w:t>
            </w:r>
            <w:r>
              <w:rPr>
                <w:rFonts w:ascii="ＭＳ 明朝" w:hAnsi="ＭＳ 明朝" w:hint="eastAsia"/>
                <w:kern w:val="0"/>
                <w:sz w:val="20"/>
                <w:szCs w:val="20"/>
              </w:rPr>
              <w:t>，</w:t>
            </w:r>
            <w:r w:rsidRPr="00C903C1">
              <w:rPr>
                <w:rFonts w:ascii="ＭＳ 明朝" w:hAnsi="ＭＳ 明朝" w:hint="eastAsia"/>
                <w:kern w:val="0"/>
                <w:sz w:val="20"/>
                <w:szCs w:val="20"/>
              </w:rPr>
              <w:t>相談に応じ</w:t>
            </w:r>
            <w:r>
              <w:rPr>
                <w:rFonts w:ascii="ＭＳ 明朝" w:hAnsi="ＭＳ 明朝" w:hint="eastAsia"/>
                <w:kern w:val="0"/>
                <w:sz w:val="20"/>
                <w:szCs w:val="20"/>
              </w:rPr>
              <w:t>，</w:t>
            </w:r>
            <w:r w:rsidRPr="00C903C1">
              <w:rPr>
                <w:rFonts w:ascii="ＭＳ 明朝" w:hAnsi="ＭＳ 明朝" w:hint="eastAsia"/>
                <w:kern w:val="0"/>
                <w:sz w:val="20"/>
                <w:szCs w:val="20"/>
              </w:rPr>
              <w:t>若しくは消費</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生活に関する業務を担当する部局その他の関係機関を紹介し</w:t>
            </w:r>
            <w:r>
              <w:rPr>
                <w:rFonts w:ascii="ＭＳ 明朝" w:hAnsi="ＭＳ 明朝" w:hint="eastAsia"/>
                <w:kern w:val="0"/>
                <w:sz w:val="20"/>
                <w:szCs w:val="20"/>
              </w:rPr>
              <w:t>，</w:t>
            </w:r>
            <w:r w:rsidRPr="00C903C1">
              <w:rPr>
                <w:rFonts w:ascii="ＭＳ 明朝" w:hAnsi="ＭＳ 明朝" w:hint="eastAsia"/>
                <w:kern w:val="0"/>
                <w:sz w:val="20"/>
                <w:szCs w:val="20"/>
              </w:rPr>
              <w:t>又は高齢者虐待対応協力者に</w:t>
            </w:r>
            <w:r>
              <w:rPr>
                <w:rFonts w:ascii="ＭＳ 明朝" w:hAnsi="ＭＳ 明朝" w:hint="eastAsia"/>
                <w:kern w:val="0"/>
                <w:sz w:val="20"/>
                <w:szCs w:val="20"/>
              </w:rPr>
              <w:t>，</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財産上の不当取引による高齢者の被害に係る相談若しくは関係機関の紹介の実施を委託するも</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のとする。</w:t>
            </w:r>
            <w:r w:rsidRPr="00C903C1">
              <w:rPr>
                <w:rFonts w:ascii="ＭＳ 明朝" w:hAnsi="ＭＳ 明朝" w:hint="eastAsia"/>
                <w:kern w:val="0"/>
                <w:sz w:val="20"/>
                <w:szCs w:val="20"/>
              </w:rPr>
              <w:br/>
              <w:t>２　市町村長は</w:t>
            </w:r>
            <w:r>
              <w:rPr>
                <w:rFonts w:ascii="ＭＳ 明朝" w:hAnsi="ＭＳ 明朝" w:hint="eastAsia"/>
                <w:kern w:val="0"/>
                <w:sz w:val="20"/>
                <w:szCs w:val="20"/>
              </w:rPr>
              <w:t>，</w:t>
            </w:r>
            <w:r w:rsidRPr="00C903C1">
              <w:rPr>
                <w:rFonts w:ascii="ＭＳ 明朝" w:hAnsi="ＭＳ 明朝" w:hint="eastAsia"/>
                <w:kern w:val="0"/>
                <w:sz w:val="20"/>
                <w:szCs w:val="20"/>
              </w:rPr>
              <w:t>財産上の不当取引の被害を受け</w:t>
            </w:r>
            <w:r>
              <w:rPr>
                <w:rFonts w:ascii="ＭＳ 明朝" w:hAnsi="ＭＳ 明朝" w:hint="eastAsia"/>
                <w:kern w:val="0"/>
                <w:sz w:val="20"/>
                <w:szCs w:val="20"/>
              </w:rPr>
              <w:t>，</w:t>
            </w:r>
            <w:r w:rsidRPr="00C903C1">
              <w:rPr>
                <w:rFonts w:ascii="ＭＳ 明朝" w:hAnsi="ＭＳ 明朝" w:hint="eastAsia"/>
                <w:kern w:val="0"/>
                <w:sz w:val="20"/>
                <w:szCs w:val="20"/>
              </w:rPr>
              <w:t>又は受けるおそれのある高齢者について</w:t>
            </w:r>
            <w:r>
              <w:rPr>
                <w:rFonts w:ascii="ＭＳ 明朝" w:hAnsi="ＭＳ 明朝" w:hint="eastAsia"/>
                <w:kern w:val="0"/>
                <w:sz w:val="20"/>
                <w:szCs w:val="20"/>
              </w:rPr>
              <w:t>，</w:t>
            </w:r>
            <w:r w:rsidRPr="00C903C1">
              <w:rPr>
                <w:rFonts w:ascii="ＭＳ 明朝" w:hAnsi="ＭＳ 明朝" w:hint="eastAsia"/>
                <w:kern w:val="0"/>
                <w:sz w:val="20"/>
                <w:szCs w:val="20"/>
              </w:rPr>
              <w:t>適</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切に</w:t>
            </w:r>
            <w:r>
              <w:rPr>
                <w:rFonts w:ascii="ＭＳ 明朝" w:hAnsi="ＭＳ 明朝" w:hint="eastAsia"/>
                <w:kern w:val="0"/>
                <w:sz w:val="20"/>
                <w:szCs w:val="20"/>
              </w:rPr>
              <w:t>，</w:t>
            </w:r>
            <w:r w:rsidRPr="00C903C1">
              <w:rPr>
                <w:rFonts w:ascii="ＭＳ 明朝" w:hAnsi="ＭＳ 明朝" w:hint="eastAsia"/>
                <w:kern w:val="0"/>
                <w:sz w:val="20"/>
                <w:szCs w:val="20"/>
              </w:rPr>
              <w:t>老人福祉法第三十二条の規定により審判の請求をするものとする。</w:t>
            </w:r>
            <w:r w:rsidRPr="00C903C1">
              <w:rPr>
                <w:rFonts w:ascii="ＭＳ 明朝" w:hAnsi="ＭＳ 明朝" w:hint="eastAsia"/>
                <w:kern w:val="0"/>
                <w:sz w:val="20"/>
                <w:szCs w:val="20"/>
              </w:rPr>
              <w:br/>
            </w:r>
            <w:r w:rsidRPr="00C903C1">
              <w:rPr>
                <w:rFonts w:ascii="ＭＳ 明朝" w:hAnsi="ＭＳ 明朝" w:hint="eastAsia"/>
                <w:kern w:val="0"/>
                <w:sz w:val="20"/>
                <w:szCs w:val="20"/>
              </w:rPr>
              <w:br/>
            </w:r>
            <w:r w:rsidRPr="00C903C1">
              <w:rPr>
                <w:rFonts w:ascii="ＭＳ ゴシック" w:eastAsia="ＭＳ ゴシック" w:hAnsi="ＭＳ ゴシック" w:hint="eastAsia"/>
                <w:kern w:val="0"/>
                <w:sz w:val="20"/>
                <w:szCs w:val="20"/>
              </w:rPr>
              <w:t>（成年後見制度の利用促進）</w:t>
            </w:r>
            <w:r w:rsidRPr="00C903C1">
              <w:rPr>
                <w:rFonts w:ascii="ＭＳ 明朝" w:hAnsi="ＭＳ 明朝" w:hint="eastAsia"/>
                <w:kern w:val="0"/>
                <w:sz w:val="20"/>
                <w:szCs w:val="20"/>
              </w:rPr>
              <w:br/>
              <w:t>第二十八条　国及び地方公共団体は</w:t>
            </w:r>
            <w:r>
              <w:rPr>
                <w:rFonts w:ascii="ＭＳ 明朝" w:hAnsi="ＭＳ 明朝" w:hint="eastAsia"/>
                <w:kern w:val="0"/>
                <w:sz w:val="20"/>
                <w:szCs w:val="20"/>
              </w:rPr>
              <w:t>，</w:t>
            </w:r>
            <w:r w:rsidRPr="00C903C1">
              <w:rPr>
                <w:rFonts w:ascii="ＭＳ 明朝" w:hAnsi="ＭＳ 明朝" w:hint="eastAsia"/>
                <w:kern w:val="0"/>
                <w:sz w:val="20"/>
                <w:szCs w:val="20"/>
              </w:rPr>
              <w:t>高齢者虐待の防止及び高齢者虐待を受けた高齢者の保護並</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びに財産上の不当取引による高齢者の被害の防止及び救済を図るため</w:t>
            </w:r>
            <w:r>
              <w:rPr>
                <w:rFonts w:ascii="ＭＳ 明朝" w:hAnsi="ＭＳ 明朝" w:hint="eastAsia"/>
                <w:kern w:val="0"/>
                <w:sz w:val="20"/>
                <w:szCs w:val="20"/>
              </w:rPr>
              <w:t>，</w:t>
            </w:r>
            <w:r w:rsidRPr="00C903C1">
              <w:rPr>
                <w:rFonts w:ascii="ＭＳ 明朝" w:hAnsi="ＭＳ 明朝" w:hint="eastAsia"/>
                <w:kern w:val="0"/>
                <w:sz w:val="20"/>
                <w:szCs w:val="20"/>
              </w:rPr>
              <w:t>成年後見制度の周知の</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ための措置</w:t>
            </w:r>
            <w:r>
              <w:rPr>
                <w:rFonts w:ascii="ＭＳ 明朝" w:hAnsi="ＭＳ 明朝" w:hint="eastAsia"/>
                <w:kern w:val="0"/>
                <w:sz w:val="20"/>
                <w:szCs w:val="20"/>
              </w:rPr>
              <w:t>，</w:t>
            </w:r>
            <w:r w:rsidRPr="00C903C1">
              <w:rPr>
                <w:rFonts w:ascii="ＭＳ 明朝" w:hAnsi="ＭＳ 明朝" w:hint="eastAsia"/>
                <w:kern w:val="0"/>
                <w:sz w:val="20"/>
                <w:szCs w:val="20"/>
              </w:rPr>
              <w:t>成年後見制度の利用に係る経済的負担の軽減のための措置等を講ずることにより</w:t>
            </w:r>
            <w:r>
              <w:rPr>
                <w:rFonts w:ascii="ＭＳ 明朝" w:hAnsi="ＭＳ 明朝" w:hint="eastAsia"/>
                <w:kern w:val="0"/>
                <w:sz w:val="20"/>
                <w:szCs w:val="20"/>
              </w:rPr>
              <w:t>，</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成年後見制度が広く利用されるようにしなければならない。</w:t>
            </w:r>
            <w:r w:rsidRPr="00C903C1">
              <w:rPr>
                <w:rFonts w:ascii="ＭＳ 明朝" w:hAnsi="ＭＳ 明朝" w:hint="eastAsia"/>
                <w:kern w:val="0"/>
                <w:sz w:val="20"/>
                <w:szCs w:val="20"/>
              </w:rPr>
              <w:br/>
            </w:r>
            <w:r w:rsidRPr="00C903C1">
              <w:rPr>
                <w:rFonts w:ascii="ＭＳ 明朝" w:hAnsi="ＭＳ 明朝" w:hint="eastAsia"/>
                <w:kern w:val="0"/>
                <w:sz w:val="20"/>
                <w:szCs w:val="20"/>
              </w:rPr>
              <w:br/>
              <w:t>第五章　罰則</w:t>
            </w:r>
            <w:r w:rsidRPr="00C903C1">
              <w:rPr>
                <w:rFonts w:ascii="ＭＳ 明朝" w:hAnsi="ＭＳ 明朝" w:hint="eastAsia"/>
                <w:kern w:val="0"/>
                <w:sz w:val="20"/>
                <w:szCs w:val="20"/>
              </w:rPr>
              <w:br/>
            </w:r>
            <w:r w:rsidRPr="00C903C1">
              <w:rPr>
                <w:rFonts w:ascii="ＭＳ 明朝" w:hAnsi="ＭＳ 明朝" w:hint="eastAsia"/>
                <w:kern w:val="0"/>
                <w:sz w:val="20"/>
                <w:szCs w:val="20"/>
              </w:rPr>
              <w:br/>
              <w:t>第二十九条　第十七条第二項の規定に違反した者は</w:t>
            </w:r>
            <w:r>
              <w:rPr>
                <w:rFonts w:ascii="ＭＳ 明朝" w:hAnsi="ＭＳ 明朝" w:hint="eastAsia"/>
                <w:kern w:val="0"/>
                <w:sz w:val="20"/>
                <w:szCs w:val="20"/>
              </w:rPr>
              <w:t>，</w:t>
            </w:r>
            <w:r w:rsidRPr="00C903C1">
              <w:rPr>
                <w:rFonts w:ascii="ＭＳ 明朝" w:hAnsi="ＭＳ 明朝" w:hint="eastAsia"/>
                <w:kern w:val="0"/>
                <w:sz w:val="20"/>
                <w:szCs w:val="20"/>
              </w:rPr>
              <w:t>一年以下の懲役又は百万円以下の罰金に処</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する。</w:t>
            </w:r>
            <w:r w:rsidRPr="00C903C1">
              <w:rPr>
                <w:rFonts w:ascii="ＭＳ 明朝" w:hAnsi="ＭＳ 明朝" w:hint="eastAsia"/>
                <w:kern w:val="0"/>
                <w:sz w:val="20"/>
                <w:szCs w:val="20"/>
              </w:rPr>
              <w:br/>
            </w:r>
            <w:r w:rsidRPr="00C903C1">
              <w:rPr>
                <w:rFonts w:ascii="ＭＳ 明朝" w:hAnsi="ＭＳ 明朝" w:hint="eastAsia"/>
                <w:kern w:val="0"/>
                <w:sz w:val="20"/>
                <w:szCs w:val="20"/>
              </w:rPr>
              <w:br/>
              <w:t>第三十条　正当な理由がなく</w:t>
            </w:r>
            <w:r>
              <w:rPr>
                <w:rFonts w:ascii="ＭＳ 明朝" w:hAnsi="ＭＳ 明朝" w:hint="eastAsia"/>
                <w:kern w:val="0"/>
                <w:sz w:val="20"/>
                <w:szCs w:val="20"/>
              </w:rPr>
              <w:t>，</w:t>
            </w:r>
            <w:r w:rsidRPr="00C903C1">
              <w:rPr>
                <w:rFonts w:ascii="ＭＳ 明朝" w:hAnsi="ＭＳ 明朝" w:hint="eastAsia"/>
                <w:kern w:val="0"/>
                <w:sz w:val="20"/>
                <w:szCs w:val="20"/>
              </w:rPr>
              <w:t>立入調査を拒み</w:t>
            </w:r>
            <w:r>
              <w:rPr>
                <w:rFonts w:ascii="ＭＳ 明朝" w:hAnsi="ＭＳ 明朝" w:hint="eastAsia"/>
                <w:kern w:val="0"/>
                <w:sz w:val="20"/>
                <w:szCs w:val="20"/>
              </w:rPr>
              <w:t>，</w:t>
            </w:r>
            <w:r w:rsidRPr="00C903C1">
              <w:rPr>
                <w:rFonts w:ascii="ＭＳ 明朝" w:hAnsi="ＭＳ 明朝" w:hint="eastAsia"/>
                <w:kern w:val="0"/>
                <w:sz w:val="20"/>
                <w:szCs w:val="20"/>
              </w:rPr>
              <w:t>妨げ</w:t>
            </w:r>
            <w:r>
              <w:rPr>
                <w:rFonts w:ascii="ＭＳ 明朝" w:hAnsi="ＭＳ 明朝" w:hint="eastAsia"/>
                <w:kern w:val="0"/>
                <w:sz w:val="20"/>
                <w:szCs w:val="20"/>
              </w:rPr>
              <w:t>，</w:t>
            </w:r>
            <w:r w:rsidRPr="00C903C1">
              <w:rPr>
                <w:rFonts w:ascii="ＭＳ 明朝" w:hAnsi="ＭＳ 明朝" w:hint="eastAsia"/>
                <w:kern w:val="0"/>
                <w:sz w:val="20"/>
                <w:szCs w:val="20"/>
              </w:rPr>
              <w:t>若しくは忌避し</w:t>
            </w:r>
            <w:r>
              <w:rPr>
                <w:rFonts w:ascii="ＭＳ 明朝" w:hAnsi="ＭＳ 明朝" w:hint="eastAsia"/>
                <w:kern w:val="0"/>
                <w:sz w:val="20"/>
                <w:szCs w:val="20"/>
              </w:rPr>
              <w:t>，</w:t>
            </w:r>
            <w:r w:rsidRPr="00C903C1">
              <w:rPr>
                <w:rFonts w:ascii="ＭＳ 明朝" w:hAnsi="ＭＳ 明朝" w:hint="eastAsia"/>
                <w:kern w:val="0"/>
                <w:sz w:val="20"/>
                <w:szCs w:val="20"/>
              </w:rPr>
              <w:t>又は同項の規定による</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質問に対して答弁をせず</w:t>
            </w:r>
            <w:r>
              <w:rPr>
                <w:rFonts w:ascii="ＭＳ 明朝" w:hAnsi="ＭＳ 明朝" w:hint="eastAsia"/>
                <w:kern w:val="0"/>
                <w:sz w:val="20"/>
                <w:szCs w:val="20"/>
              </w:rPr>
              <w:t>，</w:t>
            </w:r>
            <w:r w:rsidRPr="00C903C1">
              <w:rPr>
                <w:rFonts w:ascii="ＭＳ 明朝" w:hAnsi="ＭＳ 明朝" w:hint="eastAsia"/>
                <w:kern w:val="0"/>
                <w:sz w:val="20"/>
                <w:szCs w:val="20"/>
              </w:rPr>
              <w:t>若しくは虚偽の答弁をし</w:t>
            </w:r>
            <w:r>
              <w:rPr>
                <w:rFonts w:ascii="ＭＳ 明朝" w:hAnsi="ＭＳ 明朝" w:hint="eastAsia"/>
                <w:kern w:val="0"/>
                <w:sz w:val="20"/>
                <w:szCs w:val="20"/>
              </w:rPr>
              <w:t>，</w:t>
            </w:r>
            <w:r w:rsidRPr="00C903C1">
              <w:rPr>
                <w:rFonts w:ascii="ＭＳ 明朝" w:hAnsi="ＭＳ 明朝" w:hint="eastAsia"/>
                <w:kern w:val="0"/>
                <w:sz w:val="20"/>
                <w:szCs w:val="20"/>
              </w:rPr>
              <w:t>若しくは高齢者に答弁をさせず</w:t>
            </w:r>
            <w:r>
              <w:rPr>
                <w:rFonts w:ascii="ＭＳ 明朝" w:hAnsi="ＭＳ 明朝" w:hint="eastAsia"/>
                <w:kern w:val="0"/>
                <w:sz w:val="20"/>
                <w:szCs w:val="20"/>
              </w:rPr>
              <w:t>，</w:t>
            </w:r>
            <w:r w:rsidRPr="00C903C1">
              <w:rPr>
                <w:rFonts w:ascii="ＭＳ 明朝" w:hAnsi="ＭＳ 明朝" w:hint="eastAsia"/>
                <w:kern w:val="0"/>
                <w:sz w:val="20"/>
                <w:szCs w:val="20"/>
              </w:rPr>
              <w:t>若しく</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は虚偽の答弁をさせた者は</w:t>
            </w:r>
            <w:r>
              <w:rPr>
                <w:rFonts w:ascii="ＭＳ 明朝" w:hAnsi="ＭＳ 明朝" w:hint="eastAsia"/>
                <w:kern w:val="0"/>
                <w:sz w:val="20"/>
                <w:szCs w:val="20"/>
              </w:rPr>
              <w:t>，</w:t>
            </w:r>
            <w:r w:rsidRPr="00C903C1">
              <w:rPr>
                <w:rFonts w:ascii="ＭＳ 明朝" w:hAnsi="ＭＳ 明朝" w:hint="eastAsia"/>
                <w:kern w:val="0"/>
                <w:sz w:val="20"/>
                <w:szCs w:val="20"/>
              </w:rPr>
              <w:t>三十万円以下の罰金に処する。</w:t>
            </w:r>
            <w:r w:rsidRPr="00C903C1">
              <w:rPr>
                <w:rFonts w:ascii="ＭＳ 明朝" w:hAnsi="ＭＳ 明朝" w:hint="eastAsia"/>
                <w:kern w:val="0"/>
                <w:sz w:val="20"/>
                <w:szCs w:val="20"/>
              </w:rPr>
              <w:br/>
            </w:r>
            <w:r w:rsidRPr="00C903C1">
              <w:rPr>
                <w:rFonts w:ascii="ＭＳ 明朝" w:hAnsi="ＭＳ 明朝" w:hint="eastAsia"/>
                <w:kern w:val="0"/>
                <w:sz w:val="20"/>
                <w:szCs w:val="20"/>
              </w:rPr>
              <w:br/>
            </w:r>
            <w:r w:rsidRPr="00C903C1">
              <w:rPr>
                <w:rFonts w:ascii="ＭＳ 明朝" w:hAnsi="ＭＳ 明朝" w:hint="eastAsia"/>
                <w:kern w:val="0"/>
                <w:sz w:val="20"/>
                <w:szCs w:val="20"/>
              </w:rPr>
              <w:br/>
            </w:r>
            <w:r w:rsidRPr="00C903C1">
              <w:rPr>
                <w:rFonts w:ascii="ＭＳ ゴシック" w:eastAsia="ＭＳ ゴシック" w:hAnsi="ＭＳ ゴシック" w:hint="eastAsia"/>
                <w:kern w:val="0"/>
                <w:sz w:val="20"/>
                <w:szCs w:val="20"/>
              </w:rPr>
              <w:t>（検討）</w:t>
            </w:r>
            <w:r w:rsidRPr="00C903C1">
              <w:rPr>
                <w:rFonts w:ascii="ＭＳ 明朝" w:hAnsi="ＭＳ 明朝" w:hint="eastAsia"/>
                <w:kern w:val="0"/>
                <w:sz w:val="20"/>
                <w:szCs w:val="20"/>
              </w:rPr>
              <w:br/>
              <w:t>２　高齢者以外の者であって精神上又は身体上の理由により養護を必要とするものに対する虐待</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の防止等のための制度については</w:t>
            </w:r>
            <w:r>
              <w:rPr>
                <w:rFonts w:ascii="ＭＳ 明朝" w:hAnsi="ＭＳ 明朝" w:hint="eastAsia"/>
                <w:kern w:val="0"/>
                <w:sz w:val="20"/>
                <w:szCs w:val="20"/>
              </w:rPr>
              <w:t>，</w:t>
            </w:r>
            <w:r w:rsidRPr="00C903C1">
              <w:rPr>
                <w:rFonts w:ascii="ＭＳ 明朝" w:hAnsi="ＭＳ 明朝" w:hint="eastAsia"/>
                <w:kern w:val="0"/>
                <w:sz w:val="20"/>
                <w:szCs w:val="20"/>
              </w:rPr>
              <w:t>速やかに検討が加えられ</w:t>
            </w:r>
            <w:r>
              <w:rPr>
                <w:rFonts w:ascii="ＭＳ 明朝" w:hAnsi="ＭＳ 明朝" w:hint="eastAsia"/>
                <w:kern w:val="0"/>
                <w:sz w:val="20"/>
                <w:szCs w:val="20"/>
              </w:rPr>
              <w:t>，</w:t>
            </w:r>
            <w:r w:rsidRPr="00C903C1">
              <w:rPr>
                <w:rFonts w:ascii="ＭＳ 明朝" w:hAnsi="ＭＳ 明朝" w:hint="eastAsia"/>
                <w:kern w:val="0"/>
                <w:sz w:val="20"/>
                <w:szCs w:val="20"/>
              </w:rPr>
              <w:t>その結果に基づいて必要な措置</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が講ぜられるものとする。</w:t>
            </w:r>
            <w:r w:rsidRPr="00C903C1">
              <w:rPr>
                <w:rFonts w:ascii="ＭＳ 明朝" w:hAnsi="ＭＳ 明朝" w:hint="eastAsia"/>
                <w:kern w:val="0"/>
                <w:sz w:val="20"/>
                <w:szCs w:val="20"/>
              </w:rPr>
              <w:br/>
              <w:t>３　高齢者虐待の防止</w:t>
            </w:r>
            <w:r>
              <w:rPr>
                <w:rFonts w:ascii="ＭＳ 明朝" w:hAnsi="ＭＳ 明朝" w:hint="eastAsia"/>
                <w:kern w:val="0"/>
                <w:sz w:val="20"/>
                <w:szCs w:val="20"/>
              </w:rPr>
              <w:t>，</w:t>
            </w:r>
            <w:r w:rsidRPr="00C903C1">
              <w:rPr>
                <w:rFonts w:ascii="ＭＳ 明朝" w:hAnsi="ＭＳ 明朝" w:hint="eastAsia"/>
                <w:kern w:val="0"/>
                <w:sz w:val="20"/>
                <w:szCs w:val="20"/>
              </w:rPr>
              <w:t>養護者に対する支援等のための制度については</w:t>
            </w:r>
            <w:r>
              <w:rPr>
                <w:rFonts w:ascii="ＭＳ 明朝" w:hAnsi="ＭＳ 明朝" w:hint="eastAsia"/>
                <w:kern w:val="0"/>
                <w:sz w:val="20"/>
                <w:szCs w:val="20"/>
              </w:rPr>
              <w:t>，</w:t>
            </w:r>
            <w:r w:rsidRPr="00C903C1">
              <w:rPr>
                <w:rFonts w:ascii="ＭＳ 明朝" w:hAnsi="ＭＳ 明朝" w:hint="eastAsia"/>
                <w:kern w:val="0"/>
                <w:sz w:val="20"/>
                <w:szCs w:val="20"/>
              </w:rPr>
              <w:t>この法律の施行後三年</w:t>
            </w:r>
          </w:p>
          <w:p w:rsidR="00C52CA5"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を目途として</w:t>
            </w:r>
            <w:r>
              <w:rPr>
                <w:rFonts w:ascii="ＭＳ 明朝" w:hAnsi="ＭＳ 明朝" w:hint="eastAsia"/>
                <w:kern w:val="0"/>
                <w:sz w:val="20"/>
                <w:szCs w:val="20"/>
              </w:rPr>
              <w:t>，</w:t>
            </w:r>
            <w:r w:rsidRPr="00C903C1">
              <w:rPr>
                <w:rFonts w:ascii="ＭＳ 明朝" w:hAnsi="ＭＳ 明朝" w:hint="eastAsia"/>
                <w:kern w:val="0"/>
                <w:sz w:val="20"/>
                <w:szCs w:val="20"/>
              </w:rPr>
              <w:t>この法律の施行状況等を勘案し</w:t>
            </w:r>
            <w:r>
              <w:rPr>
                <w:rFonts w:ascii="ＭＳ 明朝" w:hAnsi="ＭＳ 明朝" w:hint="eastAsia"/>
                <w:kern w:val="0"/>
                <w:sz w:val="20"/>
                <w:szCs w:val="20"/>
              </w:rPr>
              <w:t>，</w:t>
            </w:r>
            <w:r w:rsidRPr="00C903C1">
              <w:rPr>
                <w:rFonts w:ascii="ＭＳ 明朝" w:hAnsi="ＭＳ 明朝" w:hint="eastAsia"/>
                <w:kern w:val="0"/>
                <w:sz w:val="20"/>
                <w:szCs w:val="20"/>
              </w:rPr>
              <w:t>検討が加えられ</w:t>
            </w:r>
            <w:r>
              <w:rPr>
                <w:rFonts w:ascii="ＭＳ 明朝" w:hAnsi="ＭＳ 明朝" w:hint="eastAsia"/>
                <w:kern w:val="0"/>
                <w:sz w:val="20"/>
                <w:szCs w:val="20"/>
              </w:rPr>
              <w:t>，</w:t>
            </w:r>
            <w:r w:rsidRPr="00C903C1">
              <w:rPr>
                <w:rFonts w:ascii="ＭＳ 明朝" w:hAnsi="ＭＳ 明朝" w:hint="eastAsia"/>
                <w:kern w:val="0"/>
                <w:sz w:val="20"/>
                <w:szCs w:val="20"/>
              </w:rPr>
              <w:t>その結果に基づいて必要な</w:t>
            </w:r>
          </w:p>
          <w:p w:rsidR="00C52CA5" w:rsidRPr="00C903C1" w:rsidRDefault="00C52CA5" w:rsidP="00232E3E">
            <w:pPr>
              <w:snapToGrid w:val="0"/>
              <w:spacing w:line="200" w:lineRule="exact"/>
              <w:ind w:firstLineChars="100" w:firstLine="200"/>
              <w:rPr>
                <w:rFonts w:ascii="ＭＳ 明朝" w:hAnsi="ＭＳ 明朝"/>
                <w:kern w:val="0"/>
                <w:sz w:val="20"/>
                <w:szCs w:val="20"/>
              </w:rPr>
            </w:pPr>
            <w:r w:rsidRPr="00C903C1">
              <w:rPr>
                <w:rFonts w:ascii="ＭＳ 明朝" w:hAnsi="ＭＳ 明朝" w:hint="eastAsia"/>
                <w:kern w:val="0"/>
                <w:sz w:val="20"/>
                <w:szCs w:val="20"/>
              </w:rPr>
              <w:t>措置が講ぜられるものとする。</w:t>
            </w:r>
          </w:p>
          <w:p w:rsidR="00C52CA5" w:rsidRPr="00C903C1" w:rsidRDefault="00C52CA5" w:rsidP="00232E3E">
            <w:pPr>
              <w:snapToGrid w:val="0"/>
              <w:rPr>
                <w:rFonts w:ascii="ＭＳ ゴシック" w:eastAsia="ＭＳ ゴシック" w:hAnsi="ＭＳ ゴシック"/>
                <w:sz w:val="16"/>
                <w:szCs w:val="16"/>
              </w:rPr>
            </w:pPr>
          </w:p>
        </w:tc>
      </w:tr>
    </w:tbl>
    <w:p w:rsidR="00C52CA5" w:rsidRPr="00AA6F31" w:rsidRDefault="00C52CA5" w:rsidP="00C52CA5">
      <w:pPr>
        <w:snapToGrid w:val="0"/>
        <w:rPr>
          <w:rFonts w:ascii="ＭＳ 明朝" w:hAnsi="ＭＳ 明朝"/>
          <w:kern w:val="0"/>
          <w:szCs w:val="21"/>
        </w:rPr>
      </w:pPr>
    </w:p>
    <w:p w:rsidR="00F55DF5" w:rsidRDefault="00E01CE0" w:rsidP="00C52CA5">
      <w:pPr>
        <w:snapToGrid w:val="0"/>
        <w:jc w:val="right"/>
        <w:rPr>
          <w:rFonts w:ascii="ＭＳ 明朝" w:hAnsi="ＭＳ 明朝"/>
          <w:i/>
          <w:kern w:val="0"/>
          <w:sz w:val="16"/>
          <w:szCs w:val="21"/>
        </w:rPr>
      </w:pPr>
      <w:r>
        <w:rPr>
          <w:rFonts w:ascii="ＭＳ 明朝" w:hAnsi="ＭＳ 明朝" w:hint="eastAsia"/>
          <w:i/>
          <w:kern w:val="0"/>
          <w:sz w:val="16"/>
          <w:szCs w:val="21"/>
        </w:rPr>
        <w:t xml:space="preserve">　</w:t>
      </w:r>
      <w:r w:rsidR="00C52CA5" w:rsidRPr="00C903C1">
        <w:rPr>
          <w:rFonts w:ascii="ＭＳ 明朝" w:hAnsi="ＭＳ 明朝" w:hint="eastAsia"/>
          <w:i/>
          <w:kern w:val="0"/>
          <w:sz w:val="16"/>
          <w:szCs w:val="21"/>
          <w:lang w:eastAsia="zh-TW"/>
        </w:rPr>
        <w:t>文責：小 湊 純 一。</w:t>
      </w:r>
    </w:p>
    <w:p w:rsidR="00C52CA5" w:rsidRPr="00C52CA5" w:rsidRDefault="00E01CE0" w:rsidP="00C52CA5">
      <w:pPr>
        <w:snapToGrid w:val="0"/>
        <w:ind w:right="800"/>
        <w:jc w:val="center"/>
        <w:rPr>
          <w:rFonts w:ascii="ＭＳ 明朝" w:hAnsi="ＭＳ 明朝"/>
          <w:i/>
          <w:kern w:val="0"/>
          <w:sz w:val="16"/>
          <w:szCs w:val="21"/>
        </w:rPr>
      </w:pPr>
      <w:r>
        <w:rPr>
          <w:rFonts w:ascii="ＭＳ 明朝" w:hAnsi="ＭＳ 明朝" w:hint="eastAsia"/>
          <w:i/>
          <w:kern w:val="0"/>
          <w:sz w:val="16"/>
          <w:szCs w:val="21"/>
        </w:rPr>
        <w:t xml:space="preserve">　</w:t>
      </w:r>
    </w:p>
    <w:sectPr w:rsidR="00C52CA5" w:rsidRPr="00C52CA5" w:rsidSect="00C52CA5">
      <w:footerReference w:type="default" r:id="rId6"/>
      <w:pgSz w:w="11907" w:h="16840" w:code="9"/>
      <w:pgMar w:top="1985" w:right="1701" w:bottom="1701" w:left="1701" w:header="720" w:footer="720" w:gutter="0"/>
      <w:pgNumType w:fmt="decimalFullWidth"/>
      <w:cols w:space="425"/>
      <w:noEndnote/>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373" w:rsidRDefault="00E80373" w:rsidP="00C52CA5">
      <w:r>
        <w:separator/>
      </w:r>
    </w:p>
  </w:endnote>
  <w:endnote w:type="continuationSeparator" w:id="0">
    <w:p w:rsidR="00E80373" w:rsidRDefault="00E80373" w:rsidP="00C52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638671"/>
      <w:docPartObj>
        <w:docPartGallery w:val="Page Numbers (Bottom of Page)"/>
        <w:docPartUnique/>
      </w:docPartObj>
    </w:sdtPr>
    <w:sdtEndPr/>
    <w:sdtContent>
      <w:p w:rsidR="00C52CA5" w:rsidRDefault="00C52CA5">
        <w:pPr>
          <w:pStyle w:val="a5"/>
          <w:jc w:val="center"/>
        </w:pPr>
        <w:r>
          <w:fldChar w:fldCharType="begin"/>
        </w:r>
        <w:r>
          <w:instrText>PAGE   \* MERGEFORMAT</w:instrText>
        </w:r>
        <w:r>
          <w:fldChar w:fldCharType="separate"/>
        </w:r>
        <w:r w:rsidR="00536732" w:rsidRPr="00536732">
          <w:rPr>
            <w:rFonts w:hint="eastAsia"/>
            <w:noProof/>
            <w:lang w:val="ja-JP"/>
          </w:rPr>
          <w:t>１１</w:t>
        </w:r>
        <w:r>
          <w:fldChar w:fldCharType="end"/>
        </w:r>
      </w:p>
    </w:sdtContent>
  </w:sdt>
  <w:p w:rsidR="00C52CA5" w:rsidRDefault="00C52C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373" w:rsidRDefault="00E80373" w:rsidP="00C52CA5">
      <w:r>
        <w:separator/>
      </w:r>
    </w:p>
  </w:footnote>
  <w:footnote w:type="continuationSeparator" w:id="0">
    <w:p w:rsidR="00E80373" w:rsidRDefault="00E80373" w:rsidP="00C52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CA5"/>
    <w:rsid w:val="000A725A"/>
    <w:rsid w:val="0022048F"/>
    <w:rsid w:val="00536732"/>
    <w:rsid w:val="006151B4"/>
    <w:rsid w:val="00761715"/>
    <w:rsid w:val="007823BB"/>
    <w:rsid w:val="007B785E"/>
    <w:rsid w:val="0086236F"/>
    <w:rsid w:val="00A14EAE"/>
    <w:rsid w:val="00AB16EB"/>
    <w:rsid w:val="00BA0844"/>
    <w:rsid w:val="00C52CA5"/>
    <w:rsid w:val="00D13C84"/>
    <w:rsid w:val="00E01CE0"/>
    <w:rsid w:val="00E80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A201746-13B9-41BF-87F0-CD4E9D6D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CA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CA5"/>
    <w:pPr>
      <w:tabs>
        <w:tab w:val="center" w:pos="4252"/>
        <w:tab w:val="right" w:pos="8504"/>
      </w:tabs>
      <w:snapToGrid w:val="0"/>
    </w:pPr>
  </w:style>
  <w:style w:type="character" w:customStyle="1" w:styleId="a4">
    <w:name w:val="ヘッダー (文字)"/>
    <w:basedOn w:val="a0"/>
    <w:link w:val="a3"/>
    <w:uiPriority w:val="99"/>
    <w:rsid w:val="00C52CA5"/>
    <w:rPr>
      <w:kern w:val="2"/>
      <w:sz w:val="21"/>
      <w:szCs w:val="22"/>
    </w:rPr>
  </w:style>
  <w:style w:type="paragraph" w:styleId="a5">
    <w:name w:val="footer"/>
    <w:basedOn w:val="a"/>
    <w:link w:val="a6"/>
    <w:uiPriority w:val="99"/>
    <w:unhideWhenUsed/>
    <w:rsid w:val="00C52CA5"/>
    <w:pPr>
      <w:tabs>
        <w:tab w:val="center" w:pos="4252"/>
        <w:tab w:val="right" w:pos="8504"/>
      </w:tabs>
      <w:snapToGrid w:val="0"/>
    </w:pPr>
  </w:style>
  <w:style w:type="character" w:customStyle="1" w:styleId="a6">
    <w:name w:val="フッター (文字)"/>
    <w:basedOn w:val="a0"/>
    <w:link w:val="a5"/>
    <w:uiPriority w:val="99"/>
    <w:rsid w:val="00C52CA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48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1918</Words>
  <Characters>10938</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jk</cp:lastModifiedBy>
  <cp:revision>5</cp:revision>
  <dcterms:created xsi:type="dcterms:W3CDTF">2015-04-10T02:27:00Z</dcterms:created>
  <dcterms:modified xsi:type="dcterms:W3CDTF">2015-04-15T01:23:00Z</dcterms:modified>
</cp:coreProperties>
</file>